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E1E" w:rsidRPr="00D15E1E" w:rsidRDefault="00D137C1" w:rsidP="00D15E1E">
      <w:pPr>
        <w:shd w:val="clear" w:color="auto" w:fill="FFFFFF"/>
        <w:spacing w:after="120" w:line="780" w:lineRule="atLeast"/>
        <w:outlineLvl w:val="0"/>
        <w:rPr>
          <w:rFonts w:ascii="Helvetica" w:eastAsia="Times New Roman" w:hAnsi="Helvetica"/>
          <w:color w:val="212121"/>
          <w:kern w:val="36"/>
          <w:sz w:val="52"/>
          <w:szCs w:val="52"/>
        </w:rPr>
      </w:pPr>
      <w:r>
        <w:rPr>
          <w:rFonts w:ascii="Helvetica" w:eastAsia="Times New Roman" w:hAnsi="Helvetica"/>
          <w:color w:val="212121"/>
          <w:kern w:val="36"/>
          <w:sz w:val="52"/>
          <w:szCs w:val="52"/>
        </w:rPr>
        <w:fldChar w:fldCharType="begin"/>
      </w:r>
      <w:r>
        <w:rPr>
          <w:rFonts w:ascii="Helvetica" w:eastAsia="Times New Roman" w:hAnsi="Helvetica"/>
          <w:color w:val="212121"/>
          <w:kern w:val="36"/>
          <w:sz w:val="52"/>
          <w:szCs w:val="52"/>
        </w:rPr>
        <w:instrText xml:space="preserve"> HYPERLINK "https://www.canstar.com.au/credit-cards/six-reasons-credit-card-interest-rates-high/" </w:instrText>
      </w:r>
      <w:r>
        <w:rPr>
          <w:rFonts w:ascii="Helvetica" w:eastAsia="Times New Roman" w:hAnsi="Helvetica"/>
          <w:color w:val="212121"/>
          <w:kern w:val="36"/>
          <w:sz w:val="52"/>
          <w:szCs w:val="52"/>
        </w:rPr>
      </w:r>
      <w:r>
        <w:rPr>
          <w:rFonts w:ascii="Helvetica" w:eastAsia="Times New Roman" w:hAnsi="Helvetica"/>
          <w:color w:val="212121"/>
          <w:kern w:val="36"/>
          <w:sz w:val="52"/>
          <w:szCs w:val="52"/>
        </w:rPr>
        <w:fldChar w:fldCharType="separate"/>
      </w:r>
      <w:r w:rsidR="00D15E1E" w:rsidRPr="00D137C1">
        <w:rPr>
          <w:rStyle w:val="Hyperlink"/>
          <w:rFonts w:ascii="Helvetica" w:eastAsia="Times New Roman" w:hAnsi="Helvetica"/>
          <w:kern w:val="36"/>
          <w:sz w:val="52"/>
          <w:szCs w:val="52"/>
        </w:rPr>
        <w:t>Six Reasons Credit Card Interest Rates Are So High</w:t>
      </w:r>
      <w:r>
        <w:rPr>
          <w:rFonts w:ascii="Helvetica" w:eastAsia="Times New Roman" w:hAnsi="Helvetica"/>
          <w:color w:val="212121"/>
          <w:kern w:val="36"/>
          <w:sz w:val="52"/>
          <w:szCs w:val="52"/>
        </w:rPr>
        <w:fldChar w:fldCharType="end"/>
      </w:r>
      <w:bookmarkStart w:id="0" w:name="_GoBack"/>
      <w:bookmarkEnd w:id="0"/>
    </w:p>
    <w:p w:rsidR="00D15E1E" w:rsidRPr="00D15E1E" w:rsidRDefault="00D15E1E" w:rsidP="00D15E1E">
      <w:pPr>
        <w:shd w:val="clear" w:color="auto" w:fill="FFFFFF"/>
        <w:spacing w:after="0" w:line="240" w:lineRule="auto"/>
        <w:rPr>
          <w:rFonts w:ascii="Helvetica" w:eastAsia="Times New Roman" w:hAnsi="Helvetica"/>
          <w:b w:val="0"/>
          <w:bCs w:val="0"/>
          <w:sz w:val="18"/>
          <w:szCs w:val="18"/>
        </w:rPr>
      </w:pPr>
      <w:r w:rsidRPr="00D15E1E">
        <w:rPr>
          <w:rFonts w:ascii="Helvetica" w:eastAsia="Times New Roman" w:hAnsi="Helvetica"/>
          <w:b w:val="0"/>
          <w:bCs w:val="0"/>
          <w:sz w:val="18"/>
          <w:szCs w:val="18"/>
        </w:rPr>
        <w:t>By </w:t>
      </w:r>
      <w:hyperlink r:id="rId5" w:history="1">
        <w:r w:rsidRPr="00D137C1">
          <w:rPr>
            <w:rFonts w:ascii="Helvetica" w:eastAsia="Times New Roman" w:hAnsi="Helvetica"/>
            <w:b w:val="0"/>
            <w:bCs w:val="0"/>
            <w:sz w:val="18"/>
            <w:szCs w:val="18"/>
            <w:u w:val="single"/>
          </w:rPr>
          <w:t>Justine Davies</w:t>
        </w:r>
      </w:hyperlink>
      <w:r w:rsidRPr="00D15E1E">
        <w:rPr>
          <w:rFonts w:ascii="Helvetica" w:eastAsia="Times New Roman" w:hAnsi="Helvetica"/>
          <w:b w:val="0"/>
          <w:bCs w:val="0"/>
          <w:sz w:val="18"/>
          <w:szCs w:val="18"/>
        </w:rPr>
        <w:t> August 11, 2016</w:t>
      </w:r>
    </w:p>
    <w:p w:rsidR="00D15E1E" w:rsidRPr="00D15E1E" w:rsidRDefault="00D15E1E" w:rsidP="00D15E1E">
      <w:pPr>
        <w:shd w:val="clear" w:color="auto" w:fill="FFFFFF"/>
        <w:spacing w:line="240" w:lineRule="auto"/>
        <w:rPr>
          <w:rFonts w:ascii="Georgia" w:eastAsia="Times New Roman" w:hAnsi="Georgia"/>
          <w:b w:val="0"/>
          <w:bCs w:val="0"/>
          <w:color w:val="333333"/>
          <w:sz w:val="32"/>
          <w:szCs w:val="32"/>
        </w:rPr>
      </w:pPr>
      <w:r w:rsidRPr="00D15E1E">
        <w:rPr>
          <w:rFonts w:ascii="Georgia" w:eastAsia="Times New Roman" w:hAnsi="Georgia"/>
          <w:b w:val="0"/>
          <w:bCs w:val="0"/>
          <w:color w:val="333333"/>
          <w:sz w:val="32"/>
          <w:szCs w:val="32"/>
        </w:rPr>
        <w:t>Australia’s official cash rate is at an historic low of just 1.50% – but credit card interest rates haven’t budged.</w:t>
      </w:r>
    </w:p>
    <w:p w:rsidR="00D15E1E" w:rsidRPr="00D15E1E" w:rsidRDefault="00D15E1E" w:rsidP="00D15E1E">
      <w:pPr>
        <w:shd w:val="clear" w:color="auto" w:fill="FFFFFF"/>
        <w:spacing w:after="240" w:line="390" w:lineRule="atLeast"/>
        <w:rPr>
          <w:rFonts w:ascii="Georgia" w:eastAsia="Times New Roman" w:hAnsi="Georgia"/>
          <w:b w:val="0"/>
          <w:bCs w:val="0"/>
          <w:color w:val="333333"/>
          <w:sz w:val="27"/>
          <w:szCs w:val="27"/>
        </w:rPr>
      </w:pPr>
      <w:r w:rsidRPr="00D15E1E">
        <w:rPr>
          <w:rFonts w:ascii="Georgia" w:eastAsia="Times New Roman" w:hAnsi="Georgia"/>
          <w:b w:val="0"/>
          <w:bCs w:val="0"/>
          <w:color w:val="333333"/>
          <w:sz w:val="27"/>
          <w:szCs w:val="27"/>
        </w:rPr>
        <w:t>It’s a sad fact that while Australia’s official cash rate has been constantly declining over the past few years, the credit card interest rates being charged in Australia have barely moved at all. In fact average credit card interest rates have actually increased since the pre-GFC days, while the official cash rate is at a record low. Consider this:</w:t>
      </w:r>
    </w:p>
    <w:tbl>
      <w:tblPr>
        <w:tblW w:w="10650" w:type="dxa"/>
        <w:tblCellMar>
          <w:top w:w="15" w:type="dxa"/>
          <w:left w:w="15" w:type="dxa"/>
          <w:bottom w:w="15" w:type="dxa"/>
          <w:right w:w="15" w:type="dxa"/>
        </w:tblCellMar>
        <w:tblLook w:val="04A0" w:firstRow="1" w:lastRow="0" w:firstColumn="1" w:lastColumn="0" w:noHBand="0" w:noVBand="1"/>
      </w:tblPr>
      <w:tblGrid>
        <w:gridCol w:w="3540"/>
        <w:gridCol w:w="7110"/>
      </w:tblGrid>
      <w:tr w:rsidR="00D15E1E" w:rsidRPr="00D15E1E" w:rsidTr="00D15E1E">
        <w:tc>
          <w:tcPr>
            <w:tcW w:w="0" w:type="auto"/>
            <w:vMerge w:val="restart"/>
            <w:tcBorders>
              <w:top w:val="single" w:sz="12" w:space="0" w:color="007A87"/>
              <w:left w:val="nil"/>
              <w:bottom w:val="nil"/>
              <w:right w:val="nil"/>
            </w:tcBorders>
            <w:shd w:val="clear" w:color="auto" w:fill="auto"/>
            <w:tcMar>
              <w:top w:w="120" w:type="dxa"/>
              <w:left w:w="120" w:type="dxa"/>
              <w:bottom w:w="120" w:type="dxa"/>
              <w:right w:w="120" w:type="dxa"/>
            </w:tcMar>
            <w:hideMark/>
          </w:tcPr>
          <w:p w:rsidR="00D15E1E" w:rsidRPr="00D15E1E" w:rsidRDefault="00D15E1E" w:rsidP="00D15E1E">
            <w:pPr>
              <w:spacing w:after="300" w:line="240" w:lineRule="auto"/>
              <w:rPr>
                <w:rFonts w:ascii="Helvetica" w:eastAsia="Times New Roman" w:hAnsi="Helvetica"/>
                <w:b w:val="0"/>
                <w:bCs w:val="0"/>
                <w:color w:val="727272"/>
              </w:rPr>
            </w:pPr>
            <w:r w:rsidRPr="00D15E1E">
              <w:rPr>
                <w:rFonts w:ascii="Helvetica" w:eastAsia="Times New Roman" w:hAnsi="Helvetica"/>
                <w:b w:val="0"/>
                <w:bCs w:val="0"/>
                <w:noProof/>
                <w:color w:val="727272"/>
              </w:rPr>
              <w:drawing>
                <wp:inline distT="0" distB="0" distL="0" distR="0">
                  <wp:extent cx="2095500" cy="1390650"/>
                  <wp:effectExtent l="0" t="0" r="0" b="0"/>
                  <wp:docPr id="34" name="Picture 34" descr="The official cash rate impact on credit card interest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official cash rate impact on credit card interest rat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1390650"/>
                          </a:xfrm>
                          <a:prstGeom prst="rect">
                            <a:avLst/>
                          </a:prstGeom>
                          <a:noFill/>
                          <a:ln>
                            <a:noFill/>
                          </a:ln>
                        </pic:spPr>
                      </pic:pic>
                    </a:graphicData>
                  </a:graphic>
                </wp:inline>
              </w:drawing>
            </w:r>
          </w:p>
        </w:tc>
        <w:tc>
          <w:tcPr>
            <w:tcW w:w="0" w:type="auto"/>
            <w:tcBorders>
              <w:top w:val="single" w:sz="12" w:space="0" w:color="007A87"/>
              <w:left w:val="nil"/>
              <w:bottom w:val="nil"/>
              <w:right w:val="nil"/>
            </w:tcBorders>
            <w:shd w:val="clear" w:color="auto" w:fill="auto"/>
            <w:tcMar>
              <w:top w:w="120" w:type="dxa"/>
              <w:left w:w="120" w:type="dxa"/>
              <w:bottom w:w="120" w:type="dxa"/>
              <w:right w:w="120" w:type="dxa"/>
            </w:tcMar>
            <w:hideMark/>
          </w:tcPr>
          <w:p w:rsidR="00D15E1E" w:rsidRPr="00D15E1E" w:rsidRDefault="00D15E1E" w:rsidP="00D15E1E">
            <w:pPr>
              <w:spacing w:after="300" w:line="240" w:lineRule="auto"/>
              <w:rPr>
                <w:rFonts w:ascii="Lucida Sans Unicode" w:eastAsia="Times New Roman" w:hAnsi="Lucida Sans Unicode" w:cs="Lucida Sans Unicode"/>
                <w:color w:val="007A87"/>
              </w:rPr>
            </w:pPr>
            <w:r w:rsidRPr="00D15E1E">
              <w:rPr>
                <w:rFonts w:ascii="Lucida Sans Unicode" w:eastAsia="Times New Roman" w:hAnsi="Lucida Sans Unicode" w:cs="Lucida Sans Unicode"/>
                <w:color w:val="007A87"/>
              </w:rPr>
              <w:t>In November 2007 the official cash rate was 6.50% and the average credit card interest rate was 14.51%.</w:t>
            </w:r>
          </w:p>
        </w:tc>
      </w:tr>
      <w:tr w:rsidR="00D15E1E" w:rsidRPr="00D15E1E" w:rsidTr="00D15E1E">
        <w:tc>
          <w:tcPr>
            <w:tcW w:w="0" w:type="auto"/>
            <w:vMerge/>
            <w:tcBorders>
              <w:top w:val="single" w:sz="12" w:space="0" w:color="007A87"/>
              <w:left w:val="nil"/>
              <w:bottom w:val="nil"/>
              <w:right w:val="nil"/>
            </w:tcBorders>
            <w:shd w:val="clear" w:color="auto" w:fill="auto"/>
            <w:vAlign w:val="center"/>
            <w:hideMark/>
          </w:tcPr>
          <w:p w:rsidR="00D15E1E" w:rsidRPr="00D15E1E" w:rsidRDefault="00D15E1E" w:rsidP="00D15E1E">
            <w:pPr>
              <w:spacing w:after="300" w:line="240" w:lineRule="auto"/>
              <w:rPr>
                <w:rFonts w:ascii="Helvetica" w:eastAsia="Times New Roman" w:hAnsi="Helvetica"/>
                <w:b w:val="0"/>
                <w:bCs w:val="0"/>
                <w:color w:val="727272"/>
              </w:rPr>
            </w:pPr>
          </w:p>
        </w:tc>
        <w:tc>
          <w:tcPr>
            <w:tcW w:w="0" w:type="auto"/>
            <w:tcBorders>
              <w:top w:val="single" w:sz="12" w:space="0" w:color="007A87"/>
              <w:left w:val="nil"/>
              <w:bottom w:val="nil"/>
              <w:right w:val="nil"/>
            </w:tcBorders>
            <w:shd w:val="clear" w:color="auto" w:fill="auto"/>
            <w:tcMar>
              <w:top w:w="120" w:type="dxa"/>
              <w:left w:w="120" w:type="dxa"/>
              <w:bottom w:w="120" w:type="dxa"/>
              <w:right w:w="120" w:type="dxa"/>
            </w:tcMar>
            <w:hideMark/>
          </w:tcPr>
          <w:p w:rsidR="00D15E1E" w:rsidRPr="00D15E1E" w:rsidRDefault="00D15E1E" w:rsidP="00D15E1E">
            <w:pPr>
              <w:spacing w:after="300" w:line="240" w:lineRule="auto"/>
              <w:rPr>
                <w:rFonts w:ascii="Lucida Sans Unicode" w:eastAsia="Times New Roman" w:hAnsi="Lucida Sans Unicode" w:cs="Lucida Sans Unicode"/>
                <w:color w:val="007A87"/>
              </w:rPr>
            </w:pPr>
            <w:r w:rsidRPr="00D15E1E">
              <w:rPr>
                <w:rFonts w:ascii="Lucida Sans Unicode" w:eastAsia="Times New Roman" w:hAnsi="Lucida Sans Unicode" w:cs="Lucida Sans Unicode"/>
                <w:color w:val="007A87"/>
              </w:rPr>
              <w:t>In August 2016 the official cash rate was 1.50% and the average credit card interest rate was 17.00%</w:t>
            </w:r>
          </w:p>
        </w:tc>
      </w:tr>
    </w:tbl>
    <w:p w:rsidR="00D15E1E" w:rsidRPr="00D15E1E" w:rsidRDefault="00D15E1E" w:rsidP="00D15E1E">
      <w:pPr>
        <w:shd w:val="clear" w:color="auto" w:fill="FFFFFF"/>
        <w:spacing w:after="240" w:line="390" w:lineRule="atLeast"/>
        <w:rPr>
          <w:rFonts w:ascii="Georgia" w:eastAsia="Times New Roman" w:hAnsi="Georgia"/>
          <w:b w:val="0"/>
          <w:bCs w:val="0"/>
          <w:color w:val="333333"/>
          <w:sz w:val="27"/>
          <w:szCs w:val="27"/>
        </w:rPr>
      </w:pPr>
      <w:r w:rsidRPr="00D15E1E">
        <w:rPr>
          <w:rFonts w:ascii="Georgia" w:eastAsia="Times New Roman" w:hAnsi="Georgia"/>
          <w:b w:val="0"/>
          <w:bCs w:val="0"/>
          <w:i/>
          <w:iCs/>
          <w:color w:val="999999"/>
          <w:sz w:val="27"/>
          <w:szCs w:val="27"/>
        </w:rPr>
        <w:t xml:space="preserve">Based on credit cards listed on </w:t>
      </w:r>
      <w:proofErr w:type="spellStart"/>
      <w:r w:rsidRPr="00D15E1E">
        <w:rPr>
          <w:rFonts w:ascii="Georgia" w:eastAsia="Times New Roman" w:hAnsi="Georgia"/>
          <w:b w:val="0"/>
          <w:bCs w:val="0"/>
          <w:i/>
          <w:iCs/>
          <w:color w:val="999999"/>
          <w:sz w:val="27"/>
          <w:szCs w:val="27"/>
        </w:rPr>
        <w:t>Canstar</w:t>
      </w:r>
      <w:proofErr w:type="spellEnd"/>
      <w:r w:rsidRPr="00D15E1E">
        <w:rPr>
          <w:rFonts w:ascii="Georgia" w:eastAsia="Times New Roman" w:hAnsi="Georgia"/>
          <w:b w:val="0"/>
          <w:bCs w:val="0"/>
          <w:i/>
          <w:iCs/>
          <w:color w:val="999999"/>
          <w:sz w:val="27"/>
          <w:szCs w:val="27"/>
        </w:rPr>
        <w:t xml:space="preserve"> database in 11/07 and 8/16</w:t>
      </w:r>
    </w:p>
    <w:p w:rsidR="00D15E1E" w:rsidRPr="00D15E1E" w:rsidRDefault="00D15E1E" w:rsidP="00D15E1E">
      <w:pPr>
        <w:shd w:val="clear" w:color="auto" w:fill="FFFFFF"/>
        <w:spacing w:after="240" w:line="390" w:lineRule="atLeast"/>
        <w:rPr>
          <w:rFonts w:ascii="Georgia" w:eastAsia="Times New Roman" w:hAnsi="Georgia"/>
          <w:b w:val="0"/>
          <w:bCs w:val="0"/>
          <w:color w:val="333333"/>
          <w:sz w:val="27"/>
          <w:szCs w:val="27"/>
        </w:rPr>
      </w:pPr>
      <w:r w:rsidRPr="00D15E1E">
        <w:rPr>
          <w:rFonts w:ascii="Georgia" w:eastAsia="Times New Roman" w:hAnsi="Georgia"/>
          <w:b w:val="0"/>
          <w:bCs w:val="0"/>
          <w:color w:val="333333"/>
          <w:sz w:val="27"/>
          <w:szCs w:val="27"/>
        </w:rPr>
        <w:t>This lack of credit card interest rate decrease is occasionally noted by the media and the public and is usually roundly criticised when noticed. It was also the subject of a 2015 Treasury Ministerial Brief, which noted that headline interest rates on credit cards and unsecured loans have been unresponsive to falling bank funding costs in recent years.</w:t>
      </w:r>
    </w:p>
    <w:p w:rsidR="00D15E1E" w:rsidRPr="00D15E1E" w:rsidRDefault="00D15E1E" w:rsidP="00D15E1E">
      <w:pPr>
        <w:shd w:val="clear" w:color="auto" w:fill="FFFFFF"/>
        <w:spacing w:after="240" w:line="390" w:lineRule="atLeast"/>
        <w:rPr>
          <w:rFonts w:ascii="Georgia" w:eastAsia="Times New Roman" w:hAnsi="Georgia"/>
          <w:b w:val="0"/>
          <w:bCs w:val="0"/>
          <w:color w:val="333333"/>
          <w:sz w:val="27"/>
          <w:szCs w:val="27"/>
        </w:rPr>
      </w:pPr>
      <w:r w:rsidRPr="00D15E1E">
        <w:rPr>
          <w:rFonts w:ascii="Georgia" w:eastAsia="Times New Roman" w:hAnsi="Georgia"/>
          <w:b w:val="0"/>
          <w:bCs w:val="0"/>
          <w:color w:val="333333"/>
          <w:sz w:val="27"/>
          <w:szCs w:val="27"/>
        </w:rPr>
        <w:t>What are the reasons for stubbornly high credit card interest rates though?  Here are at least six reasons to think about.</w:t>
      </w:r>
    </w:p>
    <w:p w:rsidR="00D15E1E" w:rsidRPr="00D15E1E" w:rsidRDefault="00D15E1E" w:rsidP="00D15E1E">
      <w:pPr>
        <w:shd w:val="clear" w:color="auto" w:fill="FFFFFF"/>
        <w:spacing w:after="240" w:line="390" w:lineRule="atLeast"/>
        <w:rPr>
          <w:rFonts w:ascii="Georgia" w:eastAsia="Times New Roman" w:hAnsi="Georgia"/>
          <w:b w:val="0"/>
          <w:bCs w:val="0"/>
          <w:color w:val="333333"/>
          <w:sz w:val="27"/>
          <w:szCs w:val="27"/>
        </w:rPr>
      </w:pPr>
      <w:r w:rsidRPr="00D15E1E">
        <w:rPr>
          <w:rFonts w:ascii="Georgia" w:eastAsia="Times New Roman" w:hAnsi="Georgia"/>
          <w:b w:val="0"/>
          <w:bCs w:val="0"/>
          <w:noProof/>
          <w:color w:val="333333"/>
          <w:sz w:val="27"/>
          <w:szCs w:val="27"/>
        </w:rPr>
        <w:lastRenderedPageBreak/>
        <w:drawing>
          <wp:inline distT="0" distB="0" distL="0" distR="0">
            <wp:extent cx="5334000" cy="2886075"/>
            <wp:effectExtent l="0" t="0" r="0" b="9525"/>
            <wp:docPr id="33" name="Picture 33" descr="Credit card interest rates versus cash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dit card interest rates versus cash rat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2886075"/>
                    </a:xfrm>
                    <a:prstGeom prst="rect">
                      <a:avLst/>
                    </a:prstGeom>
                    <a:noFill/>
                    <a:ln>
                      <a:noFill/>
                    </a:ln>
                  </pic:spPr>
                </pic:pic>
              </a:graphicData>
            </a:graphic>
          </wp:inline>
        </w:drawing>
      </w:r>
    </w:p>
    <w:p w:rsidR="00D15E1E" w:rsidRPr="00D15E1E" w:rsidRDefault="00D15E1E" w:rsidP="00D15E1E">
      <w:pPr>
        <w:shd w:val="clear" w:color="auto" w:fill="FFFFFF"/>
        <w:spacing w:before="540" w:after="180" w:line="435" w:lineRule="atLeast"/>
        <w:outlineLvl w:val="1"/>
        <w:rPr>
          <w:rFonts w:ascii="Helvetica" w:eastAsia="Times New Roman" w:hAnsi="Helvetica"/>
          <w:color w:val="212121"/>
          <w:sz w:val="42"/>
          <w:szCs w:val="42"/>
        </w:rPr>
      </w:pPr>
      <w:r w:rsidRPr="00D15E1E">
        <w:rPr>
          <w:rFonts w:ascii="Helvetica" w:eastAsia="Times New Roman" w:hAnsi="Helvetica"/>
          <w:color w:val="212121"/>
          <w:sz w:val="42"/>
          <w:szCs w:val="42"/>
        </w:rPr>
        <w:t>1. Some credit card users pay off their debt each month</w:t>
      </w:r>
    </w:p>
    <w:p w:rsidR="00D15E1E" w:rsidRPr="00D15E1E" w:rsidRDefault="00D15E1E" w:rsidP="00D15E1E">
      <w:pPr>
        <w:shd w:val="clear" w:color="auto" w:fill="FFFFFF"/>
        <w:spacing w:after="240" w:line="390" w:lineRule="atLeast"/>
        <w:rPr>
          <w:rFonts w:ascii="Georgia" w:eastAsia="Times New Roman" w:hAnsi="Georgia"/>
          <w:b w:val="0"/>
          <w:bCs w:val="0"/>
          <w:color w:val="333333"/>
          <w:sz w:val="27"/>
          <w:szCs w:val="27"/>
        </w:rPr>
      </w:pPr>
      <w:r w:rsidRPr="00D15E1E">
        <w:rPr>
          <w:rFonts w:ascii="Georgia" w:eastAsia="Times New Roman" w:hAnsi="Georgia"/>
          <w:b w:val="0"/>
          <w:bCs w:val="0"/>
          <w:color w:val="333333"/>
          <w:sz w:val="27"/>
          <w:szCs w:val="27"/>
        </w:rPr>
        <w:t>The fact is that if you pay your credit card in full each month then you don’t need to worry about what interest rate is being charged – because you’re not paying it.</w:t>
      </w:r>
    </w:p>
    <w:p w:rsidR="00D15E1E" w:rsidRPr="00D15E1E" w:rsidRDefault="00D15E1E" w:rsidP="00D15E1E">
      <w:pPr>
        <w:shd w:val="clear" w:color="auto" w:fill="FFFFFF"/>
        <w:spacing w:after="240" w:line="390" w:lineRule="atLeast"/>
        <w:rPr>
          <w:rFonts w:ascii="Georgia" w:eastAsia="Times New Roman" w:hAnsi="Georgia"/>
          <w:b w:val="0"/>
          <w:bCs w:val="0"/>
          <w:color w:val="333333"/>
          <w:sz w:val="27"/>
          <w:szCs w:val="27"/>
        </w:rPr>
      </w:pPr>
      <w:r w:rsidRPr="00D15E1E">
        <w:rPr>
          <w:rFonts w:ascii="Georgia" w:eastAsia="Times New Roman" w:hAnsi="Georgia"/>
          <w:b w:val="0"/>
          <w:bCs w:val="0"/>
          <w:color w:val="333333"/>
          <w:sz w:val="27"/>
          <w:szCs w:val="27"/>
        </w:rPr>
        <w:t>Another fact though is that if </w:t>
      </w:r>
      <w:r w:rsidRPr="00D15E1E">
        <w:rPr>
          <w:rFonts w:ascii="Georgia" w:eastAsia="Times New Roman" w:hAnsi="Georgia"/>
          <w:b w:val="0"/>
          <w:bCs w:val="0"/>
          <w:i/>
          <w:iCs/>
          <w:color w:val="333333"/>
          <w:sz w:val="27"/>
          <w:szCs w:val="27"/>
        </w:rPr>
        <w:t>you’re</w:t>
      </w:r>
      <w:r w:rsidRPr="00D15E1E">
        <w:rPr>
          <w:rFonts w:ascii="Georgia" w:eastAsia="Times New Roman" w:hAnsi="Georgia"/>
          <w:b w:val="0"/>
          <w:bCs w:val="0"/>
          <w:color w:val="333333"/>
          <w:sz w:val="27"/>
          <w:szCs w:val="27"/>
        </w:rPr>
        <w:t> not paying interest, then the bank is losing money by giving you credit to use each month. As banks don’t like to make a loss, someone else needs to pay extra.</w:t>
      </w:r>
    </w:p>
    <w:p w:rsidR="00D15E1E" w:rsidRPr="00D15E1E" w:rsidRDefault="00D15E1E" w:rsidP="00D15E1E">
      <w:pPr>
        <w:shd w:val="clear" w:color="auto" w:fill="FFFFFF"/>
        <w:spacing w:after="240" w:line="390" w:lineRule="atLeast"/>
        <w:rPr>
          <w:rFonts w:ascii="Georgia" w:eastAsia="Times New Roman" w:hAnsi="Georgia"/>
          <w:b w:val="0"/>
          <w:bCs w:val="0"/>
          <w:color w:val="333333"/>
          <w:sz w:val="27"/>
          <w:szCs w:val="27"/>
        </w:rPr>
      </w:pPr>
      <w:r w:rsidRPr="00D15E1E">
        <w:rPr>
          <w:rFonts w:ascii="Georgia" w:eastAsia="Times New Roman" w:hAnsi="Georgia"/>
          <w:b w:val="0"/>
          <w:bCs w:val="0"/>
          <w:color w:val="333333"/>
          <w:sz w:val="27"/>
          <w:szCs w:val="27"/>
        </w:rPr>
        <w:t>According to the Reserve Bank, approximately 30% – 40% of Australians with a credit card pay interest. That means that they interest they pay needs to compensate for the 60% – 70% of credit card users who don’t pay interest. They compensate by paying a high interest rate.</w:t>
      </w:r>
    </w:p>
    <w:p w:rsidR="00D15E1E" w:rsidRPr="00D15E1E" w:rsidRDefault="00D15E1E" w:rsidP="00D15E1E">
      <w:pPr>
        <w:shd w:val="clear" w:color="auto" w:fill="FFFFFF"/>
        <w:spacing w:after="240" w:line="390" w:lineRule="atLeast"/>
        <w:rPr>
          <w:rFonts w:ascii="Georgia" w:eastAsia="Times New Roman" w:hAnsi="Georgia"/>
          <w:b w:val="0"/>
          <w:bCs w:val="0"/>
          <w:color w:val="333333"/>
          <w:sz w:val="27"/>
          <w:szCs w:val="27"/>
        </w:rPr>
      </w:pPr>
      <w:r w:rsidRPr="00D15E1E">
        <w:rPr>
          <w:rFonts w:ascii="Georgia" w:eastAsia="Times New Roman" w:hAnsi="Georgia"/>
          <w:b w:val="0"/>
          <w:bCs w:val="0"/>
          <w:color w:val="333333"/>
          <w:sz w:val="27"/>
          <w:szCs w:val="27"/>
        </w:rPr>
        <w:t>Or let’s put it another way:</w:t>
      </w:r>
    </w:p>
    <w:p w:rsidR="00D15E1E" w:rsidRPr="00D15E1E" w:rsidRDefault="00D15E1E" w:rsidP="00D15E1E">
      <w:pPr>
        <w:shd w:val="clear" w:color="auto" w:fill="FFFFFF"/>
        <w:spacing w:after="240" w:line="390" w:lineRule="atLeast"/>
        <w:rPr>
          <w:rFonts w:ascii="Georgia" w:eastAsia="Times New Roman" w:hAnsi="Georgia"/>
          <w:b w:val="0"/>
          <w:bCs w:val="0"/>
          <w:color w:val="333333"/>
          <w:sz w:val="27"/>
          <w:szCs w:val="27"/>
        </w:rPr>
      </w:pPr>
      <w:r w:rsidRPr="00D15E1E">
        <w:rPr>
          <w:rFonts w:ascii="Georgia" w:eastAsia="Times New Roman" w:hAnsi="Georgia"/>
          <w:b w:val="0"/>
          <w:bCs w:val="0"/>
          <w:color w:val="333333"/>
          <w:sz w:val="27"/>
          <w:szCs w:val="27"/>
        </w:rPr>
        <w:t>According to the Reserve Bank, Australians owe around $52 billion on their credit cards each month, with approximately $33 billion of that amount accruing interest.</w:t>
      </w:r>
    </w:p>
    <w:tbl>
      <w:tblPr>
        <w:tblW w:w="1065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393"/>
        <w:gridCol w:w="7257"/>
      </w:tblGrid>
      <w:tr w:rsidR="00D15E1E" w:rsidRPr="00D15E1E" w:rsidTr="00D15E1E">
        <w:tc>
          <w:tcPr>
            <w:tcW w:w="0" w:type="auto"/>
            <w:tcBorders>
              <w:top w:val="single" w:sz="12" w:space="0" w:color="007A87"/>
              <w:left w:val="single" w:sz="12" w:space="0" w:color="007A87"/>
              <w:bottom w:val="single" w:sz="12" w:space="0" w:color="007A87"/>
              <w:right w:val="single" w:sz="12" w:space="0" w:color="007A87"/>
            </w:tcBorders>
            <w:shd w:val="clear" w:color="auto" w:fill="auto"/>
            <w:tcMar>
              <w:top w:w="120" w:type="dxa"/>
              <w:left w:w="120" w:type="dxa"/>
              <w:bottom w:w="120" w:type="dxa"/>
              <w:right w:w="120" w:type="dxa"/>
            </w:tcMar>
            <w:hideMark/>
          </w:tcPr>
          <w:p w:rsidR="00D15E1E" w:rsidRPr="00D15E1E" w:rsidRDefault="00D15E1E" w:rsidP="00D15E1E">
            <w:pPr>
              <w:spacing w:after="300" w:line="240" w:lineRule="auto"/>
              <w:rPr>
                <w:rFonts w:ascii="Lucida Sans Unicode" w:eastAsia="Times New Roman" w:hAnsi="Lucida Sans Unicode" w:cs="Lucida Sans Unicode"/>
                <w:color w:val="007A87"/>
              </w:rPr>
            </w:pPr>
            <w:r w:rsidRPr="00D15E1E">
              <w:rPr>
                <w:rFonts w:ascii="Georgia" w:eastAsia="Times New Roman" w:hAnsi="Georgia" w:cs="Lucida Sans Unicode"/>
                <w:color w:val="007A87"/>
              </w:rPr>
              <w:lastRenderedPageBreak/>
              <w:t>Amount</w:t>
            </w:r>
          </w:p>
        </w:tc>
        <w:tc>
          <w:tcPr>
            <w:tcW w:w="0" w:type="auto"/>
            <w:tcBorders>
              <w:top w:val="single" w:sz="12" w:space="0" w:color="007A87"/>
              <w:left w:val="single" w:sz="12" w:space="0" w:color="007A87"/>
              <w:bottom w:val="single" w:sz="12" w:space="0" w:color="007A87"/>
              <w:right w:val="single" w:sz="12" w:space="0" w:color="007A87"/>
            </w:tcBorders>
            <w:shd w:val="clear" w:color="auto" w:fill="auto"/>
            <w:tcMar>
              <w:top w:w="120" w:type="dxa"/>
              <w:left w:w="120" w:type="dxa"/>
              <w:bottom w:w="120" w:type="dxa"/>
              <w:right w:w="120" w:type="dxa"/>
            </w:tcMar>
            <w:hideMark/>
          </w:tcPr>
          <w:p w:rsidR="00D15E1E" w:rsidRPr="00D15E1E" w:rsidRDefault="00D15E1E" w:rsidP="00D15E1E">
            <w:pPr>
              <w:spacing w:after="300" w:line="240" w:lineRule="auto"/>
              <w:rPr>
                <w:rFonts w:ascii="Lucida Sans Unicode" w:eastAsia="Times New Roman" w:hAnsi="Lucida Sans Unicode" w:cs="Lucida Sans Unicode"/>
                <w:color w:val="007A87"/>
              </w:rPr>
            </w:pPr>
            <w:r w:rsidRPr="00D15E1E">
              <w:rPr>
                <w:rFonts w:ascii="Georgia" w:eastAsia="Times New Roman" w:hAnsi="Georgia" w:cs="Lucida Sans Unicode"/>
                <w:color w:val="007A87"/>
              </w:rPr>
              <w:t>Average interest rate</w:t>
            </w:r>
          </w:p>
        </w:tc>
      </w:tr>
      <w:tr w:rsidR="00D15E1E" w:rsidRPr="00D15E1E" w:rsidTr="00D15E1E">
        <w:tc>
          <w:tcPr>
            <w:tcW w:w="0" w:type="auto"/>
            <w:tcBorders>
              <w:top w:val="single" w:sz="12" w:space="0" w:color="007A87"/>
              <w:left w:val="single" w:sz="12" w:space="0" w:color="007A87"/>
              <w:bottom w:val="single" w:sz="12" w:space="0" w:color="007A87"/>
              <w:right w:val="single" w:sz="12" w:space="0" w:color="007A87"/>
            </w:tcBorders>
            <w:shd w:val="clear" w:color="auto" w:fill="auto"/>
            <w:tcMar>
              <w:top w:w="120" w:type="dxa"/>
              <w:left w:w="120" w:type="dxa"/>
              <w:bottom w:w="120" w:type="dxa"/>
              <w:right w:w="120" w:type="dxa"/>
            </w:tcMar>
            <w:hideMark/>
          </w:tcPr>
          <w:p w:rsidR="00D15E1E" w:rsidRPr="00D15E1E" w:rsidRDefault="00D15E1E" w:rsidP="00D15E1E">
            <w:pPr>
              <w:spacing w:after="300" w:line="240" w:lineRule="auto"/>
              <w:rPr>
                <w:rFonts w:ascii="Helvetica" w:eastAsia="Times New Roman" w:hAnsi="Helvetica"/>
                <w:b w:val="0"/>
                <w:bCs w:val="0"/>
                <w:color w:val="727272"/>
              </w:rPr>
            </w:pPr>
            <w:r w:rsidRPr="00D15E1E">
              <w:rPr>
                <w:rFonts w:ascii="Helvetica" w:eastAsia="Times New Roman" w:hAnsi="Helvetica"/>
                <w:b w:val="0"/>
                <w:bCs w:val="0"/>
                <w:color w:val="727272"/>
              </w:rPr>
              <w:t>$33 billion</w:t>
            </w:r>
          </w:p>
        </w:tc>
        <w:tc>
          <w:tcPr>
            <w:tcW w:w="0" w:type="auto"/>
            <w:tcBorders>
              <w:top w:val="single" w:sz="12" w:space="0" w:color="007A87"/>
              <w:left w:val="single" w:sz="12" w:space="0" w:color="007A87"/>
              <w:bottom w:val="single" w:sz="12" w:space="0" w:color="007A87"/>
              <w:right w:val="single" w:sz="12" w:space="0" w:color="007A87"/>
            </w:tcBorders>
            <w:shd w:val="clear" w:color="auto" w:fill="auto"/>
            <w:tcMar>
              <w:top w:w="120" w:type="dxa"/>
              <w:left w:w="120" w:type="dxa"/>
              <w:bottom w:w="120" w:type="dxa"/>
              <w:right w:w="120" w:type="dxa"/>
            </w:tcMar>
            <w:hideMark/>
          </w:tcPr>
          <w:p w:rsidR="00D15E1E" w:rsidRPr="00D15E1E" w:rsidRDefault="00D15E1E" w:rsidP="00D15E1E">
            <w:pPr>
              <w:spacing w:after="300" w:line="240" w:lineRule="auto"/>
              <w:rPr>
                <w:rFonts w:ascii="Helvetica" w:eastAsia="Times New Roman" w:hAnsi="Helvetica"/>
                <w:b w:val="0"/>
                <w:bCs w:val="0"/>
                <w:color w:val="727272"/>
              </w:rPr>
            </w:pPr>
            <w:r w:rsidRPr="00D15E1E">
              <w:rPr>
                <w:rFonts w:ascii="Helvetica" w:eastAsia="Times New Roman" w:hAnsi="Helvetica"/>
                <w:b w:val="0"/>
                <w:bCs w:val="0"/>
                <w:color w:val="727272"/>
              </w:rPr>
              <w:t>17%</w:t>
            </w:r>
          </w:p>
        </w:tc>
      </w:tr>
      <w:tr w:rsidR="00D15E1E" w:rsidRPr="00D15E1E" w:rsidTr="00D15E1E">
        <w:tc>
          <w:tcPr>
            <w:tcW w:w="0" w:type="auto"/>
            <w:tcBorders>
              <w:top w:val="single" w:sz="12" w:space="0" w:color="007A87"/>
              <w:left w:val="single" w:sz="12" w:space="0" w:color="007A87"/>
              <w:bottom w:val="single" w:sz="12" w:space="0" w:color="007A87"/>
              <w:right w:val="single" w:sz="12" w:space="0" w:color="007A87"/>
            </w:tcBorders>
            <w:shd w:val="clear" w:color="auto" w:fill="auto"/>
            <w:tcMar>
              <w:top w:w="120" w:type="dxa"/>
              <w:left w:w="120" w:type="dxa"/>
              <w:bottom w:w="120" w:type="dxa"/>
              <w:right w:w="120" w:type="dxa"/>
            </w:tcMar>
            <w:hideMark/>
          </w:tcPr>
          <w:p w:rsidR="00D15E1E" w:rsidRPr="00D15E1E" w:rsidRDefault="00D15E1E" w:rsidP="00D15E1E">
            <w:pPr>
              <w:spacing w:after="300" w:line="240" w:lineRule="auto"/>
              <w:rPr>
                <w:rFonts w:ascii="Helvetica" w:eastAsia="Times New Roman" w:hAnsi="Helvetica"/>
                <w:b w:val="0"/>
                <w:bCs w:val="0"/>
                <w:color w:val="727272"/>
              </w:rPr>
            </w:pPr>
            <w:r w:rsidRPr="00D15E1E">
              <w:rPr>
                <w:rFonts w:ascii="Helvetica" w:eastAsia="Times New Roman" w:hAnsi="Helvetica"/>
                <w:b w:val="0"/>
                <w:bCs w:val="0"/>
                <w:color w:val="727272"/>
              </w:rPr>
              <w:t>$19 billion</w:t>
            </w:r>
          </w:p>
        </w:tc>
        <w:tc>
          <w:tcPr>
            <w:tcW w:w="0" w:type="auto"/>
            <w:tcBorders>
              <w:top w:val="single" w:sz="12" w:space="0" w:color="007A87"/>
              <w:left w:val="single" w:sz="12" w:space="0" w:color="007A87"/>
              <w:bottom w:val="single" w:sz="12" w:space="0" w:color="007A87"/>
              <w:right w:val="single" w:sz="12" w:space="0" w:color="007A87"/>
            </w:tcBorders>
            <w:shd w:val="clear" w:color="auto" w:fill="auto"/>
            <w:tcMar>
              <w:top w:w="120" w:type="dxa"/>
              <w:left w:w="120" w:type="dxa"/>
              <w:bottom w:w="120" w:type="dxa"/>
              <w:right w:w="120" w:type="dxa"/>
            </w:tcMar>
            <w:hideMark/>
          </w:tcPr>
          <w:p w:rsidR="00D15E1E" w:rsidRPr="00D15E1E" w:rsidRDefault="00D15E1E" w:rsidP="00D15E1E">
            <w:pPr>
              <w:spacing w:after="300" w:line="240" w:lineRule="auto"/>
              <w:rPr>
                <w:rFonts w:ascii="Helvetica" w:eastAsia="Times New Roman" w:hAnsi="Helvetica"/>
                <w:b w:val="0"/>
                <w:bCs w:val="0"/>
                <w:color w:val="727272"/>
              </w:rPr>
            </w:pPr>
            <w:r w:rsidRPr="00D15E1E">
              <w:rPr>
                <w:rFonts w:ascii="Helvetica" w:eastAsia="Times New Roman" w:hAnsi="Helvetica"/>
                <w:b w:val="0"/>
                <w:bCs w:val="0"/>
                <w:color w:val="727272"/>
              </w:rPr>
              <w:t>0%</w:t>
            </w:r>
          </w:p>
        </w:tc>
      </w:tr>
      <w:tr w:rsidR="00D15E1E" w:rsidRPr="00D15E1E" w:rsidTr="00D15E1E">
        <w:tc>
          <w:tcPr>
            <w:tcW w:w="0" w:type="auto"/>
            <w:tcBorders>
              <w:top w:val="single" w:sz="12" w:space="0" w:color="007A87"/>
              <w:left w:val="single" w:sz="12" w:space="0" w:color="007A87"/>
              <w:bottom w:val="single" w:sz="12" w:space="0" w:color="007A87"/>
              <w:right w:val="single" w:sz="12" w:space="0" w:color="007A87"/>
            </w:tcBorders>
            <w:shd w:val="clear" w:color="auto" w:fill="auto"/>
            <w:tcMar>
              <w:top w:w="120" w:type="dxa"/>
              <w:left w:w="120" w:type="dxa"/>
              <w:bottom w:w="120" w:type="dxa"/>
              <w:right w:w="120" w:type="dxa"/>
            </w:tcMar>
            <w:hideMark/>
          </w:tcPr>
          <w:p w:rsidR="00D15E1E" w:rsidRPr="00D15E1E" w:rsidRDefault="00D15E1E" w:rsidP="00D15E1E">
            <w:pPr>
              <w:spacing w:after="300" w:line="240" w:lineRule="auto"/>
              <w:rPr>
                <w:rFonts w:ascii="Helvetica" w:eastAsia="Times New Roman" w:hAnsi="Helvetica"/>
                <w:b w:val="0"/>
                <w:bCs w:val="0"/>
                <w:color w:val="727272"/>
              </w:rPr>
            </w:pPr>
            <w:r w:rsidRPr="00D15E1E">
              <w:rPr>
                <w:rFonts w:ascii="Helvetica" w:eastAsia="Times New Roman" w:hAnsi="Helvetica"/>
                <w:b w:val="0"/>
                <w:bCs w:val="0"/>
                <w:color w:val="727272"/>
              </w:rPr>
              <w:t>$52 billion</w:t>
            </w:r>
          </w:p>
        </w:tc>
        <w:tc>
          <w:tcPr>
            <w:tcW w:w="0" w:type="auto"/>
            <w:tcBorders>
              <w:top w:val="single" w:sz="12" w:space="0" w:color="007A87"/>
              <w:left w:val="single" w:sz="12" w:space="0" w:color="007A87"/>
              <w:bottom w:val="single" w:sz="12" w:space="0" w:color="007A87"/>
              <w:right w:val="single" w:sz="12" w:space="0" w:color="007A87"/>
            </w:tcBorders>
            <w:shd w:val="clear" w:color="auto" w:fill="auto"/>
            <w:tcMar>
              <w:top w:w="120" w:type="dxa"/>
              <w:left w:w="120" w:type="dxa"/>
              <w:bottom w:w="120" w:type="dxa"/>
              <w:right w:w="120" w:type="dxa"/>
            </w:tcMar>
            <w:hideMark/>
          </w:tcPr>
          <w:p w:rsidR="00D15E1E" w:rsidRPr="00D15E1E" w:rsidRDefault="00D15E1E" w:rsidP="00D15E1E">
            <w:pPr>
              <w:spacing w:after="300" w:line="240" w:lineRule="auto"/>
              <w:rPr>
                <w:rFonts w:ascii="Helvetica" w:eastAsia="Times New Roman" w:hAnsi="Helvetica"/>
                <w:b w:val="0"/>
                <w:bCs w:val="0"/>
                <w:color w:val="727272"/>
              </w:rPr>
            </w:pPr>
            <w:r w:rsidRPr="00D15E1E">
              <w:rPr>
                <w:rFonts w:ascii="Helvetica" w:eastAsia="Times New Roman" w:hAnsi="Helvetica"/>
                <w:b w:val="0"/>
                <w:bCs w:val="0"/>
                <w:color w:val="727272"/>
              </w:rPr>
              <w:t>10.7%</w:t>
            </w:r>
          </w:p>
        </w:tc>
      </w:tr>
    </w:tbl>
    <w:p w:rsidR="00D15E1E" w:rsidRPr="00D15E1E" w:rsidRDefault="00D15E1E" w:rsidP="00D15E1E">
      <w:pPr>
        <w:shd w:val="clear" w:color="auto" w:fill="FFFFFF"/>
        <w:spacing w:after="240" w:line="390" w:lineRule="atLeast"/>
        <w:rPr>
          <w:rFonts w:ascii="Georgia" w:eastAsia="Times New Roman" w:hAnsi="Georgia"/>
          <w:b w:val="0"/>
          <w:bCs w:val="0"/>
          <w:color w:val="333333"/>
          <w:sz w:val="27"/>
          <w:szCs w:val="27"/>
        </w:rPr>
      </w:pPr>
      <w:r w:rsidRPr="00D15E1E">
        <w:rPr>
          <w:rFonts w:ascii="Georgia" w:eastAsia="Times New Roman" w:hAnsi="Georgia"/>
          <w:b w:val="0"/>
          <w:bCs w:val="0"/>
          <w:color w:val="333333"/>
          <w:sz w:val="27"/>
          <w:szCs w:val="27"/>
        </w:rPr>
        <w:t xml:space="preserve">So if you’re a credit card user who isn’t paying interest, remember to say thanks to a couple of your friends who do pay </w:t>
      </w:r>
      <w:proofErr w:type="gramStart"/>
      <w:r w:rsidRPr="00D15E1E">
        <w:rPr>
          <w:rFonts w:ascii="Georgia" w:eastAsia="Times New Roman" w:hAnsi="Georgia"/>
          <w:b w:val="0"/>
          <w:bCs w:val="0"/>
          <w:color w:val="333333"/>
          <w:sz w:val="27"/>
          <w:szCs w:val="27"/>
        </w:rPr>
        <w:t>interest .</w:t>
      </w:r>
      <w:proofErr w:type="gramEnd"/>
      <w:r w:rsidRPr="00D15E1E">
        <w:rPr>
          <w:rFonts w:ascii="Georgia" w:eastAsia="Times New Roman" w:hAnsi="Georgia"/>
          <w:b w:val="0"/>
          <w:bCs w:val="0"/>
          <w:color w:val="333333"/>
          <w:sz w:val="27"/>
          <w:szCs w:val="27"/>
        </w:rPr>
        <w:t xml:space="preserve"> After all, they’re paying for you as well.</w:t>
      </w:r>
    </w:p>
    <w:p w:rsidR="00D15E1E" w:rsidRPr="00D15E1E" w:rsidRDefault="00D15E1E" w:rsidP="00D15E1E">
      <w:pPr>
        <w:shd w:val="clear" w:color="auto" w:fill="FFFFFF"/>
        <w:spacing w:after="0" w:line="390" w:lineRule="atLeast"/>
        <w:jc w:val="center"/>
        <w:rPr>
          <w:rFonts w:ascii="Georgia" w:eastAsia="Times New Roman" w:hAnsi="Georgia"/>
          <w:b w:val="0"/>
          <w:bCs w:val="0"/>
          <w:color w:val="333333"/>
          <w:sz w:val="27"/>
          <w:szCs w:val="27"/>
        </w:rPr>
      </w:pPr>
      <w:hyperlink r:id="rId8" w:history="1">
        <w:r w:rsidRPr="00D15E1E">
          <w:rPr>
            <w:rFonts w:ascii="Helvetica" w:eastAsia="Times New Roman" w:hAnsi="Helvetica"/>
            <w:b w:val="0"/>
            <w:bCs w:val="0"/>
            <w:color w:val="FFFFFF"/>
            <w:u w:val="single"/>
            <w:bdr w:val="single" w:sz="12" w:space="8" w:color="007A87" w:frame="1"/>
            <w:shd w:val="clear" w:color="auto" w:fill="007A87"/>
          </w:rPr>
          <w:t>Compare Credit Card Interest Rates</w:t>
        </w:r>
      </w:hyperlink>
    </w:p>
    <w:p w:rsidR="00D15E1E" w:rsidRPr="00D15E1E" w:rsidRDefault="00D15E1E" w:rsidP="00D15E1E">
      <w:pPr>
        <w:shd w:val="clear" w:color="auto" w:fill="FFFFFF"/>
        <w:spacing w:before="540" w:after="180" w:line="435" w:lineRule="atLeast"/>
        <w:outlineLvl w:val="1"/>
        <w:rPr>
          <w:rFonts w:ascii="Helvetica" w:eastAsia="Times New Roman" w:hAnsi="Helvetica"/>
          <w:color w:val="212121"/>
          <w:sz w:val="42"/>
          <w:szCs w:val="42"/>
        </w:rPr>
      </w:pPr>
      <w:r w:rsidRPr="00D15E1E">
        <w:rPr>
          <w:rFonts w:ascii="Helvetica" w:eastAsia="Times New Roman" w:hAnsi="Helvetica"/>
          <w:color w:val="212121"/>
          <w:sz w:val="42"/>
          <w:szCs w:val="42"/>
        </w:rPr>
        <w:t>2. Many banks offer zero percent balance transfer deals</w:t>
      </w:r>
    </w:p>
    <w:p w:rsidR="00D15E1E" w:rsidRPr="00D15E1E" w:rsidRDefault="00D15E1E" w:rsidP="00D15E1E">
      <w:pPr>
        <w:shd w:val="clear" w:color="auto" w:fill="FFFFFF"/>
        <w:spacing w:after="240" w:line="390" w:lineRule="atLeast"/>
        <w:rPr>
          <w:rFonts w:ascii="Georgia" w:eastAsia="Times New Roman" w:hAnsi="Georgia"/>
          <w:b w:val="0"/>
          <w:bCs w:val="0"/>
          <w:color w:val="333333"/>
          <w:sz w:val="27"/>
          <w:szCs w:val="27"/>
        </w:rPr>
      </w:pPr>
      <w:r w:rsidRPr="00D15E1E">
        <w:rPr>
          <w:rFonts w:ascii="Georgia" w:eastAsia="Times New Roman" w:hAnsi="Georgia"/>
          <w:b w:val="0"/>
          <w:bCs w:val="0"/>
          <w:color w:val="333333"/>
          <w:sz w:val="27"/>
          <w:szCs w:val="27"/>
        </w:rPr>
        <w:t>As well as Aussies who pay off their credit card spending each month, many Aussies take advantage of 0% balance transfer deals that many banks offer and the number of 0% balance transfer deals available has exploded in recent years.</w:t>
      </w:r>
    </w:p>
    <w:p w:rsidR="00D15E1E" w:rsidRPr="00D15E1E" w:rsidRDefault="00D15E1E" w:rsidP="00D15E1E">
      <w:pPr>
        <w:shd w:val="clear" w:color="auto" w:fill="FFFFFF"/>
        <w:spacing w:after="240" w:line="390" w:lineRule="atLeast"/>
        <w:rPr>
          <w:rFonts w:ascii="Georgia" w:eastAsia="Times New Roman" w:hAnsi="Georgia"/>
          <w:b w:val="0"/>
          <w:bCs w:val="0"/>
          <w:color w:val="333333"/>
          <w:sz w:val="27"/>
          <w:szCs w:val="27"/>
        </w:rPr>
      </w:pPr>
      <w:r w:rsidRPr="00D15E1E">
        <w:rPr>
          <w:rFonts w:ascii="Georgia" w:eastAsia="Times New Roman" w:hAnsi="Georgia"/>
          <w:b w:val="0"/>
          <w:bCs w:val="0"/>
          <w:color w:val="333333"/>
          <w:sz w:val="27"/>
          <w:szCs w:val="27"/>
        </w:rPr>
        <w:t xml:space="preserve">Currently on </w:t>
      </w:r>
      <w:proofErr w:type="spellStart"/>
      <w:r w:rsidRPr="00D15E1E">
        <w:rPr>
          <w:rFonts w:ascii="Georgia" w:eastAsia="Times New Roman" w:hAnsi="Georgia"/>
          <w:b w:val="0"/>
          <w:bCs w:val="0"/>
          <w:color w:val="333333"/>
          <w:sz w:val="27"/>
          <w:szCs w:val="27"/>
        </w:rPr>
        <w:t>CANSTAR’s</w:t>
      </w:r>
      <w:proofErr w:type="spellEnd"/>
      <w:r w:rsidRPr="00D15E1E">
        <w:rPr>
          <w:rFonts w:ascii="Georgia" w:eastAsia="Times New Roman" w:hAnsi="Georgia"/>
          <w:b w:val="0"/>
          <w:bCs w:val="0"/>
          <w:color w:val="333333"/>
          <w:sz w:val="27"/>
          <w:szCs w:val="27"/>
        </w:rPr>
        <w:t xml:space="preserve"> database, there are 106 cards that offer a balance transfer deal of zero percent interest for a certain length of time. </w:t>
      </w:r>
      <w:hyperlink r:id="rId9" w:history="1">
        <w:r w:rsidRPr="00D15E1E">
          <w:rPr>
            <w:rFonts w:ascii="Georgia" w:eastAsia="Times New Roman" w:hAnsi="Georgia"/>
            <w:b w:val="0"/>
            <w:bCs w:val="0"/>
            <w:color w:val="1998A6"/>
            <w:u w:val="single"/>
          </w:rPr>
          <w:t>58 of those cards offer a 0% balance transfer for more than 12 months.</w:t>
        </w:r>
      </w:hyperlink>
    </w:p>
    <w:p w:rsidR="00D15E1E" w:rsidRPr="00D15E1E" w:rsidRDefault="00D15E1E" w:rsidP="00D15E1E">
      <w:pPr>
        <w:shd w:val="clear" w:color="auto" w:fill="FFFFFF"/>
        <w:spacing w:after="240" w:line="390" w:lineRule="atLeast"/>
        <w:rPr>
          <w:rFonts w:ascii="Georgia" w:eastAsia="Times New Roman" w:hAnsi="Georgia"/>
          <w:b w:val="0"/>
          <w:bCs w:val="0"/>
          <w:color w:val="333333"/>
          <w:sz w:val="27"/>
          <w:szCs w:val="27"/>
        </w:rPr>
      </w:pPr>
      <w:r w:rsidRPr="00D15E1E">
        <w:rPr>
          <w:rFonts w:ascii="Georgia" w:eastAsia="Times New Roman" w:hAnsi="Georgia"/>
          <w:b w:val="0"/>
          <w:bCs w:val="0"/>
          <w:color w:val="333333"/>
          <w:sz w:val="27"/>
          <w:szCs w:val="27"/>
        </w:rPr>
        <w:t>That is a lot of credit card balance transfer deals that help people avoid paying credit card interest!  There are; however, pitfalls with a balance transfer that could see you entering back into a spiral of debt, especially after the promotional period has ended:</w:t>
      </w:r>
    </w:p>
    <w:p w:rsidR="00D15E1E" w:rsidRPr="00D15E1E" w:rsidRDefault="00D15E1E" w:rsidP="00D15E1E">
      <w:pPr>
        <w:numPr>
          <w:ilvl w:val="0"/>
          <w:numId w:val="1"/>
        </w:numPr>
        <w:shd w:val="clear" w:color="auto" w:fill="FFFFFF"/>
        <w:spacing w:before="100" w:beforeAutospacing="1" w:after="100" w:afterAutospacing="1" w:line="390" w:lineRule="atLeast"/>
        <w:ind w:left="495"/>
        <w:rPr>
          <w:rFonts w:ascii="Georgia" w:eastAsia="Times New Roman" w:hAnsi="Georgia"/>
          <w:b w:val="0"/>
          <w:bCs w:val="0"/>
          <w:color w:val="333333"/>
          <w:sz w:val="27"/>
          <w:szCs w:val="27"/>
        </w:rPr>
      </w:pPr>
      <w:r w:rsidRPr="00D15E1E">
        <w:rPr>
          <w:rFonts w:ascii="Georgia" w:eastAsia="Times New Roman" w:hAnsi="Georgia"/>
          <w:color w:val="333333"/>
        </w:rPr>
        <w:t>Minimum repayments: </w:t>
      </w:r>
      <w:r w:rsidRPr="00D15E1E">
        <w:rPr>
          <w:rFonts w:ascii="Georgia" w:eastAsia="Times New Roman" w:hAnsi="Georgia"/>
          <w:b w:val="0"/>
          <w:bCs w:val="0"/>
          <w:color w:val="333333"/>
          <w:sz w:val="27"/>
          <w:szCs w:val="27"/>
        </w:rPr>
        <w:t xml:space="preserve">There is a good reason your credit card statement comes printed with an “Australian Government Minimum Repayment Warning”. In most cases, making the minimum repayments each month will not </w:t>
      </w:r>
      <w:r w:rsidRPr="00D15E1E">
        <w:rPr>
          <w:rFonts w:ascii="Georgia" w:eastAsia="Times New Roman" w:hAnsi="Georgia"/>
          <w:b w:val="0"/>
          <w:bCs w:val="0"/>
          <w:color w:val="333333"/>
          <w:sz w:val="27"/>
          <w:szCs w:val="27"/>
        </w:rPr>
        <w:lastRenderedPageBreak/>
        <w:t>see anywhere near enough paid off for a debt to be repaid before the balance transfer offer expires. Balance transfers can revert to very high interest rates – up to 23.50% p.a. This could be even higher than the interest rate being paid before the balance was transferred in the first place!</w:t>
      </w:r>
    </w:p>
    <w:p w:rsidR="00D15E1E" w:rsidRPr="00D15E1E" w:rsidRDefault="00D15E1E" w:rsidP="00D15E1E">
      <w:pPr>
        <w:numPr>
          <w:ilvl w:val="0"/>
          <w:numId w:val="1"/>
        </w:numPr>
        <w:shd w:val="clear" w:color="auto" w:fill="FFFFFF"/>
        <w:spacing w:before="100" w:beforeAutospacing="1" w:after="100" w:afterAutospacing="1" w:line="390" w:lineRule="atLeast"/>
        <w:ind w:left="495"/>
        <w:rPr>
          <w:rFonts w:ascii="Georgia" w:eastAsia="Times New Roman" w:hAnsi="Georgia"/>
          <w:b w:val="0"/>
          <w:bCs w:val="0"/>
          <w:color w:val="333333"/>
          <w:sz w:val="27"/>
          <w:szCs w:val="27"/>
        </w:rPr>
      </w:pPr>
      <w:r w:rsidRPr="00D15E1E">
        <w:rPr>
          <w:rFonts w:ascii="Georgia" w:eastAsia="Times New Roman" w:hAnsi="Georgia"/>
          <w:color w:val="333333"/>
        </w:rPr>
        <w:t>Balance Transfers Fees: </w:t>
      </w:r>
      <w:r w:rsidRPr="00D15E1E">
        <w:rPr>
          <w:rFonts w:ascii="Georgia" w:eastAsia="Times New Roman" w:hAnsi="Georgia"/>
          <w:b w:val="0"/>
          <w:bCs w:val="0"/>
          <w:color w:val="333333"/>
          <w:sz w:val="27"/>
          <w:szCs w:val="27"/>
        </w:rPr>
        <w:t>A balance transfer fee is sometimes charged up front which means that the interest-free period still has a cost associated with it. These fees currently range from 1-2.5% but are sometimes worth paying to get access to longer balance transfer periods – up to 24 months.</w:t>
      </w:r>
    </w:p>
    <w:p w:rsidR="00D15E1E" w:rsidRPr="00D15E1E" w:rsidRDefault="00D15E1E" w:rsidP="00D15E1E">
      <w:pPr>
        <w:numPr>
          <w:ilvl w:val="0"/>
          <w:numId w:val="1"/>
        </w:numPr>
        <w:shd w:val="clear" w:color="auto" w:fill="FFFFFF"/>
        <w:spacing w:before="100" w:beforeAutospacing="1" w:after="100" w:afterAutospacing="1" w:line="390" w:lineRule="atLeast"/>
        <w:ind w:left="495"/>
        <w:rPr>
          <w:rFonts w:ascii="Georgia" w:eastAsia="Times New Roman" w:hAnsi="Georgia"/>
          <w:b w:val="0"/>
          <w:bCs w:val="0"/>
          <w:color w:val="333333"/>
          <w:sz w:val="27"/>
          <w:szCs w:val="27"/>
        </w:rPr>
      </w:pPr>
      <w:r w:rsidRPr="00D15E1E">
        <w:rPr>
          <w:rFonts w:ascii="Georgia" w:eastAsia="Times New Roman" w:hAnsi="Georgia"/>
          <w:color w:val="333333"/>
        </w:rPr>
        <w:t>Card Purchases:</w:t>
      </w:r>
      <w:r w:rsidRPr="00D15E1E">
        <w:rPr>
          <w:rFonts w:ascii="Georgia" w:eastAsia="Times New Roman" w:hAnsi="Georgia"/>
          <w:b w:val="0"/>
          <w:bCs w:val="0"/>
          <w:color w:val="333333"/>
          <w:sz w:val="27"/>
          <w:szCs w:val="27"/>
        </w:rPr>
        <w:t> When you owe money on a credit card on a month-to-month basis (including balance transfers), the benefit of the cards “interest free days” is usually lost. This means that purchases made on the card will be incurring interest charges straight away – often at interest rates over 20% p.a.</w:t>
      </w:r>
    </w:p>
    <w:p w:rsidR="00D15E1E" w:rsidRPr="00D15E1E" w:rsidRDefault="00D15E1E" w:rsidP="00D15E1E">
      <w:pPr>
        <w:shd w:val="clear" w:color="auto" w:fill="FFFFFF"/>
        <w:spacing w:after="240" w:line="390" w:lineRule="atLeast"/>
        <w:rPr>
          <w:rFonts w:ascii="Georgia" w:eastAsia="Times New Roman" w:hAnsi="Georgia"/>
          <w:b w:val="0"/>
          <w:bCs w:val="0"/>
          <w:color w:val="333333"/>
          <w:sz w:val="27"/>
          <w:szCs w:val="27"/>
        </w:rPr>
      </w:pPr>
      <w:r w:rsidRPr="00D15E1E">
        <w:rPr>
          <w:rFonts w:ascii="Georgia" w:eastAsia="Times New Roman" w:hAnsi="Georgia"/>
          <w:b w:val="0"/>
          <w:bCs w:val="0"/>
          <w:color w:val="333333"/>
          <w:sz w:val="27"/>
          <w:szCs w:val="27"/>
        </w:rPr>
        <w:t>Irrespective of the pros and cons, many Aussies take advantage of balance transfer offers. So, in the words of the Treasury report: “Because of the prevalence of interest-free periods and users who pay no interest, credit card issuers have chosen to make most of their return from the subset of users who carry positive balances from month to month.”</w:t>
      </w:r>
    </w:p>
    <w:p w:rsidR="00D15E1E" w:rsidRPr="00D15E1E" w:rsidRDefault="00D15E1E" w:rsidP="00D15E1E">
      <w:pPr>
        <w:shd w:val="clear" w:color="auto" w:fill="FFFFFF"/>
        <w:spacing w:after="240" w:line="390" w:lineRule="atLeast"/>
        <w:rPr>
          <w:rFonts w:ascii="Georgia" w:eastAsia="Times New Roman" w:hAnsi="Georgia"/>
          <w:b w:val="0"/>
          <w:bCs w:val="0"/>
          <w:color w:val="333333"/>
          <w:sz w:val="27"/>
          <w:szCs w:val="27"/>
        </w:rPr>
      </w:pPr>
      <w:r w:rsidRPr="00D15E1E">
        <w:rPr>
          <w:rFonts w:ascii="Georgia" w:eastAsia="Times New Roman" w:hAnsi="Georgia"/>
          <w:b w:val="0"/>
          <w:bCs w:val="0"/>
          <w:color w:val="333333"/>
          <w:sz w:val="27"/>
          <w:szCs w:val="27"/>
        </w:rPr>
        <w:t> </w:t>
      </w:r>
    </w:p>
    <w:p w:rsidR="00D15E1E" w:rsidRPr="00D15E1E" w:rsidRDefault="00D15E1E" w:rsidP="00D15E1E">
      <w:pPr>
        <w:shd w:val="clear" w:color="auto" w:fill="FFFFFF"/>
        <w:spacing w:after="0" w:line="390" w:lineRule="atLeast"/>
        <w:jc w:val="center"/>
        <w:rPr>
          <w:rFonts w:ascii="Georgia" w:eastAsia="Times New Roman" w:hAnsi="Georgia"/>
          <w:b w:val="0"/>
          <w:bCs w:val="0"/>
          <w:color w:val="333333"/>
          <w:sz w:val="27"/>
          <w:szCs w:val="27"/>
        </w:rPr>
      </w:pPr>
      <w:hyperlink r:id="rId10" w:history="1">
        <w:r w:rsidRPr="00D15E1E">
          <w:rPr>
            <w:rFonts w:ascii="Helvetica" w:eastAsia="Times New Roman" w:hAnsi="Helvetica"/>
            <w:b w:val="0"/>
            <w:bCs w:val="0"/>
            <w:color w:val="FFFFFF"/>
            <w:u w:val="single"/>
            <w:bdr w:val="single" w:sz="12" w:space="8" w:color="007A87" w:frame="1"/>
            <w:shd w:val="clear" w:color="auto" w:fill="007A87"/>
          </w:rPr>
          <w:t>Compare balance transfer offers</w:t>
        </w:r>
      </w:hyperlink>
    </w:p>
    <w:p w:rsidR="00D15E1E" w:rsidRPr="00D15E1E" w:rsidRDefault="00D15E1E" w:rsidP="00D15E1E">
      <w:pPr>
        <w:shd w:val="clear" w:color="auto" w:fill="FFFFFF"/>
        <w:spacing w:before="540" w:after="180" w:line="435" w:lineRule="atLeast"/>
        <w:outlineLvl w:val="1"/>
        <w:rPr>
          <w:rFonts w:ascii="Helvetica" w:eastAsia="Times New Roman" w:hAnsi="Helvetica"/>
          <w:color w:val="212121"/>
          <w:sz w:val="42"/>
          <w:szCs w:val="42"/>
        </w:rPr>
      </w:pPr>
      <w:r w:rsidRPr="00D15E1E">
        <w:rPr>
          <w:rFonts w:ascii="Helvetica" w:eastAsia="Times New Roman" w:hAnsi="Helvetica"/>
          <w:color w:val="212121"/>
          <w:sz w:val="42"/>
          <w:szCs w:val="42"/>
        </w:rPr>
        <w:t>3. </w:t>
      </w:r>
      <w:proofErr w:type="gramStart"/>
      <w:r w:rsidRPr="00D15E1E">
        <w:rPr>
          <w:rFonts w:ascii="Helvetica" w:eastAsia="Times New Roman" w:hAnsi="Helvetica"/>
          <w:color w:val="212121"/>
          <w:sz w:val="42"/>
          <w:szCs w:val="42"/>
        </w:rPr>
        <w:t>It’s</w:t>
      </w:r>
      <w:proofErr w:type="gramEnd"/>
      <w:r w:rsidRPr="00D15E1E">
        <w:rPr>
          <w:rFonts w:ascii="Helvetica" w:eastAsia="Times New Roman" w:hAnsi="Helvetica"/>
          <w:color w:val="212121"/>
          <w:sz w:val="42"/>
          <w:szCs w:val="42"/>
        </w:rPr>
        <w:t xml:space="preserve"> unsecured lending</w:t>
      </w:r>
    </w:p>
    <w:p w:rsidR="00D15E1E" w:rsidRPr="00D15E1E" w:rsidRDefault="00D15E1E" w:rsidP="00D15E1E">
      <w:pPr>
        <w:shd w:val="clear" w:color="auto" w:fill="FFFFFF"/>
        <w:spacing w:after="240" w:line="390" w:lineRule="atLeast"/>
        <w:rPr>
          <w:rFonts w:ascii="Georgia" w:eastAsia="Times New Roman" w:hAnsi="Georgia"/>
          <w:b w:val="0"/>
          <w:bCs w:val="0"/>
          <w:color w:val="333333"/>
          <w:sz w:val="27"/>
          <w:szCs w:val="27"/>
        </w:rPr>
      </w:pPr>
      <w:r w:rsidRPr="00D15E1E">
        <w:rPr>
          <w:rFonts w:ascii="Georgia" w:eastAsia="Times New Roman" w:hAnsi="Georgia"/>
          <w:b w:val="0"/>
          <w:bCs w:val="0"/>
          <w:noProof/>
          <w:color w:val="333333"/>
          <w:sz w:val="27"/>
          <w:szCs w:val="27"/>
        </w:rPr>
        <w:lastRenderedPageBreak/>
        <w:drawing>
          <wp:inline distT="0" distB="0" distL="0" distR="0">
            <wp:extent cx="5334000" cy="3019425"/>
            <wp:effectExtent l="0" t="0" r="0" b="9525"/>
            <wp:docPr id="32" name="Picture 32" descr="Credit cards are a form of unsecured le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dit cards are a form of unsecured lend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3019425"/>
                    </a:xfrm>
                    <a:prstGeom prst="rect">
                      <a:avLst/>
                    </a:prstGeom>
                    <a:noFill/>
                    <a:ln>
                      <a:noFill/>
                    </a:ln>
                  </pic:spPr>
                </pic:pic>
              </a:graphicData>
            </a:graphic>
          </wp:inline>
        </w:drawing>
      </w:r>
    </w:p>
    <w:p w:rsidR="00D15E1E" w:rsidRPr="00D15E1E" w:rsidRDefault="00D15E1E" w:rsidP="00D15E1E">
      <w:pPr>
        <w:shd w:val="clear" w:color="auto" w:fill="FFFFFF"/>
        <w:spacing w:after="240" w:line="390" w:lineRule="atLeast"/>
        <w:rPr>
          <w:rFonts w:ascii="Georgia" w:eastAsia="Times New Roman" w:hAnsi="Georgia"/>
          <w:b w:val="0"/>
          <w:bCs w:val="0"/>
          <w:color w:val="333333"/>
          <w:sz w:val="27"/>
          <w:szCs w:val="27"/>
        </w:rPr>
      </w:pPr>
      <w:r w:rsidRPr="00D15E1E">
        <w:rPr>
          <w:rFonts w:ascii="Georgia" w:eastAsia="Times New Roman" w:hAnsi="Georgia"/>
          <w:b w:val="0"/>
          <w:bCs w:val="0"/>
          <w:color w:val="333333"/>
          <w:sz w:val="27"/>
          <w:szCs w:val="27"/>
        </w:rPr>
        <w:t>This one is short and sweet: credit cards are a form of unsecured lending, hence much riskier than a home loan or secured personal loan.</w:t>
      </w:r>
    </w:p>
    <w:p w:rsidR="00D15E1E" w:rsidRPr="00D15E1E" w:rsidRDefault="00D15E1E" w:rsidP="00D15E1E">
      <w:pPr>
        <w:shd w:val="clear" w:color="auto" w:fill="FFFFFF"/>
        <w:spacing w:after="240" w:line="390" w:lineRule="atLeast"/>
        <w:rPr>
          <w:rFonts w:ascii="Georgia" w:eastAsia="Times New Roman" w:hAnsi="Georgia"/>
          <w:b w:val="0"/>
          <w:bCs w:val="0"/>
          <w:color w:val="333333"/>
          <w:sz w:val="27"/>
          <w:szCs w:val="27"/>
        </w:rPr>
      </w:pPr>
      <w:r w:rsidRPr="00D15E1E">
        <w:rPr>
          <w:rFonts w:ascii="Georgia" w:eastAsia="Times New Roman" w:hAnsi="Georgia"/>
          <w:b w:val="0"/>
          <w:bCs w:val="0"/>
          <w:color w:val="333333"/>
          <w:sz w:val="27"/>
          <w:szCs w:val="27"/>
        </w:rPr>
        <w:t>With a home loan, the bank holds the property you are buying as security against the debt. If you default on your loan, the bank can take the house. </w:t>
      </w:r>
      <w:hyperlink r:id="rId12" w:history="1">
        <w:r w:rsidRPr="00D15E1E">
          <w:rPr>
            <w:rFonts w:ascii="Georgia" w:eastAsia="Times New Roman" w:hAnsi="Georgia"/>
            <w:b w:val="0"/>
            <w:bCs w:val="0"/>
            <w:color w:val="1998A6"/>
            <w:u w:val="single"/>
          </w:rPr>
          <w:t>Similarly with a car loan</w:t>
        </w:r>
      </w:hyperlink>
      <w:r w:rsidRPr="00D15E1E">
        <w:rPr>
          <w:rFonts w:ascii="Georgia" w:eastAsia="Times New Roman" w:hAnsi="Georgia"/>
          <w:b w:val="0"/>
          <w:bCs w:val="0"/>
          <w:color w:val="333333"/>
          <w:sz w:val="27"/>
          <w:szCs w:val="27"/>
        </w:rPr>
        <w:t>, the debt is secured against the car that you buy. Car loan interest rates are higher than home loan interest rates because cars, after all, lose value rather than gain it over time.</w:t>
      </w:r>
    </w:p>
    <w:p w:rsidR="00D15E1E" w:rsidRPr="00D15E1E" w:rsidRDefault="00D15E1E" w:rsidP="00D15E1E">
      <w:pPr>
        <w:shd w:val="clear" w:color="auto" w:fill="FFFFFF"/>
        <w:spacing w:after="240" w:line="390" w:lineRule="atLeast"/>
        <w:rPr>
          <w:rFonts w:ascii="Georgia" w:eastAsia="Times New Roman" w:hAnsi="Georgia"/>
          <w:b w:val="0"/>
          <w:bCs w:val="0"/>
          <w:color w:val="333333"/>
          <w:sz w:val="27"/>
          <w:szCs w:val="27"/>
        </w:rPr>
      </w:pPr>
      <w:r w:rsidRPr="00D15E1E">
        <w:rPr>
          <w:rFonts w:ascii="Georgia" w:eastAsia="Times New Roman" w:hAnsi="Georgia"/>
          <w:b w:val="0"/>
          <w:bCs w:val="0"/>
          <w:color w:val="333333"/>
          <w:sz w:val="27"/>
          <w:szCs w:val="27"/>
        </w:rPr>
        <w:t>As the Treasury report noted, there was a general repricing of credit risk on unsecured lending during the GFC, not just in Australia but across the world. With a credit card, the interest rate reflects the risk of that unsecured debt.</w:t>
      </w:r>
    </w:p>
    <w:p w:rsidR="00D15E1E" w:rsidRPr="00D15E1E" w:rsidRDefault="00D15E1E" w:rsidP="00D15E1E">
      <w:pPr>
        <w:shd w:val="clear" w:color="auto" w:fill="FFFFFF"/>
        <w:spacing w:before="540" w:after="180" w:line="435" w:lineRule="atLeast"/>
        <w:outlineLvl w:val="1"/>
        <w:rPr>
          <w:rFonts w:ascii="Helvetica" w:eastAsia="Times New Roman" w:hAnsi="Helvetica"/>
          <w:color w:val="212121"/>
          <w:sz w:val="42"/>
          <w:szCs w:val="42"/>
        </w:rPr>
      </w:pPr>
      <w:r w:rsidRPr="00D15E1E">
        <w:rPr>
          <w:rFonts w:ascii="Helvetica" w:eastAsia="Times New Roman" w:hAnsi="Helvetica"/>
          <w:color w:val="212121"/>
          <w:sz w:val="42"/>
          <w:szCs w:val="42"/>
        </w:rPr>
        <w:t>4. Competition might not be very effective</w:t>
      </w:r>
    </w:p>
    <w:p w:rsidR="00D15E1E" w:rsidRPr="00D15E1E" w:rsidRDefault="00D15E1E" w:rsidP="00D15E1E">
      <w:pPr>
        <w:shd w:val="clear" w:color="auto" w:fill="FFFFFF"/>
        <w:spacing w:after="240" w:line="390" w:lineRule="atLeast"/>
        <w:rPr>
          <w:rFonts w:ascii="Georgia" w:eastAsia="Times New Roman" w:hAnsi="Georgia"/>
          <w:b w:val="0"/>
          <w:bCs w:val="0"/>
          <w:color w:val="333333"/>
          <w:sz w:val="27"/>
          <w:szCs w:val="27"/>
        </w:rPr>
      </w:pPr>
      <w:r w:rsidRPr="00D15E1E">
        <w:rPr>
          <w:rFonts w:ascii="Georgia" w:eastAsia="Times New Roman" w:hAnsi="Georgia"/>
          <w:b w:val="0"/>
          <w:bCs w:val="0"/>
          <w:color w:val="333333"/>
          <w:sz w:val="27"/>
          <w:szCs w:val="27"/>
        </w:rPr>
        <w:t>On the face of it the Australian credit card market should be highly competitive with around 100 credit card brands offering over 250 credit card products.</w:t>
      </w:r>
    </w:p>
    <w:p w:rsidR="00D15E1E" w:rsidRPr="00D15E1E" w:rsidRDefault="00D15E1E" w:rsidP="00D15E1E">
      <w:pPr>
        <w:shd w:val="clear" w:color="auto" w:fill="FFFFFF"/>
        <w:spacing w:after="240" w:line="390" w:lineRule="atLeast"/>
        <w:rPr>
          <w:rFonts w:ascii="Georgia" w:eastAsia="Times New Roman" w:hAnsi="Georgia"/>
          <w:b w:val="0"/>
          <w:bCs w:val="0"/>
          <w:color w:val="333333"/>
          <w:sz w:val="27"/>
          <w:szCs w:val="27"/>
        </w:rPr>
      </w:pPr>
      <w:r w:rsidRPr="00D15E1E">
        <w:rPr>
          <w:rFonts w:ascii="Georgia" w:eastAsia="Times New Roman" w:hAnsi="Georgia"/>
          <w:b w:val="0"/>
          <w:bCs w:val="0"/>
          <w:color w:val="333333"/>
          <w:sz w:val="27"/>
          <w:szCs w:val="27"/>
        </w:rPr>
        <w:lastRenderedPageBreak/>
        <w:t>Nevertheless, according to the Treasury report, the major banks – as in the mortgage lending market – control around 80% of the credit card market.</w:t>
      </w:r>
    </w:p>
    <w:p w:rsidR="00D15E1E" w:rsidRPr="00D15E1E" w:rsidRDefault="00D15E1E" w:rsidP="00D15E1E">
      <w:pPr>
        <w:shd w:val="clear" w:color="auto" w:fill="FFFFFF"/>
        <w:spacing w:after="240" w:line="390" w:lineRule="atLeast"/>
        <w:rPr>
          <w:rFonts w:ascii="Georgia" w:eastAsia="Times New Roman" w:hAnsi="Georgia"/>
          <w:b w:val="0"/>
          <w:bCs w:val="0"/>
          <w:color w:val="333333"/>
          <w:sz w:val="27"/>
          <w:szCs w:val="27"/>
        </w:rPr>
      </w:pPr>
      <w:r w:rsidRPr="00D15E1E">
        <w:rPr>
          <w:rFonts w:ascii="Georgia" w:eastAsia="Times New Roman" w:hAnsi="Georgia"/>
          <w:b w:val="0"/>
          <w:bCs w:val="0"/>
          <w:color w:val="333333"/>
          <w:sz w:val="27"/>
          <w:szCs w:val="27"/>
        </w:rPr>
        <w:t>“There is a high degree of concentration among issuers, with the four major domestic banks accounting for around 80 per cent of total credit card balances outstanding. This reflects the concentration of the Australian banking system more generally rather than being a unique feature of the credit card market.”</w:t>
      </w:r>
    </w:p>
    <w:p w:rsidR="00D15E1E" w:rsidRPr="00D15E1E" w:rsidRDefault="00D15E1E" w:rsidP="00D15E1E">
      <w:pPr>
        <w:shd w:val="clear" w:color="auto" w:fill="FFFFFF"/>
        <w:spacing w:after="240" w:line="390" w:lineRule="atLeast"/>
        <w:rPr>
          <w:rFonts w:ascii="Georgia" w:eastAsia="Times New Roman" w:hAnsi="Georgia"/>
          <w:b w:val="0"/>
          <w:bCs w:val="0"/>
          <w:color w:val="333333"/>
          <w:sz w:val="27"/>
          <w:szCs w:val="27"/>
        </w:rPr>
      </w:pPr>
      <w:r w:rsidRPr="00D15E1E">
        <w:rPr>
          <w:rFonts w:ascii="Georgia" w:eastAsia="Times New Roman" w:hAnsi="Georgia"/>
          <w:b w:val="0"/>
          <w:bCs w:val="0"/>
          <w:color w:val="333333"/>
          <w:sz w:val="27"/>
          <w:szCs w:val="27"/>
        </w:rPr>
        <w:t>If 80% of the credit card market is with just 4% of providers, this really indicates that competition is not effective and therefore pressure to compete on price is not that great.</w:t>
      </w:r>
    </w:p>
    <w:p w:rsidR="00D15E1E" w:rsidRPr="00D15E1E" w:rsidRDefault="00D15E1E" w:rsidP="00D15E1E">
      <w:pPr>
        <w:shd w:val="clear" w:color="auto" w:fill="FFFFFF"/>
        <w:spacing w:before="540" w:after="180" w:line="435" w:lineRule="atLeast"/>
        <w:outlineLvl w:val="1"/>
        <w:rPr>
          <w:rFonts w:ascii="Helvetica" w:eastAsia="Times New Roman" w:hAnsi="Helvetica"/>
          <w:color w:val="212121"/>
          <w:sz w:val="42"/>
          <w:szCs w:val="42"/>
        </w:rPr>
      </w:pPr>
      <w:r w:rsidRPr="00D15E1E">
        <w:rPr>
          <w:rFonts w:ascii="Helvetica" w:eastAsia="Times New Roman" w:hAnsi="Helvetica"/>
          <w:color w:val="212121"/>
          <w:sz w:val="42"/>
          <w:szCs w:val="42"/>
        </w:rPr>
        <w:t>5. We’re paying for rewards and other services</w:t>
      </w:r>
    </w:p>
    <w:p w:rsidR="00D15E1E" w:rsidRPr="00D15E1E" w:rsidRDefault="00D15E1E" w:rsidP="00D15E1E">
      <w:pPr>
        <w:shd w:val="clear" w:color="auto" w:fill="FFFFFF"/>
        <w:spacing w:after="240" w:line="390" w:lineRule="atLeast"/>
        <w:rPr>
          <w:rFonts w:ascii="Georgia" w:eastAsia="Times New Roman" w:hAnsi="Georgia"/>
          <w:b w:val="0"/>
          <w:bCs w:val="0"/>
          <w:color w:val="333333"/>
          <w:sz w:val="27"/>
          <w:szCs w:val="27"/>
        </w:rPr>
      </w:pPr>
      <w:r w:rsidRPr="00D15E1E">
        <w:rPr>
          <w:rFonts w:ascii="Georgia" w:eastAsia="Times New Roman" w:hAnsi="Georgia"/>
          <w:b w:val="0"/>
          <w:bCs w:val="0"/>
          <w:color w:val="333333"/>
          <w:sz w:val="27"/>
          <w:szCs w:val="27"/>
        </w:rPr>
        <w:t xml:space="preserve">Rewards credit cards are extremely popular – we all love to be rewarded for good (or even bad) behaviour. Whether </w:t>
      </w:r>
      <w:proofErr w:type="gramStart"/>
      <w:r w:rsidRPr="00D15E1E">
        <w:rPr>
          <w:rFonts w:ascii="Georgia" w:eastAsia="Times New Roman" w:hAnsi="Georgia"/>
          <w:b w:val="0"/>
          <w:bCs w:val="0"/>
          <w:color w:val="333333"/>
          <w:sz w:val="27"/>
          <w:szCs w:val="27"/>
        </w:rPr>
        <w:t>it’s</w:t>
      </w:r>
      <w:proofErr w:type="gramEnd"/>
      <w:r w:rsidRPr="00D15E1E">
        <w:rPr>
          <w:rFonts w:ascii="Georgia" w:eastAsia="Times New Roman" w:hAnsi="Georgia"/>
          <w:b w:val="0"/>
          <w:bCs w:val="0"/>
          <w:color w:val="333333"/>
          <w:sz w:val="27"/>
          <w:szCs w:val="27"/>
        </w:rPr>
        <w:t xml:space="preserve"> flight rewards, cashback rewards or general rewards, there are a multitude of credit cards on the market to offer just that (approximately 169 rewards credit cards on </w:t>
      </w:r>
      <w:proofErr w:type="spellStart"/>
      <w:r w:rsidRPr="00D15E1E">
        <w:rPr>
          <w:rFonts w:ascii="Georgia" w:eastAsia="Times New Roman" w:hAnsi="Georgia"/>
          <w:b w:val="0"/>
          <w:bCs w:val="0"/>
          <w:color w:val="333333"/>
          <w:sz w:val="27"/>
          <w:szCs w:val="27"/>
        </w:rPr>
        <w:t>Canstar’s</w:t>
      </w:r>
      <w:proofErr w:type="spellEnd"/>
      <w:r w:rsidRPr="00D15E1E">
        <w:rPr>
          <w:rFonts w:ascii="Georgia" w:eastAsia="Times New Roman" w:hAnsi="Georgia"/>
          <w:b w:val="0"/>
          <w:bCs w:val="0"/>
          <w:color w:val="333333"/>
          <w:sz w:val="27"/>
          <w:szCs w:val="27"/>
        </w:rPr>
        <w:t xml:space="preserve"> database).</w:t>
      </w:r>
    </w:p>
    <w:p w:rsidR="00D15E1E" w:rsidRPr="00D15E1E" w:rsidRDefault="00D15E1E" w:rsidP="00D15E1E">
      <w:pPr>
        <w:shd w:val="clear" w:color="auto" w:fill="FFFFFF"/>
        <w:spacing w:after="240" w:line="390" w:lineRule="atLeast"/>
        <w:rPr>
          <w:rFonts w:ascii="Georgia" w:eastAsia="Times New Roman" w:hAnsi="Georgia"/>
          <w:b w:val="0"/>
          <w:bCs w:val="0"/>
          <w:color w:val="333333"/>
          <w:sz w:val="27"/>
          <w:szCs w:val="27"/>
        </w:rPr>
      </w:pPr>
      <w:r w:rsidRPr="00D15E1E">
        <w:rPr>
          <w:rFonts w:ascii="Georgia" w:eastAsia="Times New Roman" w:hAnsi="Georgia"/>
          <w:b w:val="0"/>
          <w:bCs w:val="0"/>
          <w:color w:val="333333"/>
          <w:sz w:val="27"/>
          <w:szCs w:val="27"/>
        </w:rPr>
        <w:t xml:space="preserve">When it comes to what we’re looking for in a credit card, it’s primarily about rewards. As an example, this is the credit card search behaviour of </w:t>
      </w:r>
      <w:proofErr w:type="spellStart"/>
      <w:r w:rsidRPr="00D15E1E">
        <w:rPr>
          <w:rFonts w:ascii="Georgia" w:eastAsia="Times New Roman" w:hAnsi="Georgia"/>
          <w:b w:val="0"/>
          <w:bCs w:val="0"/>
          <w:color w:val="333333"/>
          <w:sz w:val="27"/>
          <w:szCs w:val="27"/>
        </w:rPr>
        <w:t>Canstar’s</w:t>
      </w:r>
      <w:proofErr w:type="spellEnd"/>
      <w:r w:rsidRPr="00D15E1E">
        <w:rPr>
          <w:rFonts w:ascii="Georgia" w:eastAsia="Times New Roman" w:hAnsi="Georgia"/>
          <w:b w:val="0"/>
          <w:bCs w:val="0"/>
          <w:color w:val="333333"/>
          <w:sz w:val="27"/>
          <w:szCs w:val="27"/>
        </w:rPr>
        <w:t xml:space="preserve"> visitors in June and July this year, with searches for a frequent flyer card, premium card or a rewards card accounting for more than 60% of the search volume.</w:t>
      </w:r>
    </w:p>
    <w:p w:rsidR="00D15E1E" w:rsidRPr="00D15E1E" w:rsidRDefault="00D15E1E" w:rsidP="00D15E1E">
      <w:pPr>
        <w:shd w:val="clear" w:color="auto" w:fill="FFFFFF"/>
        <w:spacing w:after="240" w:line="390" w:lineRule="atLeast"/>
        <w:rPr>
          <w:rFonts w:ascii="Georgia" w:eastAsia="Times New Roman" w:hAnsi="Georgia"/>
          <w:b w:val="0"/>
          <w:bCs w:val="0"/>
          <w:color w:val="333333"/>
          <w:sz w:val="27"/>
          <w:szCs w:val="27"/>
        </w:rPr>
      </w:pPr>
      <w:r w:rsidRPr="00D15E1E">
        <w:rPr>
          <w:rFonts w:ascii="Georgia" w:eastAsia="Times New Roman" w:hAnsi="Georgia"/>
          <w:b w:val="0"/>
          <w:bCs w:val="0"/>
          <w:color w:val="333333"/>
          <w:sz w:val="27"/>
          <w:szCs w:val="27"/>
        </w:rPr>
        <w:t>If you want rewards though, someone has to pay for them. Higher interest rates (along with annual card fees) help to cover the cost of those glittery rewards we demand.</w:t>
      </w:r>
    </w:p>
    <w:p w:rsidR="00D15E1E" w:rsidRPr="00D15E1E" w:rsidRDefault="00D15E1E" w:rsidP="00D15E1E">
      <w:pPr>
        <w:shd w:val="clear" w:color="auto" w:fill="FFFFFF"/>
        <w:spacing w:after="240" w:line="390" w:lineRule="atLeast"/>
        <w:rPr>
          <w:rFonts w:ascii="Georgia" w:eastAsia="Times New Roman" w:hAnsi="Georgia"/>
          <w:b w:val="0"/>
          <w:bCs w:val="0"/>
          <w:color w:val="333333"/>
          <w:sz w:val="27"/>
          <w:szCs w:val="27"/>
        </w:rPr>
      </w:pPr>
      <w:r w:rsidRPr="00D15E1E">
        <w:rPr>
          <w:rFonts w:ascii="Georgia" w:eastAsia="Times New Roman" w:hAnsi="Georgia"/>
          <w:b w:val="0"/>
          <w:bCs w:val="0"/>
          <w:color w:val="333333"/>
          <w:sz w:val="27"/>
          <w:szCs w:val="27"/>
        </w:rPr>
        <w:t>Or to quote from the Treasury paper:</w:t>
      </w:r>
    </w:p>
    <w:p w:rsidR="00D15E1E" w:rsidRPr="00D15E1E" w:rsidRDefault="00D15E1E" w:rsidP="00D15E1E">
      <w:pPr>
        <w:shd w:val="clear" w:color="auto" w:fill="FFFFFF"/>
        <w:spacing w:line="390" w:lineRule="atLeast"/>
        <w:rPr>
          <w:rFonts w:ascii="Georgia" w:eastAsia="Times New Roman" w:hAnsi="Georgia"/>
          <w:b w:val="0"/>
          <w:bCs w:val="0"/>
          <w:color w:val="333333"/>
          <w:sz w:val="27"/>
          <w:szCs w:val="27"/>
        </w:rPr>
      </w:pPr>
      <w:r w:rsidRPr="00D15E1E">
        <w:rPr>
          <w:rFonts w:ascii="Georgia" w:eastAsia="Times New Roman" w:hAnsi="Georgia"/>
          <w:b w:val="0"/>
          <w:bCs w:val="0"/>
          <w:color w:val="333333"/>
          <w:sz w:val="27"/>
          <w:szCs w:val="27"/>
        </w:rPr>
        <w:t>“Credit cards are multifaceted products: competition is on the entire value proposition offered by a card and not just the headline interest rate on the product. This value proposition includes balance transfer offers, rewards programs, insurance, concierge services and other benefits as well as fee structures and interest-free periods.”</w:t>
      </w:r>
    </w:p>
    <w:p w:rsidR="00D15E1E" w:rsidRPr="00D15E1E" w:rsidRDefault="00D15E1E" w:rsidP="00D15E1E">
      <w:pPr>
        <w:shd w:val="clear" w:color="auto" w:fill="FFFFFF"/>
        <w:spacing w:before="540" w:after="180" w:line="435" w:lineRule="atLeast"/>
        <w:outlineLvl w:val="1"/>
        <w:rPr>
          <w:rFonts w:ascii="Helvetica" w:eastAsia="Times New Roman" w:hAnsi="Helvetica"/>
          <w:color w:val="212121"/>
          <w:sz w:val="42"/>
          <w:szCs w:val="42"/>
        </w:rPr>
      </w:pPr>
      <w:r w:rsidRPr="00D15E1E">
        <w:rPr>
          <w:rFonts w:ascii="Helvetica" w:eastAsia="Times New Roman" w:hAnsi="Helvetica"/>
          <w:color w:val="212121"/>
          <w:sz w:val="42"/>
          <w:szCs w:val="42"/>
        </w:rPr>
        <w:lastRenderedPageBreak/>
        <w:t>6. We’re maybe a bit lazy</w:t>
      </w:r>
    </w:p>
    <w:p w:rsidR="00D15E1E" w:rsidRPr="00D15E1E" w:rsidRDefault="00D15E1E" w:rsidP="00D15E1E">
      <w:pPr>
        <w:shd w:val="clear" w:color="auto" w:fill="FFFFFF"/>
        <w:spacing w:after="240" w:line="390" w:lineRule="atLeast"/>
        <w:rPr>
          <w:rFonts w:ascii="Georgia" w:eastAsia="Times New Roman" w:hAnsi="Georgia"/>
          <w:b w:val="0"/>
          <w:bCs w:val="0"/>
          <w:color w:val="333333"/>
          <w:sz w:val="27"/>
          <w:szCs w:val="27"/>
        </w:rPr>
      </w:pPr>
      <w:r w:rsidRPr="00D15E1E">
        <w:rPr>
          <w:rFonts w:ascii="Georgia" w:eastAsia="Times New Roman" w:hAnsi="Georgia"/>
          <w:b w:val="0"/>
          <w:bCs w:val="0"/>
          <w:color w:val="333333"/>
          <w:sz w:val="27"/>
          <w:szCs w:val="27"/>
        </w:rPr>
        <w:t xml:space="preserve">When was the last time you compared credit cards with a view to changing your card? A recent </w:t>
      </w:r>
      <w:proofErr w:type="spellStart"/>
      <w:r w:rsidRPr="00D15E1E">
        <w:rPr>
          <w:rFonts w:ascii="Georgia" w:eastAsia="Times New Roman" w:hAnsi="Georgia"/>
          <w:b w:val="0"/>
          <w:bCs w:val="0"/>
          <w:color w:val="333333"/>
          <w:sz w:val="27"/>
          <w:szCs w:val="27"/>
        </w:rPr>
        <w:t>Canstar</w:t>
      </w:r>
      <w:proofErr w:type="spellEnd"/>
      <w:r w:rsidRPr="00D15E1E">
        <w:rPr>
          <w:rFonts w:ascii="Georgia" w:eastAsia="Times New Roman" w:hAnsi="Georgia"/>
          <w:b w:val="0"/>
          <w:bCs w:val="0"/>
          <w:color w:val="333333"/>
          <w:sz w:val="27"/>
          <w:szCs w:val="27"/>
        </w:rPr>
        <w:t xml:space="preserve"> Blue survey of more than 1,700 Australian adults found that the majority are more likely to take out financial products (e.g. credit cards, savings accounts, personal loans) with the financial institution they bank with than to shop around. This would explain the market domination of the Big 4.</w:t>
      </w:r>
    </w:p>
    <w:p w:rsidR="00D15E1E" w:rsidRPr="00D15E1E" w:rsidRDefault="00D15E1E" w:rsidP="00D15E1E">
      <w:pPr>
        <w:shd w:val="clear" w:color="auto" w:fill="FFFFFF"/>
        <w:spacing w:after="240" w:line="390" w:lineRule="atLeast"/>
        <w:rPr>
          <w:rFonts w:ascii="Georgia" w:eastAsia="Times New Roman" w:hAnsi="Georgia"/>
          <w:b w:val="0"/>
          <w:bCs w:val="0"/>
          <w:color w:val="333333"/>
          <w:sz w:val="27"/>
          <w:szCs w:val="27"/>
        </w:rPr>
      </w:pPr>
      <w:r w:rsidRPr="00D15E1E">
        <w:rPr>
          <w:rFonts w:ascii="Georgia" w:eastAsia="Times New Roman" w:hAnsi="Georgia"/>
          <w:b w:val="0"/>
          <w:bCs w:val="0"/>
          <w:color w:val="333333"/>
          <w:sz w:val="27"/>
          <w:szCs w:val="27"/>
        </w:rPr>
        <w:t>Across the generations, the results were as follows:</w:t>
      </w:r>
    </w:p>
    <w:tbl>
      <w:tblPr>
        <w:tblW w:w="10650" w:type="dxa"/>
        <w:tblCellMar>
          <w:top w:w="15" w:type="dxa"/>
          <w:left w:w="15" w:type="dxa"/>
          <w:bottom w:w="15" w:type="dxa"/>
          <w:right w:w="15" w:type="dxa"/>
        </w:tblCellMar>
        <w:tblLook w:val="04A0" w:firstRow="1" w:lastRow="0" w:firstColumn="1" w:lastColumn="0" w:noHBand="0" w:noVBand="1"/>
      </w:tblPr>
      <w:tblGrid>
        <w:gridCol w:w="6525"/>
        <w:gridCol w:w="2850"/>
        <w:gridCol w:w="1275"/>
      </w:tblGrid>
      <w:tr w:rsidR="00D15E1E" w:rsidRPr="00D15E1E" w:rsidTr="00D15E1E">
        <w:tc>
          <w:tcPr>
            <w:tcW w:w="0" w:type="auto"/>
            <w:gridSpan w:val="3"/>
            <w:tcBorders>
              <w:top w:val="single" w:sz="12" w:space="0" w:color="007A87"/>
              <w:left w:val="nil"/>
              <w:bottom w:val="nil"/>
              <w:right w:val="nil"/>
            </w:tcBorders>
            <w:shd w:val="clear" w:color="auto" w:fill="auto"/>
            <w:tcMar>
              <w:top w:w="120" w:type="dxa"/>
              <w:left w:w="120" w:type="dxa"/>
              <w:bottom w:w="120" w:type="dxa"/>
              <w:right w:w="120" w:type="dxa"/>
            </w:tcMar>
            <w:hideMark/>
          </w:tcPr>
          <w:p w:rsidR="00D15E1E" w:rsidRPr="00D15E1E" w:rsidRDefault="00D15E1E" w:rsidP="00D15E1E">
            <w:pPr>
              <w:spacing w:after="300" w:line="240" w:lineRule="auto"/>
              <w:rPr>
                <w:rFonts w:ascii="Helvetica" w:eastAsia="Times New Roman" w:hAnsi="Helvetica"/>
                <w:b w:val="0"/>
                <w:bCs w:val="0"/>
                <w:color w:val="727272"/>
              </w:rPr>
            </w:pPr>
            <w:r w:rsidRPr="00D15E1E">
              <w:rPr>
                <w:rFonts w:ascii="Georgia" w:eastAsia="Times New Roman" w:hAnsi="Georgia"/>
                <w:color w:val="727272"/>
              </w:rPr>
              <w:t>I am more likely to take out financial products (e.g. credit cards, savings accounts, personal loans) with the financial institution I bank with than to shop around…</w:t>
            </w:r>
          </w:p>
        </w:tc>
      </w:tr>
      <w:tr w:rsidR="00D15E1E" w:rsidRPr="00D15E1E" w:rsidTr="00D15E1E">
        <w:tc>
          <w:tcPr>
            <w:tcW w:w="0" w:type="auto"/>
            <w:vMerge w:val="restart"/>
            <w:tcBorders>
              <w:top w:val="single" w:sz="12" w:space="0" w:color="007A87"/>
              <w:left w:val="nil"/>
              <w:bottom w:val="nil"/>
              <w:right w:val="nil"/>
            </w:tcBorders>
            <w:shd w:val="clear" w:color="auto" w:fill="auto"/>
            <w:tcMar>
              <w:top w:w="120" w:type="dxa"/>
              <w:left w:w="120" w:type="dxa"/>
              <w:bottom w:w="120" w:type="dxa"/>
              <w:right w:w="120" w:type="dxa"/>
            </w:tcMar>
            <w:hideMark/>
          </w:tcPr>
          <w:p w:rsidR="00D15E1E" w:rsidRPr="00D15E1E" w:rsidRDefault="00D15E1E" w:rsidP="00D15E1E">
            <w:pPr>
              <w:spacing w:after="300" w:line="240" w:lineRule="auto"/>
              <w:rPr>
                <w:rFonts w:ascii="Helvetica" w:eastAsia="Times New Roman" w:hAnsi="Helvetica"/>
                <w:b w:val="0"/>
                <w:bCs w:val="0"/>
                <w:color w:val="727272"/>
              </w:rPr>
            </w:pPr>
            <w:r w:rsidRPr="00D15E1E">
              <w:rPr>
                <w:rFonts w:ascii="Helvetica" w:eastAsia="Times New Roman" w:hAnsi="Helvetica"/>
                <w:b w:val="0"/>
                <w:bCs w:val="0"/>
                <w:noProof/>
                <w:color w:val="727272"/>
              </w:rPr>
              <w:drawing>
                <wp:inline distT="0" distB="0" distL="0" distR="0">
                  <wp:extent cx="2190750" cy="3276600"/>
                  <wp:effectExtent l="0" t="0" r="0" b="0"/>
                  <wp:docPr id="31" name="Picture 31" descr="Canstar Blue survey Australians are less likely to shop around for financial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nstar Blue survey Australians are less likely to shop around for financial produc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0" cy="3276600"/>
                          </a:xfrm>
                          <a:prstGeom prst="rect">
                            <a:avLst/>
                          </a:prstGeom>
                          <a:noFill/>
                          <a:ln>
                            <a:noFill/>
                          </a:ln>
                        </pic:spPr>
                      </pic:pic>
                    </a:graphicData>
                  </a:graphic>
                </wp:inline>
              </w:drawing>
            </w:r>
          </w:p>
        </w:tc>
        <w:tc>
          <w:tcPr>
            <w:tcW w:w="0" w:type="auto"/>
            <w:tcBorders>
              <w:top w:val="single" w:sz="12" w:space="0" w:color="007A87"/>
              <w:left w:val="nil"/>
              <w:bottom w:val="nil"/>
              <w:right w:val="nil"/>
            </w:tcBorders>
            <w:shd w:val="clear" w:color="auto" w:fill="auto"/>
            <w:tcMar>
              <w:top w:w="120" w:type="dxa"/>
              <w:left w:w="120" w:type="dxa"/>
              <w:bottom w:w="120" w:type="dxa"/>
              <w:right w:w="120" w:type="dxa"/>
            </w:tcMar>
            <w:hideMark/>
          </w:tcPr>
          <w:p w:rsidR="00D15E1E" w:rsidRPr="00D15E1E" w:rsidRDefault="00D15E1E" w:rsidP="00D15E1E">
            <w:pPr>
              <w:spacing w:after="300" w:line="240" w:lineRule="auto"/>
              <w:rPr>
                <w:rFonts w:ascii="Helvetica" w:eastAsia="Times New Roman" w:hAnsi="Helvetica"/>
                <w:b w:val="0"/>
                <w:bCs w:val="0"/>
                <w:color w:val="727272"/>
              </w:rPr>
            </w:pPr>
            <w:r w:rsidRPr="00D15E1E">
              <w:rPr>
                <w:rFonts w:ascii="Helvetica" w:eastAsia="Times New Roman" w:hAnsi="Helvetica"/>
                <w:b w:val="0"/>
                <w:bCs w:val="0"/>
                <w:color w:val="727272"/>
              </w:rPr>
              <w:t>18 – 29 years</w:t>
            </w:r>
          </w:p>
        </w:tc>
        <w:tc>
          <w:tcPr>
            <w:tcW w:w="0" w:type="auto"/>
            <w:tcBorders>
              <w:top w:val="single" w:sz="12" w:space="0" w:color="007A87"/>
              <w:left w:val="nil"/>
              <w:bottom w:val="nil"/>
              <w:right w:val="nil"/>
            </w:tcBorders>
            <w:shd w:val="clear" w:color="auto" w:fill="auto"/>
            <w:tcMar>
              <w:top w:w="120" w:type="dxa"/>
              <w:left w:w="120" w:type="dxa"/>
              <w:bottom w:w="120" w:type="dxa"/>
              <w:right w:w="120" w:type="dxa"/>
            </w:tcMar>
            <w:hideMark/>
          </w:tcPr>
          <w:p w:rsidR="00D15E1E" w:rsidRPr="00D15E1E" w:rsidRDefault="00D15E1E" w:rsidP="00D15E1E">
            <w:pPr>
              <w:spacing w:after="300" w:line="240" w:lineRule="auto"/>
              <w:rPr>
                <w:rFonts w:ascii="Helvetica" w:eastAsia="Times New Roman" w:hAnsi="Helvetica"/>
                <w:b w:val="0"/>
                <w:bCs w:val="0"/>
                <w:color w:val="727272"/>
              </w:rPr>
            </w:pPr>
            <w:r w:rsidRPr="00D15E1E">
              <w:rPr>
                <w:rFonts w:ascii="Helvetica" w:eastAsia="Times New Roman" w:hAnsi="Helvetica"/>
                <w:b w:val="0"/>
                <w:bCs w:val="0"/>
                <w:color w:val="727272"/>
              </w:rPr>
              <w:t>61%</w:t>
            </w:r>
          </w:p>
        </w:tc>
      </w:tr>
      <w:tr w:rsidR="00D15E1E" w:rsidRPr="00D15E1E" w:rsidTr="00D15E1E">
        <w:tc>
          <w:tcPr>
            <w:tcW w:w="0" w:type="auto"/>
            <w:vMerge/>
            <w:tcBorders>
              <w:top w:val="single" w:sz="12" w:space="0" w:color="007A87"/>
              <w:left w:val="nil"/>
              <w:bottom w:val="nil"/>
              <w:right w:val="nil"/>
            </w:tcBorders>
            <w:shd w:val="clear" w:color="auto" w:fill="auto"/>
            <w:vAlign w:val="center"/>
            <w:hideMark/>
          </w:tcPr>
          <w:p w:rsidR="00D15E1E" w:rsidRPr="00D15E1E" w:rsidRDefault="00D15E1E" w:rsidP="00D15E1E">
            <w:pPr>
              <w:spacing w:after="300" w:line="240" w:lineRule="auto"/>
              <w:rPr>
                <w:rFonts w:ascii="Helvetica" w:eastAsia="Times New Roman" w:hAnsi="Helvetica"/>
                <w:b w:val="0"/>
                <w:bCs w:val="0"/>
                <w:color w:val="727272"/>
              </w:rPr>
            </w:pPr>
          </w:p>
        </w:tc>
        <w:tc>
          <w:tcPr>
            <w:tcW w:w="0" w:type="auto"/>
            <w:tcBorders>
              <w:top w:val="single" w:sz="12" w:space="0" w:color="007A87"/>
              <w:left w:val="nil"/>
              <w:bottom w:val="nil"/>
              <w:right w:val="nil"/>
            </w:tcBorders>
            <w:shd w:val="clear" w:color="auto" w:fill="auto"/>
            <w:tcMar>
              <w:top w:w="120" w:type="dxa"/>
              <w:left w:w="120" w:type="dxa"/>
              <w:bottom w:w="120" w:type="dxa"/>
              <w:right w:w="120" w:type="dxa"/>
            </w:tcMar>
            <w:hideMark/>
          </w:tcPr>
          <w:p w:rsidR="00D15E1E" w:rsidRPr="00D15E1E" w:rsidRDefault="00D15E1E" w:rsidP="00D15E1E">
            <w:pPr>
              <w:spacing w:after="300" w:line="240" w:lineRule="auto"/>
              <w:rPr>
                <w:rFonts w:ascii="Helvetica" w:eastAsia="Times New Roman" w:hAnsi="Helvetica"/>
                <w:b w:val="0"/>
                <w:bCs w:val="0"/>
                <w:color w:val="727272"/>
              </w:rPr>
            </w:pPr>
            <w:r w:rsidRPr="00D15E1E">
              <w:rPr>
                <w:rFonts w:ascii="Helvetica" w:eastAsia="Times New Roman" w:hAnsi="Helvetica"/>
                <w:b w:val="0"/>
                <w:bCs w:val="0"/>
                <w:color w:val="727272"/>
              </w:rPr>
              <w:t>30 – 39 years</w:t>
            </w:r>
          </w:p>
        </w:tc>
        <w:tc>
          <w:tcPr>
            <w:tcW w:w="0" w:type="auto"/>
            <w:tcBorders>
              <w:top w:val="single" w:sz="12" w:space="0" w:color="007A87"/>
              <w:left w:val="nil"/>
              <w:bottom w:val="nil"/>
              <w:right w:val="nil"/>
            </w:tcBorders>
            <w:shd w:val="clear" w:color="auto" w:fill="auto"/>
            <w:tcMar>
              <w:top w:w="120" w:type="dxa"/>
              <w:left w:w="120" w:type="dxa"/>
              <w:bottom w:w="120" w:type="dxa"/>
              <w:right w:w="120" w:type="dxa"/>
            </w:tcMar>
            <w:hideMark/>
          </w:tcPr>
          <w:p w:rsidR="00D15E1E" w:rsidRPr="00D15E1E" w:rsidRDefault="00D15E1E" w:rsidP="00D15E1E">
            <w:pPr>
              <w:spacing w:after="300" w:line="240" w:lineRule="auto"/>
              <w:rPr>
                <w:rFonts w:ascii="Helvetica" w:eastAsia="Times New Roman" w:hAnsi="Helvetica"/>
                <w:b w:val="0"/>
                <w:bCs w:val="0"/>
                <w:color w:val="727272"/>
              </w:rPr>
            </w:pPr>
            <w:r w:rsidRPr="00D15E1E">
              <w:rPr>
                <w:rFonts w:ascii="Helvetica" w:eastAsia="Times New Roman" w:hAnsi="Helvetica"/>
                <w:b w:val="0"/>
                <w:bCs w:val="0"/>
                <w:color w:val="727272"/>
              </w:rPr>
              <w:t>59%</w:t>
            </w:r>
          </w:p>
        </w:tc>
      </w:tr>
      <w:tr w:rsidR="00D15E1E" w:rsidRPr="00D15E1E" w:rsidTr="00D15E1E">
        <w:tc>
          <w:tcPr>
            <w:tcW w:w="0" w:type="auto"/>
            <w:vMerge/>
            <w:tcBorders>
              <w:top w:val="single" w:sz="12" w:space="0" w:color="007A87"/>
              <w:left w:val="nil"/>
              <w:bottom w:val="nil"/>
              <w:right w:val="nil"/>
            </w:tcBorders>
            <w:shd w:val="clear" w:color="auto" w:fill="auto"/>
            <w:vAlign w:val="center"/>
            <w:hideMark/>
          </w:tcPr>
          <w:p w:rsidR="00D15E1E" w:rsidRPr="00D15E1E" w:rsidRDefault="00D15E1E" w:rsidP="00D15E1E">
            <w:pPr>
              <w:spacing w:after="300" w:line="240" w:lineRule="auto"/>
              <w:rPr>
                <w:rFonts w:ascii="Helvetica" w:eastAsia="Times New Roman" w:hAnsi="Helvetica"/>
                <w:b w:val="0"/>
                <w:bCs w:val="0"/>
                <w:color w:val="727272"/>
              </w:rPr>
            </w:pPr>
          </w:p>
        </w:tc>
        <w:tc>
          <w:tcPr>
            <w:tcW w:w="0" w:type="auto"/>
            <w:tcBorders>
              <w:top w:val="single" w:sz="12" w:space="0" w:color="007A87"/>
              <w:left w:val="nil"/>
              <w:bottom w:val="nil"/>
              <w:right w:val="nil"/>
            </w:tcBorders>
            <w:shd w:val="clear" w:color="auto" w:fill="auto"/>
            <w:tcMar>
              <w:top w:w="120" w:type="dxa"/>
              <w:left w:w="120" w:type="dxa"/>
              <w:bottom w:w="120" w:type="dxa"/>
              <w:right w:w="120" w:type="dxa"/>
            </w:tcMar>
            <w:hideMark/>
          </w:tcPr>
          <w:p w:rsidR="00D15E1E" w:rsidRPr="00D15E1E" w:rsidRDefault="00D15E1E" w:rsidP="00D15E1E">
            <w:pPr>
              <w:spacing w:after="300" w:line="240" w:lineRule="auto"/>
              <w:rPr>
                <w:rFonts w:ascii="Helvetica" w:eastAsia="Times New Roman" w:hAnsi="Helvetica"/>
                <w:b w:val="0"/>
                <w:bCs w:val="0"/>
                <w:color w:val="727272"/>
              </w:rPr>
            </w:pPr>
            <w:r w:rsidRPr="00D15E1E">
              <w:rPr>
                <w:rFonts w:ascii="Helvetica" w:eastAsia="Times New Roman" w:hAnsi="Helvetica"/>
                <w:b w:val="0"/>
                <w:bCs w:val="0"/>
                <w:color w:val="727272"/>
              </w:rPr>
              <w:t>40 – 49 years</w:t>
            </w:r>
          </w:p>
        </w:tc>
        <w:tc>
          <w:tcPr>
            <w:tcW w:w="0" w:type="auto"/>
            <w:tcBorders>
              <w:top w:val="single" w:sz="12" w:space="0" w:color="007A87"/>
              <w:left w:val="nil"/>
              <w:bottom w:val="nil"/>
              <w:right w:val="nil"/>
            </w:tcBorders>
            <w:shd w:val="clear" w:color="auto" w:fill="auto"/>
            <w:tcMar>
              <w:top w:w="120" w:type="dxa"/>
              <w:left w:w="120" w:type="dxa"/>
              <w:bottom w:w="120" w:type="dxa"/>
              <w:right w:w="120" w:type="dxa"/>
            </w:tcMar>
            <w:hideMark/>
          </w:tcPr>
          <w:p w:rsidR="00D15E1E" w:rsidRPr="00D15E1E" w:rsidRDefault="00D15E1E" w:rsidP="00D15E1E">
            <w:pPr>
              <w:spacing w:after="300" w:line="240" w:lineRule="auto"/>
              <w:rPr>
                <w:rFonts w:ascii="Helvetica" w:eastAsia="Times New Roman" w:hAnsi="Helvetica"/>
                <w:b w:val="0"/>
                <w:bCs w:val="0"/>
                <w:color w:val="727272"/>
              </w:rPr>
            </w:pPr>
            <w:r w:rsidRPr="00D15E1E">
              <w:rPr>
                <w:rFonts w:ascii="Helvetica" w:eastAsia="Times New Roman" w:hAnsi="Helvetica"/>
                <w:b w:val="0"/>
                <w:bCs w:val="0"/>
                <w:color w:val="727272"/>
              </w:rPr>
              <w:t>59%</w:t>
            </w:r>
          </w:p>
        </w:tc>
      </w:tr>
      <w:tr w:rsidR="00D15E1E" w:rsidRPr="00D15E1E" w:rsidTr="00D15E1E">
        <w:tc>
          <w:tcPr>
            <w:tcW w:w="0" w:type="auto"/>
            <w:vMerge/>
            <w:tcBorders>
              <w:top w:val="single" w:sz="12" w:space="0" w:color="007A87"/>
              <w:left w:val="nil"/>
              <w:bottom w:val="nil"/>
              <w:right w:val="nil"/>
            </w:tcBorders>
            <w:shd w:val="clear" w:color="auto" w:fill="auto"/>
            <w:vAlign w:val="center"/>
            <w:hideMark/>
          </w:tcPr>
          <w:p w:rsidR="00D15E1E" w:rsidRPr="00D15E1E" w:rsidRDefault="00D15E1E" w:rsidP="00D15E1E">
            <w:pPr>
              <w:spacing w:after="300" w:line="240" w:lineRule="auto"/>
              <w:rPr>
                <w:rFonts w:ascii="Helvetica" w:eastAsia="Times New Roman" w:hAnsi="Helvetica"/>
                <w:b w:val="0"/>
                <w:bCs w:val="0"/>
                <w:color w:val="727272"/>
              </w:rPr>
            </w:pPr>
          </w:p>
        </w:tc>
        <w:tc>
          <w:tcPr>
            <w:tcW w:w="0" w:type="auto"/>
            <w:tcBorders>
              <w:top w:val="single" w:sz="12" w:space="0" w:color="007A87"/>
              <w:left w:val="nil"/>
              <w:bottom w:val="nil"/>
              <w:right w:val="nil"/>
            </w:tcBorders>
            <w:shd w:val="clear" w:color="auto" w:fill="auto"/>
            <w:tcMar>
              <w:top w:w="120" w:type="dxa"/>
              <w:left w:w="120" w:type="dxa"/>
              <w:bottom w:w="120" w:type="dxa"/>
              <w:right w:w="120" w:type="dxa"/>
            </w:tcMar>
            <w:hideMark/>
          </w:tcPr>
          <w:p w:rsidR="00D15E1E" w:rsidRPr="00D15E1E" w:rsidRDefault="00D15E1E" w:rsidP="00D15E1E">
            <w:pPr>
              <w:spacing w:after="300" w:line="240" w:lineRule="auto"/>
              <w:rPr>
                <w:rFonts w:ascii="Helvetica" w:eastAsia="Times New Roman" w:hAnsi="Helvetica"/>
                <w:b w:val="0"/>
                <w:bCs w:val="0"/>
                <w:color w:val="727272"/>
              </w:rPr>
            </w:pPr>
            <w:r w:rsidRPr="00D15E1E">
              <w:rPr>
                <w:rFonts w:ascii="Helvetica" w:eastAsia="Times New Roman" w:hAnsi="Helvetica"/>
                <w:b w:val="0"/>
                <w:bCs w:val="0"/>
                <w:color w:val="727272"/>
              </w:rPr>
              <w:t>50 – 59 years</w:t>
            </w:r>
          </w:p>
        </w:tc>
        <w:tc>
          <w:tcPr>
            <w:tcW w:w="0" w:type="auto"/>
            <w:tcBorders>
              <w:top w:val="single" w:sz="12" w:space="0" w:color="007A87"/>
              <w:left w:val="nil"/>
              <w:bottom w:val="nil"/>
              <w:right w:val="nil"/>
            </w:tcBorders>
            <w:shd w:val="clear" w:color="auto" w:fill="auto"/>
            <w:tcMar>
              <w:top w:w="120" w:type="dxa"/>
              <w:left w:w="120" w:type="dxa"/>
              <w:bottom w:w="120" w:type="dxa"/>
              <w:right w:w="120" w:type="dxa"/>
            </w:tcMar>
            <w:hideMark/>
          </w:tcPr>
          <w:p w:rsidR="00D15E1E" w:rsidRPr="00D15E1E" w:rsidRDefault="00D15E1E" w:rsidP="00D15E1E">
            <w:pPr>
              <w:spacing w:after="300" w:line="240" w:lineRule="auto"/>
              <w:rPr>
                <w:rFonts w:ascii="Helvetica" w:eastAsia="Times New Roman" w:hAnsi="Helvetica"/>
                <w:b w:val="0"/>
                <w:bCs w:val="0"/>
                <w:color w:val="727272"/>
              </w:rPr>
            </w:pPr>
            <w:r w:rsidRPr="00D15E1E">
              <w:rPr>
                <w:rFonts w:ascii="Helvetica" w:eastAsia="Times New Roman" w:hAnsi="Helvetica"/>
                <w:b w:val="0"/>
                <w:bCs w:val="0"/>
                <w:color w:val="727272"/>
              </w:rPr>
              <w:t>55%</w:t>
            </w:r>
          </w:p>
        </w:tc>
      </w:tr>
      <w:tr w:rsidR="00D15E1E" w:rsidRPr="00D15E1E" w:rsidTr="00D15E1E">
        <w:tc>
          <w:tcPr>
            <w:tcW w:w="0" w:type="auto"/>
            <w:vMerge/>
            <w:tcBorders>
              <w:top w:val="single" w:sz="12" w:space="0" w:color="007A87"/>
              <w:left w:val="nil"/>
              <w:bottom w:val="nil"/>
              <w:right w:val="nil"/>
            </w:tcBorders>
            <w:shd w:val="clear" w:color="auto" w:fill="auto"/>
            <w:vAlign w:val="center"/>
            <w:hideMark/>
          </w:tcPr>
          <w:p w:rsidR="00D15E1E" w:rsidRPr="00D15E1E" w:rsidRDefault="00D15E1E" w:rsidP="00D15E1E">
            <w:pPr>
              <w:spacing w:after="300" w:line="240" w:lineRule="auto"/>
              <w:rPr>
                <w:rFonts w:ascii="Helvetica" w:eastAsia="Times New Roman" w:hAnsi="Helvetica"/>
                <w:b w:val="0"/>
                <w:bCs w:val="0"/>
                <w:color w:val="727272"/>
              </w:rPr>
            </w:pPr>
          </w:p>
        </w:tc>
        <w:tc>
          <w:tcPr>
            <w:tcW w:w="0" w:type="auto"/>
            <w:tcBorders>
              <w:top w:val="single" w:sz="12" w:space="0" w:color="007A87"/>
              <w:left w:val="nil"/>
              <w:bottom w:val="nil"/>
              <w:right w:val="nil"/>
            </w:tcBorders>
            <w:shd w:val="clear" w:color="auto" w:fill="auto"/>
            <w:tcMar>
              <w:top w:w="120" w:type="dxa"/>
              <w:left w:w="120" w:type="dxa"/>
              <w:bottom w:w="120" w:type="dxa"/>
              <w:right w:w="120" w:type="dxa"/>
            </w:tcMar>
            <w:hideMark/>
          </w:tcPr>
          <w:p w:rsidR="00D15E1E" w:rsidRPr="00D15E1E" w:rsidRDefault="00D15E1E" w:rsidP="00D15E1E">
            <w:pPr>
              <w:spacing w:after="300" w:line="240" w:lineRule="auto"/>
              <w:rPr>
                <w:rFonts w:ascii="Helvetica" w:eastAsia="Times New Roman" w:hAnsi="Helvetica"/>
                <w:b w:val="0"/>
                <w:bCs w:val="0"/>
                <w:color w:val="727272"/>
              </w:rPr>
            </w:pPr>
            <w:r w:rsidRPr="00D15E1E">
              <w:rPr>
                <w:rFonts w:ascii="Helvetica" w:eastAsia="Times New Roman" w:hAnsi="Helvetica"/>
                <w:b w:val="0"/>
                <w:bCs w:val="0"/>
                <w:color w:val="727272"/>
              </w:rPr>
              <w:t>60 – 69 years</w:t>
            </w:r>
          </w:p>
        </w:tc>
        <w:tc>
          <w:tcPr>
            <w:tcW w:w="0" w:type="auto"/>
            <w:tcBorders>
              <w:top w:val="single" w:sz="12" w:space="0" w:color="007A87"/>
              <w:left w:val="nil"/>
              <w:bottom w:val="nil"/>
              <w:right w:val="nil"/>
            </w:tcBorders>
            <w:shd w:val="clear" w:color="auto" w:fill="auto"/>
            <w:tcMar>
              <w:top w:w="120" w:type="dxa"/>
              <w:left w:w="120" w:type="dxa"/>
              <w:bottom w:w="120" w:type="dxa"/>
              <w:right w:w="120" w:type="dxa"/>
            </w:tcMar>
            <w:hideMark/>
          </w:tcPr>
          <w:p w:rsidR="00D15E1E" w:rsidRPr="00D15E1E" w:rsidRDefault="00D15E1E" w:rsidP="00D15E1E">
            <w:pPr>
              <w:spacing w:after="300" w:line="240" w:lineRule="auto"/>
              <w:rPr>
                <w:rFonts w:ascii="Helvetica" w:eastAsia="Times New Roman" w:hAnsi="Helvetica"/>
                <w:b w:val="0"/>
                <w:bCs w:val="0"/>
                <w:color w:val="727272"/>
              </w:rPr>
            </w:pPr>
            <w:r w:rsidRPr="00D15E1E">
              <w:rPr>
                <w:rFonts w:ascii="Helvetica" w:eastAsia="Times New Roman" w:hAnsi="Helvetica"/>
                <w:b w:val="0"/>
                <w:bCs w:val="0"/>
                <w:color w:val="727272"/>
              </w:rPr>
              <w:t>60%</w:t>
            </w:r>
          </w:p>
        </w:tc>
      </w:tr>
      <w:tr w:rsidR="00D15E1E" w:rsidRPr="00D15E1E" w:rsidTr="00D15E1E">
        <w:tc>
          <w:tcPr>
            <w:tcW w:w="0" w:type="auto"/>
            <w:vMerge/>
            <w:tcBorders>
              <w:top w:val="single" w:sz="12" w:space="0" w:color="007A87"/>
              <w:left w:val="nil"/>
              <w:bottom w:val="nil"/>
              <w:right w:val="nil"/>
            </w:tcBorders>
            <w:shd w:val="clear" w:color="auto" w:fill="auto"/>
            <w:vAlign w:val="center"/>
            <w:hideMark/>
          </w:tcPr>
          <w:p w:rsidR="00D15E1E" w:rsidRPr="00D15E1E" w:rsidRDefault="00D15E1E" w:rsidP="00D15E1E">
            <w:pPr>
              <w:spacing w:after="300" w:line="240" w:lineRule="auto"/>
              <w:rPr>
                <w:rFonts w:ascii="Helvetica" w:eastAsia="Times New Roman" w:hAnsi="Helvetica"/>
                <w:b w:val="0"/>
                <w:bCs w:val="0"/>
                <w:color w:val="727272"/>
              </w:rPr>
            </w:pPr>
          </w:p>
        </w:tc>
        <w:tc>
          <w:tcPr>
            <w:tcW w:w="0" w:type="auto"/>
            <w:tcBorders>
              <w:top w:val="single" w:sz="12" w:space="0" w:color="007A87"/>
              <w:left w:val="nil"/>
              <w:bottom w:val="nil"/>
              <w:right w:val="nil"/>
            </w:tcBorders>
            <w:shd w:val="clear" w:color="auto" w:fill="auto"/>
            <w:tcMar>
              <w:top w:w="120" w:type="dxa"/>
              <w:left w:w="120" w:type="dxa"/>
              <w:bottom w:w="120" w:type="dxa"/>
              <w:right w:w="120" w:type="dxa"/>
            </w:tcMar>
            <w:hideMark/>
          </w:tcPr>
          <w:p w:rsidR="00D15E1E" w:rsidRPr="00D15E1E" w:rsidRDefault="00D15E1E" w:rsidP="00D15E1E">
            <w:pPr>
              <w:spacing w:after="300" w:line="240" w:lineRule="auto"/>
              <w:rPr>
                <w:rFonts w:ascii="Helvetica" w:eastAsia="Times New Roman" w:hAnsi="Helvetica"/>
                <w:b w:val="0"/>
                <w:bCs w:val="0"/>
                <w:color w:val="727272"/>
              </w:rPr>
            </w:pPr>
            <w:r w:rsidRPr="00D15E1E">
              <w:rPr>
                <w:rFonts w:ascii="Helvetica" w:eastAsia="Times New Roman" w:hAnsi="Helvetica"/>
                <w:b w:val="0"/>
                <w:bCs w:val="0"/>
                <w:color w:val="727272"/>
              </w:rPr>
              <w:t>70 0r more years</w:t>
            </w:r>
          </w:p>
        </w:tc>
        <w:tc>
          <w:tcPr>
            <w:tcW w:w="0" w:type="auto"/>
            <w:tcBorders>
              <w:top w:val="single" w:sz="12" w:space="0" w:color="007A87"/>
              <w:left w:val="nil"/>
              <w:bottom w:val="nil"/>
              <w:right w:val="nil"/>
            </w:tcBorders>
            <w:shd w:val="clear" w:color="auto" w:fill="auto"/>
            <w:tcMar>
              <w:top w:w="120" w:type="dxa"/>
              <w:left w:w="120" w:type="dxa"/>
              <w:bottom w:w="120" w:type="dxa"/>
              <w:right w:w="120" w:type="dxa"/>
            </w:tcMar>
            <w:hideMark/>
          </w:tcPr>
          <w:p w:rsidR="00D15E1E" w:rsidRPr="00D15E1E" w:rsidRDefault="00D15E1E" w:rsidP="00D15E1E">
            <w:pPr>
              <w:spacing w:after="300" w:line="240" w:lineRule="auto"/>
              <w:rPr>
                <w:rFonts w:ascii="Helvetica" w:eastAsia="Times New Roman" w:hAnsi="Helvetica"/>
                <w:b w:val="0"/>
                <w:bCs w:val="0"/>
                <w:color w:val="727272"/>
              </w:rPr>
            </w:pPr>
            <w:r w:rsidRPr="00D15E1E">
              <w:rPr>
                <w:rFonts w:ascii="Helvetica" w:eastAsia="Times New Roman" w:hAnsi="Helvetica"/>
                <w:b w:val="0"/>
                <w:bCs w:val="0"/>
                <w:color w:val="727272"/>
              </w:rPr>
              <w:t>69%</w:t>
            </w:r>
          </w:p>
        </w:tc>
      </w:tr>
    </w:tbl>
    <w:p w:rsidR="00D15E1E" w:rsidRPr="00D15E1E" w:rsidRDefault="00D15E1E" w:rsidP="00D15E1E">
      <w:pPr>
        <w:shd w:val="clear" w:color="auto" w:fill="FFFFFF"/>
        <w:spacing w:after="240" w:line="390" w:lineRule="atLeast"/>
        <w:rPr>
          <w:rFonts w:ascii="Georgia" w:eastAsia="Times New Roman" w:hAnsi="Georgia"/>
          <w:b w:val="0"/>
          <w:bCs w:val="0"/>
          <w:color w:val="333333"/>
          <w:sz w:val="27"/>
          <w:szCs w:val="27"/>
        </w:rPr>
      </w:pPr>
      <w:r w:rsidRPr="00D15E1E">
        <w:rPr>
          <w:rFonts w:ascii="Georgia" w:eastAsia="Times New Roman" w:hAnsi="Georgia"/>
          <w:b w:val="0"/>
          <w:bCs w:val="0"/>
          <w:i/>
          <w:iCs/>
          <w:color w:val="999999"/>
          <w:sz w:val="27"/>
          <w:szCs w:val="27"/>
        </w:rPr>
        <w:t xml:space="preserve">Source: </w:t>
      </w:r>
      <w:proofErr w:type="spellStart"/>
      <w:r w:rsidRPr="00D15E1E">
        <w:rPr>
          <w:rFonts w:ascii="Georgia" w:eastAsia="Times New Roman" w:hAnsi="Georgia"/>
          <w:b w:val="0"/>
          <w:bCs w:val="0"/>
          <w:i/>
          <w:iCs/>
          <w:color w:val="999999"/>
          <w:sz w:val="27"/>
          <w:szCs w:val="27"/>
        </w:rPr>
        <w:t>Canstar</w:t>
      </w:r>
      <w:proofErr w:type="spellEnd"/>
      <w:r w:rsidRPr="00D15E1E">
        <w:rPr>
          <w:rFonts w:ascii="Georgia" w:eastAsia="Times New Roman" w:hAnsi="Georgia"/>
          <w:b w:val="0"/>
          <w:bCs w:val="0"/>
          <w:i/>
          <w:iCs/>
          <w:color w:val="999999"/>
          <w:sz w:val="27"/>
          <w:szCs w:val="27"/>
        </w:rPr>
        <w:t xml:space="preserve"> Blue survey.</w:t>
      </w:r>
    </w:p>
    <w:p w:rsidR="00D15E1E" w:rsidRPr="00D15E1E" w:rsidRDefault="00D15E1E" w:rsidP="00D15E1E">
      <w:pPr>
        <w:shd w:val="clear" w:color="auto" w:fill="FFFFFF"/>
        <w:spacing w:before="540" w:after="180" w:line="435" w:lineRule="atLeast"/>
        <w:outlineLvl w:val="1"/>
        <w:rPr>
          <w:rFonts w:ascii="Helvetica" w:eastAsia="Times New Roman" w:hAnsi="Helvetica"/>
          <w:color w:val="212121"/>
          <w:sz w:val="42"/>
          <w:szCs w:val="42"/>
        </w:rPr>
      </w:pPr>
      <w:r w:rsidRPr="00D15E1E">
        <w:rPr>
          <w:rFonts w:ascii="Helvetica" w:eastAsia="Times New Roman" w:hAnsi="Helvetica"/>
          <w:color w:val="212121"/>
          <w:sz w:val="42"/>
          <w:szCs w:val="42"/>
        </w:rPr>
        <w:lastRenderedPageBreak/>
        <w:t>What is the effective credit card interest rate?</w:t>
      </w:r>
    </w:p>
    <w:p w:rsidR="00D15E1E" w:rsidRPr="00D15E1E" w:rsidRDefault="00D15E1E" w:rsidP="00D15E1E">
      <w:pPr>
        <w:shd w:val="clear" w:color="auto" w:fill="FFFFFF"/>
        <w:spacing w:after="240" w:line="390" w:lineRule="atLeast"/>
        <w:rPr>
          <w:rFonts w:ascii="Georgia" w:eastAsia="Times New Roman" w:hAnsi="Georgia"/>
          <w:b w:val="0"/>
          <w:bCs w:val="0"/>
          <w:color w:val="333333"/>
          <w:sz w:val="27"/>
          <w:szCs w:val="27"/>
        </w:rPr>
      </w:pPr>
      <w:r w:rsidRPr="00D15E1E">
        <w:rPr>
          <w:rFonts w:ascii="Georgia" w:eastAsia="Times New Roman" w:hAnsi="Georgia"/>
          <w:b w:val="0"/>
          <w:bCs w:val="0"/>
          <w:color w:val="333333"/>
          <w:sz w:val="27"/>
          <w:szCs w:val="27"/>
        </w:rPr>
        <w:t>So given all of the above, what is the interest that banks are really earning on credit cards, if the interest they earned is spread across all credit card debt?</w:t>
      </w:r>
    </w:p>
    <w:p w:rsidR="00D15E1E" w:rsidRPr="00D15E1E" w:rsidRDefault="00D15E1E" w:rsidP="00D15E1E">
      <w:pPr>
        <w:shd w:val="clear" w:color="auto" w:fill="FFFFFF"/>
        <w:spacing w:after="240" w:line="390" w:lineRule="atLeast"/>
        <w:rPr>
          <w:rFonts w:ascii="Georgia" w:eastAsia="Times New Roman" w:hAnsi="Georgia"/>
          <w:b w:val="0"/>
          <w:bCs w:val="0"/>
          <w:color w:val="333333"/>
          <w:sz w:val="27"/>
          <w:szCs w:val="27"/>
        </w:rPr>
      </w:pPr>
      <w:r w:rsidRPr="00D15E1E">
        <w:rPr>
          <w:rFonts w:ascii="Georgia" w:eastAsia="Times New Roman" w:hAnsi="Georgia"/>
          <w:b w:val="0"/>
          <w:bCs w:val="0"/>
          <w:color w:val="333333"/>
          <w:sz w:val="27"/>
          <w:szCs w:val="27"/>
        </w:rPr>
        <w:t>According to the Treasury report, an estimate of the ‘effective’ interest rate on all credit card balances can be calculated by multiplying the headline interest rate by the proportion of credit card balances accruing interest. And when they did that, it turns out that the effective rate is approximately 8.70%.</w:t>
      </w:r>
    </w:p>
    <w:p w:rsidR="00D15E1E" w:rsidRPr="00D15E1E" w:rsidRDefault="00D15E1E" w:rsidP="00D15E1E">
      <w:pPr>
        <w:shd w:val="clear" w:color="auto" w:fill="FFFFFF"/>
        <w:spacing w:after="240" w:line="390" w:lineRule="atLeast"/>
        <w:rPr>
          <w:rFonts w:ascii="Georgia" w:eastAsia="Times New Roman" w:hAnsi="Georgia"/>
          <w:b w:val="0"/>
          <w:bCs w:val="0"/>
          <w:color w:val="333333"/>
          <w:sz w:val="27"/>
          <w:szCs w:val="27"/>
        </w:rPr>
      </w:pPr>
      <w:r w:rsidRPr="00D15E1E">
        <w:rPr>
          <w:rFonts w:ascii="Georgia" w:eastAsia="Times New Roman" w:hAnsi="Georgia"/>
          <w:b w:val="0"/>
          <w:bCs w:val="0"/>
          <w:color w:val="333333"/>
          <w:sz w:val="27"/>
          <w:szCs w:val="27"/>
        </w:rPr>
        <w:t>None of this is to suggest that you personally should be paying credit card interest though!  If you do carry an ongoing debt, there are plenty of low rate credit cards you can compare.</w:t>
      </w:r>
    </w:p>
    <w:p w:rsidR="00D15E1E" w:rsidRPr="00D15E1E" w:rsidRDefault="00D15E1E" w:rsidP="00D15E1E">
      <w:pPr>
        <w:shd w:val="clear" w:color="auto" w:fill="FFFFFF"/>
        <w:spacing w:after="240" w:line="390" w:lineRule="atLeast"/>
        <w:rPr>
          <w:rFonts w:ascii="Georgia" w:eastAsia="Times New Roman" w:hAnsi="Georgia"/>
          <w:b w:val="0"/>
          <w:bCs w:val="0"/>
          <w:color w:val="333333"/>
          <w:sz w:val="27"/>
          <w:szCs w:val="27"/>
        </w:rPr>
      </w:pPr>
      <w:r w:rsidRPr="00D15E1E">
        <w:rPr>
          <w:rFonts w:ascii="Georgia" w:eastAsia="Times New Roman" w:hAnsi="Georgia"/>
          <w:b w:val="0"/>
          <w:bCs w:val="0"/>
          <w:color w:val="333333"/>
          <w:sz w:val="27"/>
          <w:szCs w:val="27"/>
        </w:rPr>
        <w:t xml:space="preserve">If you’re currently comparing credit cards, the comparison table below displays some of the low interest credit cards currently available on </w:t>
      </w:r>
      <w:proofErr w:type="spellStart"/>
      <w:r w:rsidRPr="00D15E1E">
        <w:rPr>
          <w:rFonts w:ascii="Georgia" w:eastAsia="Times New Roman" w:hAnsi="Georgia"/>
          <w:b w:val="0"/>
          <w:bCs w:val="0"/>
          <w:color w:val="333333"/>
          <w:sz w:val="27"/>
          <w:szCs w:val="27"/>
        </w:rPr>
        <w:t>Canstar’s</w:t>
      </w:r>
      <w:proofErr w:type="spellEnd"/>
      <w:r w:rsidRPr="00D15E1E">
        <w:rPr>
          <w:rFonts w:ascii="Georgia" w:eastAsia="Times New Roman" w:hAnsi="Georgia"/>
          <w:b w:val="0"/>
          <w:bCs w:val="0"/>
          <w:color w:val="333333"/>
          <w:sz w:val="27"/>
          <w:szCs w:val="27"/>
        </w:rPr>
        <w:t xml:space="preserve"> database for Australians looking to spend around $2,000 per month. Please note that this table features links direct to the provider’s website, and is sorted by Star Rating (highest to lowest), followed by provider name (alphabetical). Use </w:t>
      </w:r>
      <w:proofErr w:type="spellStart"/>
      <w:r w:rsidRPr="00D15E1E">
        <w:rPr>
          <w:rFonts w:ascii="Georgia" w:eastAsia="Times New Roman" w:hAnsi="Georgia"/>
          <w:b w:val="0"/>
          <w:bCs w:val="0"/>
          <w:color w:val="333333"/>
          <w:sz w:val="27"/>
          <w:szCs w:val="27"/>
        </w:rPr>
        <w:fldChar w:fldCharType="begin"/>
      </w:r>
      <w:r w:rsidRPr="00D15E1E">
        <w:rPr>
          <w:rFonts w:ascii="Georgia" w:eastAsia="Times New Roman" w:hAnsi="Georgia"/>
          <w:b w:val="0"/>
          <w:bCs w:val="0"/>
          <w:color w:val="333333"/>
          <w:sz w:val="27"/>
          <w:szCs w:val="27"/>
        </w:rPr>
        <w:instrText xml:space="preserve"> HYPERLINK "https://www.canstar.com.au/credit-cards/" </w:instrText>
      </w:r>
      <w:r w:rsidRPr="00D15E1E">
        <w:rPr>
          <w:rFonts w:ascii="Georgia" w:eastAsia="Times New Roman" w:hAnsi="Georgia"/>
          <w:b w:val="0"/>
          <w:bCs w:val="0"/>
          <w:color w:val="333333"/>
          <w:sz w:val="27"/>
          <w:szCs w:val="27"/>
        </w:rPr>
        <w:fldChar w:fldCharType="separate"/>
      </w:r>
      <w:r w:rsidRPr="00D15E1E">
        <w:rPr>
          <w:rFonts w:ascii="Georgia" w:eastAsia="Times New Roman" w:hAnsi="Georgia"/>
          <w:b w:val="0"/>
          <w:bCs w:val="0"/>
          <w:color w:val="1998A6"/>
          <w:u w:val="single"/>
        </w:rPr>
        <w:t>Canstar’s</w:t>
      </w:r>
      <w:proofErr w:type="spellEnd"/>
      <w:r w:rsidRPr="00D15E1E">
        <w:rPr>
          <w:rFonts w:ascii="Georgia" w:eastAsia="Times New Roman" w:hAnsi="Georgia"/>
          <w:b w:val="0"/>
          <w:bCs w:val="0"/>
          <w:color w:val="1998A6"/>
          <w:u w:val="single"/>
        </w:rPr>
        <w:t xml:space="preserve"> credit card comparison selector</w:t>
      </w:r>
      <w:r w:rsidRPr="00D15E1E">
        <w:rPr>
          <w:rFonts w:ascii="Georgia" w:eastAsia="Times New Roman" w:hAnsi="Georgia"/>
          <w:b w:val="0"/>
          <w:bCs w:val="0"/>
          <w:color w:val="333333"/>
          <w:sz w:val="27"/>
          <w:szCs w:val="27"/>
        </w:rPr>
        <w:fldChar w:fldCharType="end"/>
      </w:r>
      <w:r w:rsidRPr="00D15E1E">
        <w:rPr>
          <w:rFonts w:ascii="Georgia" w:eastAsia="Times New Roman" w:hAnsi="Georgia"/>
          <w:b w:val="0"/>
          <w:bCs w:val="0"/>
          <w:color w:val="333333"/>
          <w:sz w:val="27"/>
          <w:szCs w:val="27"/>
        </w:rPr>
        <w:t> to view a wider range of credit cards.</w:t>
      </w:r>
    </w:p>
    <w:tbl>
      <w:tblPr>
        <w:tblW w:w="11100" w:type="dxa"/>
        <w:tblCellMar>
          <w:top w:w="15" w:type="dxa"/>
          <w:left w:w="15" w:type="dxa"/>
          <w:bottom w:w="15" w:type="dxa"/>
          <w:right w:w="15" w:type="dxa"/>
        </w:tblCellMar>
        <w:tblLook w:val="04A0" w:firstRow="1" w:lastRow="0" w:firstColumn="1" w:lastColumn="0" w:noHBand="0" w:noVBand="1"/>
      </w:tblPr>
      <w:tblGrid>
        <w:gridCol w:w="4634"/>
        <w:gridCol w:w="4196"/>
        <w:gridCol w:w="1558"/>
        <w:gridCol w:w="985"/>
        <w:gridCol w:w="1177"/>
        <w:gridCol w:w="754"/>
        <w:gridCol w:w="1096"/>
      </w:tblGrid>
      <w:tr w:rsidR="00D15E1E" w:rsidRPr="00D15E1E" w:rsidTr="00D15E1E">
        <w:trPr>
          <w:gridAfter w:val="1"/>
          <w:trHeight w:val="1140"/>
          <w:tblHeader/>
        </w:trPr>
        <w:tc>
          <w:tcPr>
            <w:tcW w:w="0" w:type="auto"/>
            <w:tcBorders>
              <w:top w:val="nil"/>
              <w:left w:val="nil"/>
              <w:bottom w:val="single" w:sz="2" w:space="0" w:color="727272"/>
              <w:right w:val="nil"/>
            </w:tcBorders>
            <w:shd w:val="clear" w:color="auto" w:fill="auto"/>
            <w:tcMar>
              <w:top w:w="150" w:type="dxa"/>
              <w:left w:w="120" w:type="dxa"/>
              <w:bottom w:w="150" w:type="dxa"/>
              <w:right w:w="120" w:type="dxa"/>
            </w:tcMar>
            <w:vAlign w:val="center"/>
            <w:hideMark/>
          </w:tcPr>
          <w:p w:rsidR="00D15E1E" w:rsidRPr="00D15E1E" w:rsidRDefault="00D15E1E" w:rsidP="00D15E1E">
            <w:pPr>
              <w:spacing w:after="0" w:line="240" w:lineRule="auto"/>
              <w:jc w:val="center"/>
              <w:rPr>
                <w:rFonts w:ascii="Lucida Sans Unicode" w:eastAsia="Times New Roman" w:hAnsi="Lucida Sans Unicode" w:cs="Lucida Sans Unicode"/>
                <w:color w:val="007A87"/>
                <w:sz w:val="20"/>
                <w:szCs w:val="20"/>
              </w:rPr>
            </w:pPr>
            <w:r w:rsidRPr="00D15E1E">
              <w:rPr>
                <w:rFonts w:ascii="Lucida Sans Unicode" w:eastAsia="Times New Roman" w:hAnsi="Lucida Sans Unicode" w:cs="Lucida Sans Unicode"/>
                <w:b w:val="0"/>
                <w:bCs w:val="0"/>
                <w:color w:val="727272"/>
                <w:sz w:val="20"/>
                <w:szCs w:val="20"/>
              </w:rPr>
              <w:t>Company</w:t>
            </w:r>
          </w:p>
        </w:tc>
        <w:tc>
          <w:tcPr>
            <w:tcW w:w="0" w:type="auto"/>
            <w:tcBorders>
              <w:top w:val="nil"/>
              <w:left w:val="nil"/>
              <w:bottom w:val="single" w:sz="2" w:space="0" w:color="727272"/>
              <w:right w:val="nil"/>
            </w:tcBorders>
            <w:shd w:val="clear" w:color="auto" w:fill="auto"/>
            <w:tcMar>
              <w:top w:w="150" w:type="dxa"/>
              <w:left w:w="120" w:type="dxa"/>
              <w:bottom w:w="150" w:type="dxa"/>
              <w:right w:w="120" w:type="dxa"/>
            </w:tcMar>
            <w:vAlign w:val="center"/>
            <w:hideMark/>
          </w:tcPr>
          <w:p w:rsidR="00D15E1E" w:rsidRPr="00D15E1E" w:rsidRDefault="00D15E1E" w:rsidP="00D15E1E">
            <w:pPr>
              <w:spacing w:after="0" w:line="240" w:lineRule="auto"/>
              <w:jc w:val="center"/>
              <w:rPr>
                <w:rFonts w:ascii="Lucida Sans Unicode" w:eastAsia="Times New Roman" w:hAnsi="Lucida Sans Unicode" w:cs="Lucida Sans Unicode"/>
                <w:color w:val="007A87"/>
                <w:sz w:val="20"/>
                <w:szCs w:val="20"/>
              </w:rPr>
            </w:pPr>
            <w:r w:rsidRPr="00D15E1E">
              <w:rPr>
                <w:rFonts w:ascii="Lucida Sans Unicode" w:eastAsia="Times New Roman" w:hAnsi="Lucida Sans Unicode" w:cs="Lucida Sans Unicode"/>
                <w:b w:val="0"/>
                <w:bCs w:val="0"/>
                <w:color w:val="727272"/>
                <w:sz w:val="20"/>
                <w:szCs w:val="20"/>
              </w:rPr>
              <w:t>Star Rating</w:t>
            </w:r>
          </w:p>
        </w:tc>
        <w:tc>
          <w:tcPr>
            <w:tcW w:w="0" w:type="auto"/>
            <w:tcBorders>
              <w:top w:val="nil"/>
              <w:left w:val="nil"/>
              <w:bottom w:val="single" w:sz="2" w:space="0" w:color="727272"/>
              <w:right w:val="nil"/>
            </w:tcBorders>
            <w:shd w:val="clear" w:color="auto" w:fill="auto"/>
            <w:tcMar>
              <w:top w:w="150" w:type="dxa"/>
              <w:left w:w="120" w:type="dxa"/>
              <w:bottom w:w="150" w:type="dxa"/>
              <w:right w:w="120" w:type="dxa"/>
            </w:tcMar>
            <w:vAlign w:val="center"/>
            <w:hideMark/>
          </w:tcPr>
          <w:p w:rsidR="00D15E1E" w:rsidRPr="00D15E1E" w:rsidRDefault="00D15E1E" w:rsidP="00D15E1E">
            <w:pPr>
              <w:spacing w:after="0" w:line="240" w:lineRule="auto"/>
              <w:jc w:val="center"/>
              <w:rPr>
                <w:rFonts w:ascii="Lucida Sans Unicode" w:eastAsia="Times New Roman" w:hAnsi="Lucida Sans Unicode" w:cs="Lucida Sans Unicode"/>
                <w:color w:val="007A87"/>
                <w:sz w:val="20"/>
                <w:szCs w:val="20"/>
              </w:rPr>
            </w:pPr>
            <w:r w:rsidRPr="00D15E1E">
              <w:rPr>
                <w:rFonts w:ascii="Lucida Sans Unicode" w:eastAsia="Times New Roman" w:hAnsi="Lucida Sans Unicode" w:cs="Lucida Sans Unicode"/>
                <w:b w:val="0"/>
                <w:bCs w:val="0"/>
                <w:color w:val="727272"/>
                <w:sz w:val="20"/>
                <w:szCs w:val="20"/>
              </w:rPr>
              <w:t>Purchase Rate</w:t>
            </w:r>
          </w:p>
        </w:tc>
        <w:tc>
          <w:tcPr>
            <w:tcW w:w="0" w:type="auto"/>
            <w:tcBorders>
              <w:top w:val="nil"/>
              <w:left w:val="nil"/>
              <w:bottom w:val="single" w:sz="2" w:space="0" w:color="727272"/>
              <w:right w:val="nil"/>
            </w:tcBorders>
            <w:shd w:val="clear" w:color="auto" w:fill="auto"/>
            <w:tcMar>
              <w:top w:w="150" w:type="dxa"/>
              <w:left w:w="120" w:type="dxa"/>
              <w:bottom w:w="150" w:type="dxa"/>
              <w:right w:w="120" w:type="dxa"/>
            </w:tcMar>
            <w:vAlign w:val="center"/>
            <w:hideMark/>
          </w:tcPr>
          <w:p w:rsidR="00D15E1E" w:rsidRPr="00D15E1E" w:rsidRDefault="00D15E1E" w:rsidP="00D15E1E">
            <w:pPr>
              <w:spacing w:after="0" w:line="240" w:lineRule="auto"/>
              <w:jc w:val="center"/>
              <w:rPr>
                <w:rFonts w:ascii="Lucida Sans Unicode" w:eastAsia="Times New Roman" w:hAnsi="Lucida Sans Unicode" w:cs="Lucida Sans Unicode"/>
                <w:color w:val="007A87"/>
                <w:sz w:val="20"/>
                <w:szCs w:val="20"/>
              </w:rPr>
            </w:pPr>
            <w:r w:rsidRPr="00D15E1E">
              <w:rPr>
                <w:rFonts w:ascii="Lucida Sans Unicode" w:eastAsia="Times New Roman" w:hAnsi="Lucida Sans Unicode" w:cs="Lucida Sans Unicode"/>
                <w:b w:val="0"/>
                <w:bCs w:val="0"/>
                <w:color w:val="727272"/>
                <w:sz w:val="20"/>
                <w:szCs w:val="20"/>
              </w:rPr>
              <w:t>Balance Transfer</w:t>
            </w:r>
          </w:p>
        </w:tc>
        <w:tc>
          <w:tcPr>
            <w:tcW w:w="0" w:type="auto"/>
            <w:tcBorders>
              <w:top w:val="nil"/>
              <w:left w:val="nil"/>
              <w:bottom w:val="single" w:sz="2" w:space="0" w:color="727272"/>
              <w:right w:val="nil"/>
            </w:tcBorders>
            <w:shd w:val="clear" w:color="auto" w:fill="auto"/>
            <w:tcMar>
              <w:top w:w="150" w:type="dxa"/>
              <w:left w:w="120" w:type="dxa"/>
              <w:bottom w:w="150" w:type="dxa"/>
              <w:right w:w="120" w:type="dxa"/>
            </w:tcMar>
            <w:vAlign w:val="center"/>
            <w:hideMark/>
          </w:tcPr>
          <w:p w:rsidR="00D15E1E" w:rsidRPr="00D15E1E" w:rsidRDefault="00D15E1E" w:rsidP="00D15E1E">
            <w:pPr>
              <w:spacing w:after="0" w:line="240" w:lineRule="auto"/>
              <w:jc w:val="center"/>
              <w:rPr>
                <w:rFonts w:ascii="Lucida Sans Unicode" w:eastAsia="Times New Roman" w:hAnsi="Lucida Sans Unicode" w:cs="Lucida Sans Unicode"/>
                <w:color w:val="007A87"/>
                <w:sz w:val="20"/>
                <w:szCs w:val="20"/>
              </w:rPr>
            </w:pPr>
            <w:r w:rsidRPr="00D15E1E">
              <w:rPr>
                <w:rFonts w:ascii="Lucida Sans Unicode" w:eastAsia="Times New Roman" w:hAnsi="Lucida Sans Unicode" w:cs="Lucida Sans Unicode"/>
                <w:b w:val="0"/>
                <w:bCs w:val="0"/>
                <w:color w:val="727272"/>
                <w:sz w:val="20"/>
                <w:szCs w:val="20"/>
              </w:rPr>
              <w:t>Annual Fee</w:t>
            </w:r>
          </w:p>
        </w:tc>
        <w:tc>
          <w:tcPr>
            <w:tcW w:w="2250" w:type="dxa"/>
            <w:tcBorders>
              <w:top w:val="nil"/>
              <w:left w:val="nil"/>
              <w:bottom w:val="single" w:sz="2" w:space="0" w:color="727272"/>
              <w:right w:val="nil"/>
            </w:tcBorders>
            <w:shd w:val="clear" w:color="auto" w:fill="auto"/>
            <w:tcMar>
              <w:top w:w="150" w:type="dxa"/>
              <w:left w:w="120" w:type="dxa"/>
              <w:bottom w:w="150" w:type="dxa"/>
              <w:right w:w="120" w:type="dxa"/>
            </w:tcMar>
            <w:vAlign w:val="center"/>
            <w:hideMark/>
          </w:tcPr>
          <w:p w:rsidR="00D15E1E" w:rsidRPr="00D15E1E" w:rsidRDefault="00D15E1E" w:rsidP="00D15E1E">
            <w:pPr>
              <w:spacing w:after="0" w:line="240" w:lineRule="auto"/>
              <w:jc w:val="center"/>
              <w:rPr>
                <w:rFonts w:ascii="Lucida Sans Unicode" w:eastAsia="Times New Roman" w:hAnsi="Lucida Sans Unicode" w:cs="Lucida Sans Unicode"/>
                <w:color w:val="007A87"/>
                <w:sz w:val="20"/>
                <w:szCs w:val="20"/>
              </w:rPr>
            </w:pPr>
          </w:p>
        </w:tc>
      </w:tr>
      <w:tr w:rsidR="00D15E1E" w:rsidRPr="00D15E1E" w:rsidTr="00D15E1E">
        <w:trPr>
          <w:trHeight w:val="15"/>
        </w:trPr>
        <w:tc>
          <w:tcPr>
            <w:tcW w:w="0" w:type="auto"/>
            <w:tcBorders>
              <w:top w:val="nil"/>
              <w:left w:val="nil"/>
              <w:bottom w:val="nil"/>
              <w:right w:val="nil"/>
            </w:tcBorders>
            <w:shd w:val="clear" w:color="auto" w:fill="auto"/>
            <w:tcMar>
              <w:top w:w="675" w:type="dxa"/>
              <w:left w:w="120" w:type="dxa"/>
              <w:bottom w:w="345" w:type="dxa"/>
              <w:right w:w="120" w:type="dxa"/>
            </w:tcMar>
            <w:hideMark/>
          </w:tcPr>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noProof/>
                <w:color w:val="1998A6"/>
              </w:rPr>
              <w:drawing>
                <wp:inline distT="0" distB="0" distL="0" distR="0">
                  <wp:extent cx="1619250" cy="1028700"/>
                  <wp:effectExtent l="0" t="0" r="0" b="0"/>
                  <wp:docPr id="30" name="Picture 30" descr="ANZ">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Z">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0" cy="10287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noWrap/>
            <w:tcMar>
              <w:top w:w="180" w:type="dxa"/>
              <w:left w:w="120" w:type="dxa"/>
              <w:bottom w:w="120" w:type="dxa"/>
              <w:right w:w="120" w:type="dxa"/>
            </w:tcMar>
            <w:hideMark/>
          </w:tcPr>
          <w:p w:rsidR="00D15E1E" w:rsidRPr="00D15E1E" w:rsidRDefault="00D15E1E" w:rsidP="00D15E1E">
            <w:pPr>
              <w:spacing w:after="120" w:line="288" w:lineRule="atLeast"/>
              <w:rPr>
                <w:rFonts w:ascii="Helvetica" w:eastAsia="Times New Roman" w:hAnsi="Helvetica"/>
                <w:color w:val="333333"/>
              </w:rPr>
            </w:pPr>
            <w:hyperlink r:id="rId16" w:tgtFrame="_blank" w:history="1">
              <w:r w:rsidRPr="00D15E1E">
                <w:rPr>
                  <w:rFonts w:ascii="Helvetica" w:eastAsia="Times New Roman" w:hAnsi="Helvetica"/>
                  <w:color w:val="727272"/>
                  <w:u w:val="single"/>
                </w:rPr>
                <w:t>ANZ |</w:t>
              </w:r>
              <w:r w:rsidRPr="00D15E1E">
                <w:rPr>
                  <w:rFonts w:ascii="Helvetica" w:eastAsia="Times New Roman" w:hAnsi="Helvetica"/>
                  <w:color w:val="007A87"/>
                  <w:u w:val="single"/>
                </w:rPr>
                <w:t> Low Rate</w:t>
              </w:r>
            </w:hyperlink>
          </w:p>
        </w:tc>
        <w:tc>
          <w:tcPr>
            <w:tcW w:w="0" w:type="auto"/>
            <w:tcBorders>
              <w:top w:val="nil"/>
              <w:left w:val="nil"/>
              <w:bottom w:val="nil"/>
              <w:right w:val="nil"/>
            </w:tcBorders>
            <w:shd w:val="clear" w:color="auto" w:fill="auto"/>
            <w:noWrap/>
            <w:tcMar>
              <w:top w:w="705" w:type="dxa"/>
              <w:left w:w="120" w:type="dxa"/>
              <w:bottom w:w="120" w:type="dxa"/>
              <w:right w:w="120" w:type="dxa"/>
            </w:tcMar>
            <w:hideMark/>
          </w:tcPr>
          <w:p w:rsidR="00D15E1E" w:rsidRPr="00D15E1E" w:rsidRDefault="00D15E1E" w:rsidP="00D15E1E">
            <w:pPr>
              <w:spacing w:after="120" w:line="288" w:lineRule="atLeast"/>
              <w:jc w:val="center"/>
              <w:rPr>
                <w:rFonts w:ascii="Helvetica" w:eastAsia="Times New Roman" w:hAnsi="Helvetica"/>
                <w:color w:val="727272"/>
              </w:rPr>
            </w:pPr>
            <w:r w:rsidRPr="00D15E1E">
              <w:rPr>
                <w:rFonts w:ascii="Helvetica" w:eastAsia="Times New Roman" w:hAnsi="Helvetica"/>
                <w:noProof/>
                <w:color w:val="727272"/>
              </w:rPr>
              <w:drawing>
                <wp:inline distT="0" distB="0" distL="0" distR="0">
                  <wp:extent cx="914400" cy="171450"/>
                  <wp:effectExtent l="0" t="0" r="0" b="0"/>
                  <wp:docPr id="29" name="Picture 29" descr="4 Star R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4 Star Rati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171450"/>
                          </a:xfrm>
                          <a:prstGeom prst="rect">
                            <a:avLst/>
                          </a:prstGeom>
                          <a:noFill/>
                          <a:ln>
                            <a:noFill/>
                          </a:ln>
                        </pic:spPr>
                      </pic:pic>
                    </a:graphicData>
                  </a:graphic>
                </wp:inline>
              </w:drawing>
            </w:r>
          </w:p>
        </w:tc>
        <w:tc>
          <w:tcPr>
            <w:tcW w:w="0" w:type="auto"/>
            <w:tcBorders>
              <w:top w:val="nil"/>
              <w:left w:val="nil"/>
              <w:bottom w:val="nil"/>
              <w:right w:val="nil"/>
            </w:tcBorders>
            <w:shd w:val="clear" w:color="auto" w:fill="auto"/>
            <w:tcMar>
              <w:top w:w="705" w:type="dxa"/>
              <w:left w:w="120" w:type="dxa"/>
              <w:bottom w:w="120" w:type="dxa"/>
              <w:right w:w="120" w:type="dxa"/>
            </w:tcMar>
            <w:hideMark/>
          </w:tcPr>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color w:val="727272"/>
              </w:rPr>
              <w:t>12.49%</w:t>
            </w:r>
          </w:p>
        </w:tc>
        <w:tc>
          <w:tcPr>
            <w:tcW w:w="0" w:type="auto"/>
            <w:tcBorders>
              <w:top w:val="nil"/>
              <w:left w:val="nil"/>
              <w:bottom w:val="nil"/>
              <w:right w:val="nil"/>
            </w:tcBorders>
            <w:shd w:val="clear" w:color="auto" w:fill="auto"/>
            <w:tcMar>
              <w:top w:w="705" w:type="dxa"/>
              <w:left w:w="120" w:type="dxa"/>
              <w:bottom w:w="120" w:type="dxa"/>
              <w:right w:w="120" w:type="dxa"/>
            </w:tcMar>
            <w:hideMark/>
          </w:tcPr>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color w:val="727272"/>
              </w:rPr>
              <w:t>0%</w:t>
            </w:r>
            <w:r w:rsidRPr="00D15E1E">
              <w:rPr>
                <w:rFonts w:ascii="Helvetica" w:eastAsia="Times New Roman" w:hAnsi="Helvetica"/>
                <w:b w:val="0"/>
                <w:bCs w:val="0"/>
                <w:color w:val="727272"/>
                <w:sz w:val="18"/>
                <w:szCs w:val="18"/>
              </w:rPr>
              <w:t>for</w:t>
            </w:r>
            <w:r w:rsidRPr="00D15E1E">
              <w:rPr>
                <w:rFonts w:ascii="Helvetica" w:eastAsia="Times New Roman" w:hAnsi="Helvetica"/>
                <w:b w:val="0"/>
                <w:bCs w:val="0"/>
                <w:color w:val="727272"/>
              </w:rPr>
              <w:t>22 mths</w:t>
            </w:r>
          </w:p>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color w:val="727272"/>
                <w:sz w:val="18"/>
                <w:szCs w:val="18"/>
              </w:rPr>
              <w:t>then 20.24%</w:t>
            </w:r>
          </w:p>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color w:val="727272"/>
                <w:sz w:val="18"/>
                <w:szCs w:val="18"/>
              </w:rPr>
              <w:t>Upfront fee 1.5% applies</w:t>
            </w:r>
          </w:p>
        </w:tc>
        <w:tc>
          <w:tcPr>
            <w:tcW w:w="0" w:type="auto"/>
            <w:tcBorders>
              <w:top w:val="nil"/>
              <w:left w:val="nil"/>
              <w:bottom w:val="nil"/>
              <w:right w:val="nil"/>
            </w:tcBorders>
            <w:shd w:val="clear" w:color="auto" w:fill="auto"/>
            <w:tcMar>
              <w:top w:w="705" w:type="dxa"/>
              <w:left w:w="120" w:type="dxa"/>
              <w:bottom w:w="120" w:type="dxa"/>
              <w:right w:w="120" w:type="dxa"/>
            </w:tcMar>
            <w:hideMark/>
          </w:tcPr>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color w:val="727272"/>
              </w:rPr>
              <w:t>$58</w:t>
            </w:r>
            <w:r w:rsidRPr="00D15E1E">
              <w:rPr>
                <w:rFonts w:ascii="Helvetica" w:eastAsia="Times New Roman" w:hAnsi="Helvetica"/>
                <w:b w:val="0"/>
                <w:bCs w:val="0"/>
                <w:color w:val="727272"/>
              </w:rPr>
              <w:br/>
            </w:r>
            <w:r w:rsidRPr="00D15E1E">
              <w:rPr>
                <w:rFonts w:ascii="Helvetica" w:eastAsia="Times New Roman" w:hAnsi="Helvetica"/>
                <w:b w:val="0"/>
                <w:bCs w:val="0"/>
                <w:color w:val="727272"/>
                <w:sz w:val="18"/>
                <w:szCs w:val="18"/>
              </w:rPr>
              <w:t>$0 in first year</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D15E1E" w:rsidRPr="00D15E1E" w:rsidRDefault="00D15E1E" w:rsidP="00D15E1E">
            <w:pPr>
              <w:spacing w:after="75" w:line="240" w:lineRule="auto"/>
              <w:jc w:val="center"/>
              <w:textAlignment w:val="center"/>
              <w:rPr>
                <w:rFonts w:ascii="Times New Roman" w:eastAsia="Times New Roman" w:hAnsi="Times New Roman"/>
                <w:color w:val="FFFFFF"/>
                <w:bdr w:val="single" w:sz="12" w:space="2" w:color="5CB85C" w:frame="1"/>
                <w:shd w:val="clear" w:color="auto" w:fill="5CB85C"/>
              </w:rPr>
            </w:pPr>
            <w:r w:rsidRPr="00D15E1E">
              <w:rPr>
                <w:rFonts w:ascii="Helvetica" w:eastAsia="Times New Roman" w:hAnsi="Helvetica"/>
                <w:b w:val="0"/>
                <w:bCs w:val="0"/>
                <w:color w:val="727272"/>
              </w:rPr>
              <w:fldChar w:fldCharType="begin"/>
            </w:r>
            <w:r w:rsidRPr="00D15E1E">
              <w:rPr>
                <w:rFonts w:ascii="Helvetica" w:eastAsia="Times New Roman" w:hAnsi="Helvetica"/>
                <w:b w:val="0"/>
                <w:bCs w:val="0"/>
                <w:color w:val="727272"/>
              </w:rPr>
              <w:instrText xml:space="preserve"> HYPERLINK "https://widgets.canstar.com.au/widgets/lead?u=aHR0cHM6Ly9jYW5zdGFyY29udmVyc2lvbnMuY29tP2M9MjM3ODQ1JmE9NCZzMT1DcmVkaXQrQ2FyZHMmczI9VGFibGUrRW1iZWQrLStSb3crMSslN0MrNCtTdGFyKyU3QytCdXR0b24rJTdDKzExNzU3NDc5NDYuMTU5MzM3NzA3OCZzMz0oZGlyZWN0KSslN0MrKG5vbmUpKyU3QytudWxsKyU3QytudWxsKyU3QyswJnM0PSZzNT0mdWRpZD11bmRlZmluZWRfdW5kZWZpbmVkX3VuZGVmaW5lZA=" \t "_blank" </w:instrText>
            </w:r>
            <w:r w:rsidRPr="00D15E1E">
              <w:rPr>
                <w:rFonts w:ascii="Helvetica" w:eastAsia="Times New Roman" w:hAnsi="Helvetica"/>
                <w:b w:val="0"/>
                <w:bCs w:val="0"/>
                <w:color w:val="727272"/>
              </w:rPr>
              <w:fldChar w:fldCharType="separate"/>
            </w:r>
          </w:p>
          <w:p w:rsidR="00D15E1E" w:rsidRPr="00D15E1E" w:rsidRDefault="00D15E1E" w:rsidP="00D15E1E">
            <w:pPr>
              <w:spacing w:after="75" w:line="240" w:lineRule="auto"/>
              <w:jc w:val="center"/>
              <w:textAlignment w:val="center"/>
              <w:rPr>
                <w:rFonts w:ascii="Times New Roman" w:eastAsia="Times New Roman" w:hAnsi="Times New Roman"/>
                <w:b w:val="0"/>
                <w:bCs w:val="0"/>
              </w:rPr>
            </w:pPr>
            <w:r w:rsidRPr="00D15E1E">
              <w:rPr>
                <w:rFonts w:ascii="Helvetica" w:eastAsia="Times New Roman" w:hAnsi="Helvetica"/>
                <w:color w:val="FFFFFF"/>
                <w:bdr w:val="single" w:sz="12" w:space="2" w:color="5CB85C" w:frame="1"/>
                <w:shd w:val="clear" w:color="auto" w:fill="5CB85C"/>
              </w:rPr>
              <w:t>Go to site</w:t>
            </w:r>
          </w:p>
          <w:p w:rsidR="00D15E1E" w:rsidRPr="00D15E1E" w:rsidRDefault="00D15E1E" w:rsidP="00D15E1E">
            <w:pPr>
              <w:spacing w:after="0" w:line="288" w:lineRule="atLeast"/>
              <w:jc w:val="center"/>
              <w:textAlignment w:val="center"/>
              <w:rPr>
                <w:rFonts w:ascii="Helvetica" w:eastAsia="Times New Roman" w:hAnsi="Helvetica"/>
                <w:b w:val="0"/>
                <w:bCs w:val="0"/>
                <w:color w:val="727272"/>
              </w:rPr>
            </w:pPr>
            <w:r w:rsidRPr="00D15E1E">
              <w:rPr>
                <w:rFonts w:ascii="Helvetica" w:eastAsia="Times New Roman" w:hAnsi="Helvetica"/>
                <w:b w:val="0"/>
                <w:bCs w:val="0"/>
                <w:color w:val="727272"/>
              </w:rPr>
              <w:fldChar w:fldCharType="end"/>
            </w:r>
          </w:p>
          <w:p w:rsidR="00D15E1E" w:rsidRPr="00D15E1E" w:rsidRDefault="00D15E1E" w:rsidP="00D15E1E">
            <w:pPr>
              <w:spacing w:after="0" w:line="288" w:lineRule="atLeast"/>
              <w:jc w:val="center"/>
              <w:textAlignment w:val="center"/>
              <w:rPr>
                <w:rFonts w:ascii="Helvetica" w:eastAsia="Times New Roman" w:hAnsi="Helvetica"/>
                <w:b w:val="0"/>
                <w:bCs w:val="0"/>
                <w:color w:val="727272"/>
              </w:rPr>
            </w:pPr>
            <w:r w:rsidRPr="00D15E1E">
              <w:rPr>
                <w:rFonts w:ascii="Helvetica" w:eastAsia="Times New Roman" w:hAnsi="Helvetica"/>
                <w:b w:val="0"/>
                <w:bCs w:val="0"/>
                <w:color w:val="727272"/>
                <w:spacing w:val="3"/>
                <w:sz w:val="18"/>
                <w:szCs w:val="18"/>
              </w:rPr>
              <w:t xml:space="preserve">on </w:t>
            </w:r>
            <w:proofErr w:type="spellStart"/>
            <w:r w:rsidRPr="00D15E1E">
              <w:rPr>
                <w:rFonts w:ascii="Helvetica" w:eastAsia="Times New Roman" w:hAnsi="Helvetica"/>
                <w:b w:val="0"/>
                <w:bCs w:val="0"/>
                <w:color w:val="727272"/>
                <w:spacing w:val="3"/>
                <w:sz w:val="18"/>
                <w:szCs w:val="18"/>
              </w:rPr>
              <w:t>ANZ's</w:t>
            </w:r>
            <w:proofErr w:type="spellEnd"/>
            <w:r w:rsidRPr="00D15E1E">
              <w:rPr>
                <w:rFonts w:ascii="Helvetica" w:eastAsia="Times New Roman" w:hAnsi="Helvetica"/>
                <w:b w:val="0"/>
                <w:bCs w:val="0"/>
                <w:color w:val="727272"/>
                <w:spacing w:val="3"/>
                <w:sz w:val="18"/>
                <w:szCs w:val="18"/>
              </w:rPr>
              <w:t xml:space="preserve"> website</w:t>
            </w:r>
          </w:p>
        </w:tc>
      </w:tr>
      <w:tr w:rsidR="00D15E1E" w:rsidRPr="00D15E1E" w:rsidTr="00D15E1E">
        <w:trPr>
          <w:trHeight w:val="15"/>
        </w:trPr>
        <w:tc>
          <w:tcPr>
            <w:tcW w:w="0" w:type="auto"/>
            <w:tcBorders>
              <w:top w:val="nil"/>
              <w:left w:val="nil"/>
              <w:bottom w:val="nil"/>
              <w:right w:val="nil"/>
            </w:tcBorders>
            <w:shd w:val="clear" w:color="auto" w:fill="auto"/>
            <w:tcMar>
              <w:top w:w="675" w:type="dxa"/>
              <w:left w:w="120" w:type="dxa"/>
              <w:bottom w:w="345" w:type="dxa"/>
              <w:right w:w="120" w:type="dxa"/>
            </w:tcMar>
            <w:hideMark/>
          </w:tcPr>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noProof/>
                <w:color w:val="1998A6"/>
              </w:rPr>
              <w:lastRenderedPageBreak/>
              <w:drawing>
                <wp:inline distT="0" distB="0" distL="0" distR="0">
                  <wp:extent cx="1619250" cy="1019175"/>
                  <wp:effectExtent l="0" t="0" r="0" b="9525"/>
                  <wp:docPr id="28" name="Picture 28" descr="ANZ">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Z">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19250" cy="1019175"/>
                          </a:xfrm>
                          <a:prstGeom prst="rect">
                            <a:avLst/>
                          </a:prstGeom>
                          <a:noFill/>
                          <a:ln>
                            <a:noFill/>
                          </a:ln>
                        </pic:spPr>
                      </pic:pic>
                    </a:graphicData>
                  </a:graphic>
                </wp:inline>
              </w:drawing>
            </w:r>
          </w:p>
        </w:tc>
        <w:tc>
          <w:tcPr>
            <w:tcW w:w="0" w:type="auto"/>
            <w:tcBorders>
              <w:top w:val="nil"/>
              <w:left w:val="nil"/>
              <w:bottom w:val="nil"/>
              <w:right w:val="nil"/>
            </w:tcBorders>
            <w:shd w:val="clear" w:color="auto" w:fill="auto"/>
            <w:noWrap/>
            <w:tcMar>
              <w:top w:w="180" w:type="dxa"/>
              <w:left w:w="120" w:type="dxa"/>
              <w:bottom w:w="120" w:type="dxa"/>
              <w:right w:w="120" w:type="dxa"/>
            </w:tcMar>
            <w:hideMark/>
          </w:tcPr>
          <w:p w:rsidR="00D15E1E" w:rsidRPr="00D15E1E" w:rsidRDefault="00D15E1E" w:rsidP="00D15E1E">
            <w:pPr>
              <w:spacing w:after="120" w:line="288" w:lineRule="atLeast"/>
              <w:rPr>
                <w:rFonts w:ascii="Helvetica" w:eastAsia="Times New Roman" w:hAnsi="Helvetica"/>
                <w:color w:val="333333"/>
              </w:rPr>
            </w:pPr>
            <w:hyperlink r:id="rId20" w:tgtFrame="_blank" w:history="1">
              <w:r w:rsidRPr="00D15E1E">
                <w:rPr>
                  <w:rFonts w:ascii="Helvetica" w:eastAsia="Times New Roman" w:hAnsi="Helvetica"/>
                  <w:color w:val="727272"/>
                  <w:u w:val="single"/>
                </w:rPr>
                <w:t>ANZ |</w:t>
              </w:r>
              <w:r w:rsidRPr="00D15E1E">
                <w:rPr>
                  <w:rFonts w:ascii="Helvetica" w:eastAsia="Times New Roman" w:hAnsi="Helvetica"/>
                  <w:color w:val="007A87"/>
                  <w:u w:val="single"/>
                </w:rPr>
                <w:t> First</w:t>
              </w:r>
            </w:hyperlink>
          </w:p>
        </w:tc>
        <w:tc>
          <w:tcPr>
            <w:tcW w:w="0" w:type="auto"/>
            <w:tcBorders>
              <w:top w:val="nil"/>
              <w:left w:val="nil"/>
              <w:bottom w:val="nil"/>
              <w:right w:val="nil"/>
            </w:tcBorders>
            <w:shd w:val="clear" w:color="auto" w:fill="auto"/>
            <w:noWrap/>
            <w:tcMar>
              <w:top w:w="705" w:type="dxa"/>
              <w:left w:w="120" w:type="dxa"/>
              <w:bottom w:w="120" w:type="dxa"/>
              <w:right w:w="120" w:type="dxa"/>
            </w:tcMar>
            <w:hideMark/>
          </w:tcPr>
          <w:p w:rsidR="00D15E1E" w:rsidRPr="00D15E1E" w:rsidRDefault="00D15E1E" w:rsidP="00D15E1E">
            <w:pPr>
              <w:spacing w:after="120" w:line="288" w:lineRule="atLeast"/>
              <w:jc w:val="center"/>
              <w:rPr>
                <w:rFonts w:ascii="Helvetica" w:eastAsia="Times New Roman" w:hAnsi="Helvetica"/>
                <w:color w:val="727272"/>
              </w:rPr>
            </w:pPr>
            <w:r w:rsidRPr="00D15E1E">
              <w:rPr>
                <w:rFonts w:ascii="Helvetica" w:eastAsia="Times New Roman" w:hAnsi="Helvetica"/>
                <w:noProof/>
                <w:color w:val="727272"/>
              </w:rPr>
              <w:drawing>
                <wp:inline distT="0" distB="0" distL="0" distR="0">
                  <wp:extent cx="914400" cy="171450"/>
                  <wp:effectExtent l="0" t="0" r="0" b="0"/>
                  <wp:docPr id="27" name="Picture 27" descr="3 Star R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3 Star Rati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171450"/>
                          </a:xfrm>
                          <a:prstGeom prst="rect">
                            <a:avLst/>
                          </a:prstGeom>
                          <a:noFill/>
                          <a:ln>
                            <a:noFill/>
                          </a:ln>
                        </pic:spPr>
                      </pic:pic>
                    </a:graphicData>
                  </a:graphic>
                </wp:inline>
              </w:drawing>
            </w:r>
          </w:p>
        </w:tc>
        <w:tc>
          <w:tcPr>
            <w:tcW w:w="0" w:type="auto"/>
            <w:tcBorders>
              <w:top w:val="nil"/>
              <w:left w:val="nil"/>
              <w:bottom w:val="nil"/>
              <w:right w:val="nil"/>
            </w:tcBorders>
            <w:shd w:val="clear" w:color="auto" w:fill="auto"/>
            <w:tcMar>
              <w:top w:w="705" w:type="dxa"/>
              <w:left w:w="120" w:type="dxa"/>
              <w:bottom w:w="120" w:type="dxa"/>
              <w:right w:w="120" w:type="dxa"/>
            </w:tcMar>
            <w:hideMark/>
          </w:tcPr>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color w:val="727272"/>
              </w:rPr>
              <w:t>20.24%</w:t>
            </w:r>
          </w:p>
        </w:tc>
        <w:tc>
          <w:tcPr>
            <w:tcW w:w="0" w:type="auto"/>
            <w:tcBorders>
              <w:top w:val="nil"/>
              <w:left w:val="nil"/>
              <w:bottom w:val="nil"/>
              <w:right w:val="nil"/>
            </w:tcBorders>
            <w:shd w:val="clear" w:color="auto" w:fill="auto"/>
            <w:tcMar>
              <w:top w:w="705" w:type="dxa"/>
              <w:left w:w="120" w:type="dxa"/>
              <w:bottom w:w="120" w:type="dxa"/>
              <w:right w:w="120" w:type="dxa"/>
            </w:tcMar>
            <w:hideMark/>
          </w:tcPr>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color w:val="727272"/>
              </w:rPr>
              <w:t>0%</w:t>
            </w:r>
            <w:r w:rsidRPr="00D15E1E">
              <w:rPr>
                <w:rFonts w:ascii="Helvetica" w:eastAsia="Times New Roman" w:hAnsi="Helvetica"/>
                <w:b w:val="0"/>
                <w:bCs w:val="0"/>
                <w:color w:val="727272"/>
                <w:sz w:val="18"/>
                <w:szCs w:val="18"/>
              </w:rPr>
              <w:t>for</w:t>
            </w:r>
            <w:r w:rsidRPr="00D15E1E">
              <w:rPr>
                <w:rFonts w:ascii="Helvetica" w:eastAsia="Times New Roman" w:hAnsi="Helvetica"/>
                <w:b w:val="0"/>
                <w:bCs w:val="0"/>
                <w:color w:val="727272"/>
              </w:rPr>
              <w:t>18 mths</w:t>
            </w:r>
          </w:p>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color w:val="727272"/>
                <w:sz w:val="18"/>
                <w:szCs w:val="18"/>
              </w:rPr>
              <w:t>then 20.24%</w:t>
            </w:r>
          </w:p>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color w:val="727272"/>
                <w:sz w:val="18"/>
                <w:szCs w:val="18"/>
              </w:rPr>
              <w:t>Upfront fee 2% applies</w:t>
            </w:r>
          </w:p>
        </w:tc>
        <w:tc>
          <w:tcPr>
            <w:tcW w:w="0" w:type="auto"/>
            <w:tcBorders>
              <w:top w:val="nil"/>
              <w:left w:val="nil"/>
              <w:bottom w:val="nil"/>
              <w:right w:val="nil"/>
            </w:tcBorders>
            <w:shd w:val="clear" w:color="auto" w:fill="auto"/>
            <w:tcMar>
              <w:top w:w="705" w:type="dxa"/>
              <w:left w:w="120" w:type="dxa"/>
              <w:bottom w:w="120" w:type="dxa"/>
              <w:right w:w="120" w:type="dxa"/>
            </w:tcMar>
            <w:hideMark/>
          </w:tcPr>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color w:val="727272"/>
              </w:rPr>
              <w:t>$30</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D15E1E" w:rsidRPr="00D15E1E" w:rsidRDefault="00D15E1E" w:rsidP="00D15E1E">
            <w:pPr>
              <w:spacing w:after="75" w:line="240" w:lineRule="auto"/>
              <w:jc w:val="center"/>
              <w:textAlignment w:val="center"/>
              <w:rPr>
                <w:rFonts w:ascii="Times New Roman" w:eastAsia="Times New Roman" w:hAnsi="Times New Roman"/>
                <w:color w:val="FFFFFF"/>
                <w:bdr w:val="single" w:sz="12" w:space="2" w:color="5CB85C" w:frame="1"/>
                <w:shd w:val="clear" w:color="auto" w:fill="5CB85C"/>
              </w:rPr>
            </w:pPr>
            <w:r w:rsidRPr="00D15E1E">
              <w:rPr>
                <w:rFonts w:ascii="Helvetica" w:eastAsia="Times New Roman" w:hAnsi="Helvetica"/>
                <w:b w:val="0"/>
                <w:bCs w:val="0"/>
                <w:color w:val="727272"/>
              </w:rPr>
              <w:fldChar w:fldCharType="begin"/>
            </w:r>
            <w:r w:rsidRPr="00D15E1E">
              <w:rPr>
                <w:rFonts w:ascii="Helvetica" w:eastAsia="Times New Roman" w:hAnsi="Helvetica"/>
                <w:b w:val="0"/>
                <w:bCs w:val="0"/>
                <w:color w:val="727272"/>
              </w:rPr>
              <w:instrText xml:space="preserve"> HYPERLINK "https://widgets.canstar.com.au/widgets/lead?u=aHR0cHM6Ly9jYW5zdGFyY29udmVyc2lvbnMuY29tP2M9NzYyNjImYT00JnMxPUNyZWRpdCtDYXJkcyZzMj1UYWJsZStFbWJlZCstK1JvdysyKyU3QyszK1N0YXIrJTdDK0J1dHRvbislN0MrMTE3NTc0Nzk0Ni4xNTkzMzc3MDc4JnMzPShkaXJlY3QpKyU3Qysobm9uZSkrJTdDK251bGwrJTdDK251bGwrJTdDKzAmczQ9JnM1PSZ1ZGlkPXVuZGVmaW5lZF91bmRlZmluZWRfdW5kZWZpbmVk" \t "_blank" </w:instrText>
            </w:r>
            <w:r w:rsidRPr="00D15E1E">
              <w:rPr>
                <w:rFonts w:ascii="Helvetica" w:eastAsia="Times New Roman" w:hAnsi="Helvetica"/>
                <w:b w:val="0"/>
                <w:bCs w:val="0"/>
                <w:color w:val="727272"/>
              </w:rPr>
              <w:fldChar w:fldCharType="separate"/>
            </w:r>
          </w:p>
          <w:p w:rsidR="00D15E1E" w:rsidRPr="00D15E1E" w:rsidRDefault="00D15E1E" w:rsidP="00D15E1E">
            <w:pPr>
              <w:spacing w:after="75" w:line="240" w:lineRule="auto"/>
              <w:jc w:val="center"/>
              <w:textAlignment w:val="center"/>
              <w:rPr>
                <w:rFonts w:ascii="Times New Roman" w:eastAsia="Times New Roman" w:hAnsi="Times New Roman"/>
                <w:b w:val="0"/>
                <w:bCs w:val="0"/>
              </w:rPr>
            </w:pPr>
            <w:r w:rsidRPr="00D15E1E">
              <w:rPr>
                <w:rFonts w:ascii="Helvetica" w:eastAsia="Times New Roman" w:hAnsi="Helvetica"/>
                <w:color w:val="FFFFFF"/>
                <w:bdr w:val="single" w:sz="12" w:space="2" w:color="5CB85C" w:frame="1"/>
                <w:shd w:val="clear" w:color="auto" w:fill="5CB85C"/>
              </w:rPr>
              <w:t>Go to site</w:t>
            </w:r>
          </w:p>
          <w:p w:rsidR="00D15E1E" w:rsidRPr="00D15E1E" w:rsidRDefault="00D15E1E" w:rsidP="00D15E1E">
            <w:pPr>
              <w:spacing w:after="0" w:line="288" w:lineRule="atLeast"/>
              <w:jc w:val="center"/>
              <w:textAlignment w:val="center"/>
              <w:rPr>
                <w:rFonts w:ascii="Helvetica" w:eastAsia="Times New Roman" w:hAnsi="Helvetica"/>
                <w:b w:val="0"/>
                <w:bCs w:val="0"/>
                <w:color w:val="727272"/>
              </w:rPr>
            </w:pPr>
            <w:r w:rsidRPr="00D15E1E">
              <w:rPr>
                <w:rFonts w:ascii="Helvetica" w:eastAsia="Times New Roman" w:hAnsi="Helvetica"/>
                <w:b w:val="0"/>
                <w:bCs w:val="0"/>
                <w:color w:val="727272"/>
              </w:rPr>
              <w:fldChar w:fldCharType="end"/>
            </w:r>
          </w:p>
          <w:p w:rsidR="00D15E1E" w:rsidRPr="00D15E1E" w:rsidRDefault="00D15E1E" w:rsidP="00D15E1E">
            <w:pPr>
              <w:spacing w:after="0" w:line="288" w:lineRule="atLeast"/>
              <w:jc w:val="center"/>
              <w:textAlignment w:val="center"/>
              <w:rPr>
                <w:rFonts w:ascii="Helvetica" w:eastAsia="Times New Roman" w:hAnsi="Helvetica"/>
                <w:b w:val="0"/>
                <w:bCs w:val="0"/>
                <w:color w:val="727272"/>
              </w:rPr>
            </w:pPr>
            <w:r w:rsidRPr="00D15E1E">
              <w:rPr>
                <w:rFonts w:ascii="Helvetica" w:eastAsia="Times New Roman" w:hAnsi="Helvetica"/>
                <w:b w:val="0"/>
                <w:bCs w:val="0"/>
                <w:color w:val="727272"/>
                <w:spacing w:val="3"/>
                <w:sz w:val="18"/>
                <w:szCs w:val="18"/>
              </w:rPr>
              <w:t xml:space="preserve">on </w:t>
            </w:r>
            <w:proofErr w:type="spellStart"/>
            <w:r w:rsidRPr="00D15E1E">
              <w:rPr>
                <w:rFonts w:ascii="Helvetica" w:eastAsia="Times New Roman" w:hAnsi="Helvetica"/>
                <w:b w:val="0"/>
                <w:bCs w:val="0"/>
                <w:color w:val="727272"/>
                <w:spacing w:val="3"/>
                <w:sz w:val="18"/>
                <w:szCs w:val="18"/>
              </w:rPr>
              <w:t>ANZ's</w:t>
            </w:r>
            <w:proofErr w:type="spellEnd"/>
            <w:r w:rsidRPr="00D15E1E">
              <w:rPr>
                <w:rFonts w:ascii="Helvetica" w:eastAsia="Times New Roman" w:hAnsi="Helvetica"/>
                <w:b w:val="0"/>
                <w:bCs w:val="0"/>
                <w:color w:val="727272"/>
                <w:spacing w:val="3"/>
                <w:sz w:val="18"/>
                <w:szCs w:val="18"/>
              </w:rPr>
              <w:t xml:space="preserve"> website</w:t>
            </w:r>
          </w:p>
        </w:tc>
      </w:tr>
      <w:tr w:rsidR="00D15E1E" w:rsidRPr="00D15E1E" w:rsidTr="00D15E1E">
        <w:trPr>
          <w:trHeight w:val="15"/>
        </w:trPr>
        <w:tc>
          <w:tcPr>
            <w:tcW w:w="0" w:type="auto"/>
            <w:tcBorders>
              <w:top w:val="nil"/>
              <w:left w:val="nil"/>
              <w:bottom w:val="nil"/>
              <w:right w:val="nil"/>
            </w:tcBorders>
            <w:shd w:val="clear" w:color="auto" w:fill="auto"/>
            <w:tcMar>
              <w:top w:w="675" w:type="dxa"/>
              <w:left w:w="120" w:type="dxa"/>
              <w:bottom w:w="345" w:type="dxa"/>
              <w:right w:w="120" w:type="dxa"/>
            </w:tcMar>
            <w:hideMark/>
          </w:tcPr>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noProof/>
                <w:color w:val="1998A6"/>
              </w:rPr>
              <w:drawing>
                <wp:inline distT="0" distB="0" distL="0" distR="0">
                  <wp:extent cx="1619250" cy="1019175"/>
                  <wp:effectExtent l="0" t="0" r="0" b="9525"/>
                  <wp:docPr id="26" name="Picture 26" descr="ANZ">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NZ">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19250" cy="1019175"/>
                          </a:xfrm>
                          <a:prstGeom prst="rect">
                            <a:avLst/>
                          </a:prstGeom>
                          <a:noFill/>
                          <a:ln>
                            <a:noFill/>
                          </a:ln>
                        </pic:spPr>
                      </pic:pic>
                    </a:graphicData>
                  </a:graphic>
                </wp:inline>
              </w:drawing>
            </w:r>
          </w:p>
        </w:tc>
        <w:tc>
          <w:tcPr>
            <w:tcW w:w="0" w:type="auto"/>
            <w:tcBorders>
              <w:top w:val="nil"/>
              <w:left w:val="nil"/>
              <w:bottom w:val="nil"/>
              <w:right w:val="nil"/>
            </w:tcBorders>
            <w:shd w:val="clear" w:color="auto" w:fill="auto"/>
            <w:noWrap/>
            <w:tcMar>
              <w:top w:w="180" w:type="dxa"/>
              <w:left w:w="120" w:type="dxa"/>
              <w:bottom w:w="120" w:type="dxa"/>
              <w:right w:w="120" w:type="dxa"/>
            </w:tcMar>
            <w:hideMark/>
          </w:tcPr>
          <w:p w:rsidR="00D15E1E" w:rsidRPr="00D15E1E" w:rsidRDefault="00D15E1E" w:rsidP="00D15E1E">
            <w:pPr>
              <w:spacing w:after="120" w:line="288" w:lineRule="atLeast"/>
              <w:rPr>
                <w:rFonts w:ascii="Helvetica" w:eastAsia="Times New Roman" w:hAnsi="Helvetica"/>
                <w:color w:val="333333"/>
              </w:rPr>
            </w:pPr>
            <w:hyperlink r:id="rId24" w:tgtFrame="_blank" w:history="1">
              <w:r w:rsidRPr="00D15E1E">
                <w:rPr>
                  <w:rFonts w:ascii="Helvetica" w:eastAsia="Times New Roman" w:hAnsi="Helvetica"/>
                  <w:color w:val="727272"/>
                  <w:u w:val="single"/>
                </w:rPr>
                <w:t>ANZ |</w:t>
              </w:r>
              <w:r w:rsidRPr="00D15E1E">
                <w:rPr>
                  <w:rFonts w:ascii="Helvetica" w:eastAsia="Times New Roman" w:hAnsi="Helvetica"/>
                  <w:color w:val="007A87"/>
                  <w:u w:val="single"/>
                </w:rPr>
                <w:t> Platinum</w:t>
              </w:r>
            </w:hyperlink>
          </w:p>
        </w:tc>
        <w:tc>
          <w:tcPr>
            <w:tcW w:w="0" w:type="auto"/>
            <w:tcBorders>
              <w:top w:val="nil"/>
              <w:left w:val="nil"/>
              <w:bottom w:val="nil"/>
              <w:right w:val="nil"/>
            </w:tcBorders>
            <w:shd w:val="clear" w:color="auto" w:fill="auto"/>
            <w:noWrap/>
            <w:tcMar>
              <w:top w:w="705" w:type="dxa"/>
              <w:left w:w="120" w:type="dxa"/>
              <w:bottom w:w="120" w:type="dxa"/>
              <w:right w:w="120" w:type="dxa"/>
            </w:tcMar>
            <w:hideMark/>
          </w:tcPr>
          <w:p w:rsidR="00D15E1E" w:rsidRPr="00D15E1E" w:rsidRDefault="00D15E1E" w:rsidP="00D15E1E">
            <w:pPr>
              <w:spacing w:after="120" w:line="288" w:lineRule="atLeast"/>
              <w:jc w:val="center"/>
              <w:rPr>
                <w:rFonts w:ascii="Helvetica" w:eastAsia="Times New Roman" w:hAnsi="Helvetica"/>
                <w:color w:val="727272"/>
              </w:rPr>
            </w:pPr>
            <w:r w:rsidRPr="00D15E1E">
              <w:rPr>
                <w:rFonts w:ascii="Helvetica" w:eastAsia="Times New Roman" w:hAnsi="Helvetica"/>
                <w:noProof/>
                <w:color w:val="727272"/>
              </w:rPr>
              <w:drawing>
                <wp:inline distT="0" distB="0" distL="0" distR="0">
                  <wp:extent cx="914400" cy="171450"/>
                  <wp:effectExtent l="0" t="0" r="0" b="0"/>
                  <wp:docPr id="25" name="Picture 25" descr="3 Star R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 Star Rati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171450"/>
                          </a:xfrm>
                          <a:prstGeom prst="rect">
                            <a:avLst/>
                          </a:prstGeom>
                          <a:noFill/>
                          <a:ln>
                            <a:noFill/>
                          </a:ln>
                        </pic:spPr>
                      </pic:pic>
                    </a:graphicData>
                  </a:graphic>
                </wp:inline>
              </w:drawing>
            </w:r>
          </w:p>
        </w:tc>
        <w:tc>
          <w:tcPr>
            <w:tcW w:w="0" w:type="auto"/>
            <w:tcBorders>
              <w:top w:val="nil"/>
              <w:left w:val="nil"/>
              <w:bottom w:val="nil"/>
              <w:right w:val="nil"/>
            </w:tcBorders>
            <w:shd w:val="clear" w:color="auto" w:fill="auto"/>
            <w:tcMar>
              <w:top w:w="705" w:type="dxa"/>
              <w:left w:w="120" w:type="dxa"/>
              <w:bottom w:w="120" w:type="dxa"/>
              <w:right w:w="120" w:type="dxa"/>
            </w:tcMar>
            <w:hideMark/>
          </w:tcPr>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color w:val="727272"/>
              </w:rPr>
              <w:t>20.24%</w:t>
            </w:r>
          </w:p>
        </w:tc>
        <w:tc>
          <w:tcPr>
            <w:tcW w:w="0" w:type="auto"/>
            <w:tcBorders>
              <w:top w:val="nil"/>
              <w:left w:val="nil"/>
              <w:bottom w:val="nil"/>
              <w:right w:val="nil"/>
            </w:tcBorders>
            <w:shd w:val="clear" w:color="auto" w:fill="auto"/>
            <w:tcMar>
              <w:top w:w="705" w:type="dxa"/>
              <w:left w:w="120" w:type="dxa"/>
              <w:bottom w:w="120" w:type="dxa"/>
              <w:right w:w="120" w:type="dxa"/>
            </w:tcMar>
            <w:hideMark/>
          </w:tcPr>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color w:val="727272"/>
              </w:rPr>
              <w:t>0%</w:t>
            </w:r>
            <w:r w:rsidRPr="00D15E1E">
              <w:rPr>
                <w:rFonts w:ascii="Helvetica" w:eastAsia="Times New Roman" w:hAnsi="Helvetica"/>
                <w:b w:val="0"/>
                <w:bCs w:val="0"/>
                <w:color w:val="727272"/>
                <w:sz w:val="18"/>
                <w:szCs w:val="18"/>
              </w:rPr>
              <w:t>for</w:t>
            </w:r>
            <w:r w:rsidRPr="00D15E1E">
              <w:rPr>
                <w:rFonts w:ascii="Helvetica" w:eastAsia="Times New Roman" w:hAnsi="Helvetica"/>
                <w:b w:val="0"/>
                <w:bCs w:val="0"/>
                <w:color w:val="727272"/>
              </w:rPr>
              <w:t>18 mths</w:t>
            </w:r>
          </w:p>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color w:val="727272"/>
                <w:sz w:val="18"/>
                <w:szCs w:val="18"/>
              </w:rPr>
              <w:t>then 20.24%</w:t>
            </w:r>
          </w:p>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color w:val="727272"/>
                <w:sz w:val="18"/>
                <w:szCs w:val="18"/>
              </w:rPr>
              <w:t>Upfront fee 2% applies</w:t>
            </w:r>
          </w:p>
        </w:tc>
        <w:tc>
          <w:tcPr>
            <w:tcW w:w="0" w:type="auto"/>
            <w:tcBorders>
              <w:top w:val="nil"/>
              <w:left w:val="nil"/>
              <w:bottom w:val="nil"/>
              <w:right w:val="nil"/>
            </w:tcBorders>
            <w:shd w:val="clear" w:color="auto" w:fill="auto"/>
            <w:tcMar>
              <w:top w:w="705" w:type="dxa"/>
              <w:left w:w="120" w:type="dxa"/>
              <w:bottom w:w="120" w:type="dxa"/>
              <w:right w:w="120" w:type="dxa"/>
            </w:tcMar>
            <w:hideMark/>
          </w:tcPr>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color w:val="727272"/>
              </w:rPr>
              <w:t>$0</w:t>
            </w:r>
            <w:r w:rsidRPr="00D15E1E">
              <w:rPr>
                <w:rFonts w:ascii="Helvetica" w:eastAsia="Times New Roman" w:hAnsi="Helvetica"/>
                <w:b w:val="0"/>
                <w:bCs w:val="0"/>
                <w:color w:val="727272"/>
              </w:rPr>
              <w:br/>
            </w:r>
            <w:r w:rsidRPr="00D15E1E">
              <w:rPr>
                <w:rFonts w:ascii="Helvetica" w:eastAsia="Times New Roman" w:hAnsi="Helvetica"/>
                <w:b w:val="0"/>
                <w:bCs w:val="0"/>
                <w:color w:val="727272"/>
                <w:sz w:val="18"/>
                <w:szCs w:val="18"/>
              </w:rPr>
              <w:t>$87 waived due to spend</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D15E1E" w:rsidRPr="00D15E1E" w:rsidRDefault="00D15E1E" w:rsidP="00D15E1E">
            <w:pPr>
              <w:spacing w:after="75" w:line="240" w:lineRule="auto"/>
              <w:jc w:val="center"/>
              <w:textAlignment w:val="center"/>
              <w:rPr>
                <w:rFonts w:ascii="Times New Roman" w:eastAsia="Times New Roman" w:hAnsi="Times New Roman"/>
                <w:color w:val="FFFFFF"/>
                <w:bdr w:val="single" w:sz="12" w:space="2" w:color="5CB85C" w:frame="1"/>
                <w:shd w:val="clear" w:color="auto" w:fill="5CB85C"/>
              </w:rPr>
            </w:pPr>
            <w:r w:rsidRPr="00D15E1E">
              <w:rPr>
                <w:rFonts w:ascii="Helvetica" w:eastAsia="Times New Roman" w:hAnsi="Helvetica"/>
                <w:b w:val="0"/>
                <w:bCs w:val="0"/>
                <w:color w:val="727272"/>
              </w:rPr>
              <w:fldChar w:fldCharType="begin"/>
            </w:r>
            <w:r w:rsidRPr="00D15E1E">
              <w:rPr>
                <w:rFonts w:ascii="Helvetica" w:eastAsia="Times New Roman" w:hAnsi="Helvetica"/>
                <w:b w:val="0"/>
                <w:bCs w:val="0"/>
                <w:color w:val="727272"/>
              </w:rPr>
              <w:instrText xml:space="preserve"> HYPERLINK "https://widgets.canstar.com.au/widgets/lead?u=aHR0cHM6Ly9jYW5zdGFyY29udmVyc2lvbnMuY29tP2M9MTQ1MjY3JmE9NCZzMT1DcmVkaXQrQ2FyZHMmczI9VGFibGUrRW1iZWQrLStSb3crMyslN0MrMytTdGFyKyU3QytCdXR0b24rJTdDKzExNzU3NDc5NDYuMTU5MzM3NzA3OCZzMz0oZGlyZWN0KSslN0MrKG5vbmUpKyU3QytudWxsKyU3QytudWxsKyU3QyswJnM0PSZzNT0mdWRpZD11bmRlZmluZWRfdW5kZWZpbmVkX3VuZGVmaW5lZA=" \t "_blank" </w:instrText>
            </w:r>
            <w:r w:rsidRPr="00D15E1E">
              <w:rPr>
                <w:rFonts w:ascii="Helvetica" w:eastAsia="Times New Roman" w:hAnsi="Helvetica"/>
                <w:b w:val="0"/>
                <w:bCs w:val="0"/>
                <w:color w:val="727272"/>
              </w:rPr>
              <w:fldChar w:fldCharType="separate"/>
            </w:r>
          </w:p>
          <w:p w:rsidR="00D15E1E" w:rsidRPr="00D15E1E" w:rsidRDefault="00D15E1E" w:rsidP="00D15E1E">
            <w:pPr>
              <w:spacing w:after="75" w:line="240" w:lineRule="auto"/>
              <w:jc w:val="center"/>
              <w:textAlignment w:val="center"/>
              <w:rPr>
                <w:rFonts w:ascii="Times New Roman" w:eastAsia="Times New Roman" w:hAnsi="Times New Roman"/>
                <w:b w:val="0"/>
                <w:bCs w:val="0"/>
              </w:rPr>
            </w:pPr>
            <w:r w:rsidRPr="00D15E1E">
              <w:rPr>
                <w:rFonts w:ascii="Helvetica" w:eastAsia="Times New Roman" w:hAnsi="Helvetica"/>
                <w:color w:val="FFFFFF"/>
                <w:bdr w:val="single" w:sz="12" w:space="2" w:color="5CB85C" w:frame="1"/>
                <w:shd w:val="clear" w:color="auto" w:fill="5CB85C"/>
              </w:rPr>
              <w:t>Go to site</w:t>
            </w:r>
          </w:p>
          <w:p w:rsidR="00D15E1E" w:rsidRPr="00D15E1E" w:rsidRDefault="00D15E1E" w:rsidP="00D15E1E">
            <w:pPr>
              <w:spacing w:after="0" w:line="288" w:lineRule="atLeast"/>
              <w:jc w:val="center"/>
              <w:textAlignment w:val="center"/>
              <w:rPr>
                <w:rFonts w:ascii="Helvetica" w:eastAsia="Times New Roman" w:hAnsi="Helvetica"/>
                <w:b w:val="0"/>
                <w:bCs w:val="0"/>
                <w:color w:val="727272"/>
              </w:rPr>
            </w:pPr>
            <w:r w:rsidRPr="00D15E1E">
              <w:rPr>
                <w:rFonts w:ascii="Helvetica" w:eastAsia="Times New Roman" w:hAnsi="Helvetica"/>
                <w:b w:val="0"/>
                <w:bCs w:val="0"/>
                <w:color w:val="727272"/>
              </w:rPr>
              <w:fldChar w:fldCharType="end"/>
            </w:r>
          </w:p>
          <w:p w:rsidR="00D15E1E" w:rsidRPr="00D15E1E" w:rsidRDefault="00D15E1E" w:rsidP="00D15E1E">
            <w:pPr>
              <w:spacing w:after="0" w:line="288" w:lineRule="atLeast"/>
              <w:jc w:val="center"/>
              <w:textAlignment w:val="center"/>
              <w:rPr>
                <w:rFonts w:ascii="Helvetica" w:eastAsia="Times New Roman" w:hAnsi="Helvetica"/>
                <w:b w:val="0"/>
                <w:bCs w:val="0"/>
                <w:color w:val="727272"/>
              </w:rPr>
            </w:pPr>
            <w:r w:rsidRPr="00D15E1E">
              <w:rPr>
                <w:rFonts w:ascii="Helvetica" w:eastAsia="Times New Roman" w:hAnsi="Helvetica"/>
                <w:b w:val="0"/>
                <w:bCs w:val="0"/>
                <w:color w:val="727272"/>
                <w:spacing w:val="3"/>
                <w:sz w:val="18"/>
                <w:szCs w:val="18"/>
              </w:rPr>
              <w:t xml:space="preserve">on </w:t>
            </w:r>
            <w:proofErr w:type="spellStart"/>
            <w:r w:rsidRPr="00D15E1E">
              <w:rPr>
                <w:rFonts w:ascii="Helvetica" w:eastAsia="Times New Roman" w:hAnsi="Helvetica"/>
                <w:b w:val="0"/>
                <w:bCs w:val="0"/>
                <w:color w:val="727272"/>
                <w:spacing w:val="3"/>
                <w:sz w:val="18"/>
                <w:szCs w:val="18"/>
              </w:rPr>
              <w:t>ANZ's</w:t>
            </w:r>
            <w:proofErr w:type="spellEnd"/>
            <w:r w:rsidRPr="00D15E1E">
              <w:rPr>
                <w:rFonts w:ascii="Helvetica" w:eastAsia="Times New Roman" w:hAnsi="Helvetica"/>
                <w:b w:val="0"/>
                <w:bCs w:val="0"/>
                <w:color w:val="727272"/>
                <w:spacing w:val="3"/>
                <w:sz w:val="18"/>
                <w:szCs w:val="18"/>
              </w:rPr>
              <w:t xml:space="preserve"> website</w:t>
            </w:r>
          </w:p>
        </w:tc>
      </w:tr>
      <w:tr w:rsidR="00D15E1E" w:rsidRPr="00D15E1E" w:rsidTr="00D15E1E">
        <w:trPr>
          <w:trHeight w:val="15"/>
        </w:trPr>
        <w:tc>
          <w:tcPr>
            <w:tcW w:w="0" w:type="auto"/>
            <w:tcBorders>
              <w:top w:val="nil"/>
              <w:left w:val="nil"/>
              <w:bottom w:val="nil"/>
              <w:right w:val="nil"/>
            </w:tcBorders>
            <w:shd w:val="clear" w:color="auto" w:fill="auto"/>
            <w:tcMar>
              <w:top w:w="675" w:type="dxa"/>
              <w:left w:w="120" w:type="dxa"/>
              <w:bottom w:w="345" w:type="dxa"/>
              <w:right w:w="120" w:type="dxa"/>
            </w:tcMar>
            <w:hideMark/>
          </w:tcPr>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noProof/>
                <w:color w:val="1998A6"/>
              </w:rPr>
              <w:drawing>
                <wp:inline distT="0" distB="0" distL="0" distR="0">
                  <wp:extent cx="1619250" cy="1028700"/>
                  <wp:effectExtent l="0" t="0" r="0" b="0"/>
                  <wp:docPr id="24" name="Picture 24" descr="ANZ">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Z">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19250" cy="10287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noWrap/>
            <w:tcMar>
              <w:top w:w="180" w:type="dxa"/>
              <w:left w:w="120" w:type="dxa"/>
              <w:bottom w:w="120" w:type="dxa"/>
              <w:right w:w="120" w:type="dxa"/>
            </w:tcMar>
            <w:hideMark/>
          </w:tcPr>
          <w:p w:rsidR="00D15E1E" w:rsidRPr="00D15E1E" w:rsidRDefault="00D15E1E" w:rsidP="00D15E1E">
            <w:pPr>
              <w:spacing w:after="120" w:line="288" w:lineRule="atLeast"/>
              <w:rPr>
                <w:rFonts w:ascii="Helvetica" w:eastAsia="Times New Roman" w:hAnsi="Helvetica"/>
                <w:color w:val="333333"/>
              </w:rPr>
            </w:pPr>
            <w:hyperlink r:id="rId27" w:tgtFrame="_blank" w:history="1">
              <w:r w:rsidRPr="00D15E1E">
                <w:rPr>
                  <w:rFonts w:ascii="Helvetica" w:eastAsia="Times New Roman" w:hAnsi="Helvetica"/>
                  <w:color w:val="727272"/>
                  <w:u w:val="single"/>
                </w:rPr>
                <w:t>ANZ |</w:t>
              </w:r>
              <w:r w:rsidRPr="00D15E1E">
                <w:rPr>
                  <w:rFonts w:ascii="Helvetica" w:eastAsia="Times New Roman" w:hAnsi="Helvetica"/>
                  <w:color w:val="007A87"/>
                  <w:u w:val="single"/>
                </w:rPr>
                <w:t> Rewards</w:t>
              </w:r>
            </w:hyperlink>
          </w:p>
        </w:tc>
        <w:tc>
          <w:tcPr>
            <w:tcW w:w="0" w:type="auto"/>
            <w:tcBorders>
              <w:top w:val="nil"/>
              <w:left w:val="nil"/>
              <w:bottom w:val="nil"/>
              <w:right w:val="nil"/>
            </w:tcBorders>
            <w:shd w:val="clear" w:color="auto" w:fill="auto"/>
            <w:noWrap/>
            <w:tcMar>
              <w:top w:w="705" w:type="dxa"/>
              <w:left w:w="120" w:type="dxa"/>
              <w:bottom w:w="120" w:type="dxa"/>
              <w:right w:w="120" w:type="dxa"/>
            </w:tcMar>
            <w:hideMark/>
          </w:tcPr>
          <w:p w:rsidR="00D15E1E" w:rsidRPr="00D15E1E" w:rsidRDefault="00D15E1E" w:rsidP="00D15E1E">
            <w:pPr>
              <w:spacing w:after="120" w:line="288" w:lineRule="atLeast"/>
              <w:jc w:val="center"/>
              <w:rPr>
                <w:rFonts w:ascii="Helvetica" w:eastAsia="Times New Roman" w:hAnsi="Helvetica"/>
                <w:color w:val="727272"/>
              </w:rPr>
            </w:pPr>
            <w:r w:rsidRPr="00D15E1E">
              <w:rPr>
                <w:rFonts w:ascii="Helvetica" w:eastAsia="Times New Roman" w:hAnsi="Helvetica"/>
                <w:noProof/>
                <w:color w:val="727272"/>
              </w:rPr>
              <w:drawing>
                <wp:inline distT="0" distB="0" distL="0" distR="0">
                  <wp:extent cx="914400" cy="171450"/>
                  <wp:effectExtent l="0" t="0" r="0" b="0"/>
                  <wp:docPr id="23" name="Picture 23" descr="3 Star R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 Star Rati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171450"/>
                          </a:xfrm>
                          <a:prstGeom prst="rect">
                            <a:avLst/>
                          </a:prstGeom>
                          <a:noFill/>
                          <a:ln>
                            <a:noFill/>
                          </a:ln>
                        </pic:spPr>
                      </pic:pic>
                    </a:graphicData>
                  </a:graphic>
                </wp:inline>
              </w:drawing>
            </w:r>
          </w:p>
        </w:tc>
        <w:tc>
          <w:tcPr>
            <w:tcW w:w="0" w:type="auto"/>
            <w:tcBorders>
              <w:top w:val="nil"/>
              <w:left w:val="nil"/>
              <w:bottom w:val="nil"/>
              <w:right w:val="nil"/>
            </w:tcBorders>
            <w:shd w:val="clear" w:color="auto" w:fill="auto"/>
            <w:tcMar>
              <w:top w:w="705" w:type="dxa"/>
              <w:left w:w="120" w:type="dxa"/>
              <w:bottom w:w="120" w:type="dxa"/>
              <w:right w:w="120" w:type="dxa"/>
            </w:tcMar>
            <w:hideMark/>
          </w:tcPr>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color w:val="727272"/>
              </w:rPr>
              <w:t>20.24%</w:t>
            </w:r>
          </w:p>
        </w:tc>
        <w:tc>
          <w:tcPr>
            <w:tcW w:w="0" w:type="auto"/>
            <w:tcBorders>
              <w:top w:val="nil"/>
              <w:left w:val="nil"/>
              <w:bottom w:val="nil"/>
              <w:right w:val="nil"/>
            </w:tcBorders>
            <w:shd w:val="clear" w:color="auto" w:fill="auto"/>
            <w:tcMar>
              <w:top w:w="705" w:type="dxa"/>
              <w:left w:w="120" w:type="dxa"/>
              <w:bottom w:w="120" w:type="dxa"/>
              <w:right w:w="120" w:type="dxa"/>
            </w:tcMar>
            <w:hideMark/>
          </w:tcPr>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color w:val="727272"/>
              </w:rPr>
              <w:t>20.24%</w:t>
            </w:r>
          </w:p>
        </w:tc>
        <w:tc>
          <w:tcPr>
            <w:tcW w:w="0" w:type="auto"/>
            <w:tcBorders>
              <w:top w:val="nil"/>
              <w:left w:val="nil"/>
              <w:bottom w:val="nil"/>
              <w:right w:val="nil"/>
            </w:tcBorders>
            <w:shd w:val="clear" w:color="auto" w:fill="auto"/>
            <w:tcMar>
              <w:top w:w="705" w:type="dxa"/>
              <w:left w:w="120" w:type="dxa"/>
              <w:bottom w:w="120" w:type="dxa"/>
              <w:right w:w="120" w:type="dxa"/>
            </w:tcMar>
            <w:hideMark/>
          </w:tcPr>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color w:val="727272"/>
              </w:rPr>
              <w:t>$80</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D15E1E" w:rsidRPr="00D15E1E" w:rsidRDefault="00D15E1E" w:rsidP="00D15E1E">
            <w:pPr>
              <w:spacing w:after="75" w:line="240" w:lineRule="auto"/>
              <w:jc w:val="center"/>
              <w:textAlignment w:val="center"/>
              <w:rPr>
                <w:rFonts w:ascii="Times New Roman" w:eastAsia="Times New Roman" w:hAnsi="Times New Roman"/>
                <w:color w:val="FFFFFF"/>
                <w:bdr w:val="single" w:sz="12" w:space="2" w:color="5CB85C" w:frame="1"/>
                <w:shd w:val="clear" w:color="auto" w:fill="5CB85C"/>
              </w:rPr>
            </w:pPr>
            <w:r w:rsidRPr="00D15E1E">
              <w:rPr>
                <w:rFonts w:ascii="Helvetica" w:eastAsia="Times New Roman" w:hAnsi="Helvetica"/>
                <w:b w:val="0"/>
                <w:bCs w:val="0"/>
                <w:color w:val="727272"/>
              </w:rPr>
              <w:fldChar w:fldCharType="begin"/>
            </w:r>
            <w:r w:rsidRPr="00D15E1E">
              <w:rPr>
                <w:rFonts w:ascii="Helvetica" w:eastAsia="Times New Roman" w:hAnsi="Helvetica"/>
                <w:b w:val="0"/>
                <w:bCs w:val="0"/>
                <w:color w:val="727272"/>
              </w:rPr>
              <w:instrText xml:space="preserve"> HYPERLINK "https://widgets.canstar.com.au/widgets/lead?u=aHR0cHM6Ly9jYW5zdGFyY29udmVyc2lvbnMuY29tP2M9MjM3ODQ4JmE9NCZzMT1DcmVkaXQrQ2FyZHMmczI9VGFibGUrRW1iZWQrLStSb3crNCslN0MrMytTdGFyKyU3QytCdXR0b24rJTdDKzExNzU3NDc5NDYuMTU5MzM3NzA3OCZzMz0oZGlyZWN0KSslN0MrKG5vbmUpKyU3QytudWxsKyU3QytudWxsKyU3QyswJnM0PSZzNT0mdWRpZD11bmRlZmluZWRfdW5kZWZpbmVkX3VuZGVmaW5lZA=" \t "_blank" </w:instrText>
            </w:r>
            <w:r w:rsidRPr="00D15E1E">
              <w:rPr>
                <w:rFonts w:ascii="Helvetica" w:eastAsia="Times New Roman" w:hAnsi="Helvetica"/>
                <w:b w:val="0"/>
                <w:bCs w:val="0"/>
                <w:color w:val="727272"/>
              </w:rPr>
              <w:fldChar w:fldCharType="separate"/>
            </w:r>
          </w:p>
          <w:p w:rsidR="00D15E1E" w:rsidRPr="00D15E1E" w:rsidRDefault="00D15E1E" w:rsidP="00D15E1E">
            <w:pPr>
              <w:spacing w:after="75" w:line="240" w:lineRule="auto"/>
              <w:jc w:val="center"/>
              <w:textAlignment w:val="center"/>
              <w:rPr>
                <w:rFonts w:ascii="Times New Roman" w:eastAsia="Times New Roman" w:hAnsi="Times New Roman"/>
                <w:b w:val="0"/>
                <w:bCs w:val="0"/>
              </w:rPr>
            </w:pPr>
            <w:r w:rsidRPr="00D15E1E">
              <w:rPr>
                <w:rFonts w:ascii="Helvetica" w:eastAsia="Times New Roman" w:hAnsi="Helvetica"/>
                <w:color w:val="FFFFFF"/>
                <w:bdr w:val="single" w:sz="12" w:space="2" w:color="5CB85C" w:frame="1"/>
                <w:shd w:val="clear" w:color="auto" w:fill="5CB85C"/>
              </w:rPr>
              <w:t>Go to site</w:t>
            </w:r>
          </w:p>
          <w:p w:rsidR="00D15E1E" w:rsidRPr="00D15E1E" w:rsidRDefault="00D15E1E" w:rsidP="00D15E1E">
            <w:pPr>
              <w:spacing w:after="0" w:line="288" w:lineRule="atLeast"/>
              <w:jc w:val="center"/>
              <w:textAlignment w:val="center"/>
              <w:rPr>
                <w:rFonts w:ascii="Helvetica" w:eastAsia="Times New Roman" w:hAnsi="Helvetica"/>
                <w:b w:val="0"/>
                <w:bCs w:val="0"/>
                <w:color w:val="727272"/>
              </w:rPr>
            </w:pPr>
            <w:r w:rsidRPr="00D15E1E">
              <w:rPr>
                <w:rFonts w:ascii="Helvetica" w:eastAsia="Times New Roman" w:hAnsi="Helvetica"/>
                <w:b w:val="0"/>
                <w:bCs w:val="0"/>
                <w:color w:val="727272"/>
              </w:rPr>
              <w:fldChar w:fldCharType="end"/>
            </w:r>
          </w:p>
          <w:p w:rsidR="00D15E1E" w:rsidRPr="00D15E1E" w:rsidRDefault="00D15E1E" w:rsidP="00D15E1E">
            <w:pPr>
              <w:spacing w:after="0" w:line="288" w:lineRule="atLeast"/>
              <w:jc w:val="center"/>
              <w:textAlignment w:val="center"/>
              <w:rPr>
                <w:rFonts w:ascii="Helvetica" w:eastAsia="Times New Roman" w:hAnsi="Helvetica"/>
                <w:b w:val="0"/>
                <w:bCs w:val="0"/>
                <w:color w:val="727272"/>
              </w:rPr>
            </w:pPr>
            <w:r w:rsidRPr="00D15E1E">
              <w:rPr>
                <w:rFonts w:ascii="Helvetica" w:eastAsia="Times New Roman" w:hAnsi="Helvetica"/>
                <w:b w:val="0"/>
                <w:bCs w:val="0"/>
                <w:color w:val="727272"/>
                <w:spacing w:val="3"/>
                <w:sz w:val="18"/>
                <w:szCs w:val="18"/>
              </w:rPr>
              <w:lastRenderedPageBreak/>
              <w:t xml:space="preserve">on </w:t>
            </w:r>
            <w:proofErr w:type="spellStart"/>
            <w:r w:rsidRPr="00D15E1E">
              <w:rPr>
                <w:rFonts w:ascii="Helvetica" w:eastAsia="Times New Roman" w:hAnsi="Helvetica"/>
                <w:b w:val="0"/>
                <w:bCs w:val="0"/>
                <w:color w:val="727272"/>
                <w:spacing w:val="3"/>
                <w:sz w:val="18"/>
                <w:szCs w:val="18"/>
              </w:rPr>
              <w:t>ANZ's</w:t>
            </w:r>
            <w:proofErr w:type="spellEnd"/>
            <w:r w:rsidRPr="00D15E1E">
              <w:rPr>
                <w:rFonts w:ascii="Helvetica" w:eastAsia="Times New Roman" w:hAnsi="Helvetica"/>
                <w:b w:val="0"/>
                <w:bCs w:val="0"/>
                <w:color w:val="727272"/>
                <w:spacing w:val="3"/>
                <w:sz w:val="18"/>
                <w:szCs w:val="18"/>
              </w:rPr>
              <w:t xml:space="preserve"> website</w:t>
            </w:r>
          </w:p>
        </w:tc>
      </w:tr>
      <w:tr w:rsidR="00D15E1E" w:rsidRPr="00D15E1E" w:rsidTr="00D15E1E">
        <w:trPr>
          <w:trHeight w:val="15"/>
        </w:trPr>
        <w:tc>
          <w:tcPr>
            <w:tcW w:w="0" w:type="auto"/>
            <w:tcBorders>
              <w:top w:val="nil"/>
              <w:left w:val="nil"/>
              <w:bottom w:val="nil"/>
              <w:right w:val="nil"/>
            </w:tcBorders>
            <w:shd w:val="clear" w:color="auto" w:fill="auto"/>
            <w:tcMar>
              <w:top w:w="675" w:type="dxa"/>
              <w:left w:w="120" w:type="dxa"/>
              <w:bottom w:w="345" w:type="dxa"/>
              <w:right w:w="120" w:type="dxa"/>
            </w:tcMar>
            <w:hideMark/>
          </w:tcPr>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noProof/>
                <w:color w:val="1998A6"/>
              </w:rPr>
              <w:lastRenderedPageBreak/>
              <w:drawing>
                <wp:inline distT="0" distB="0" distL="0" distR="0">
                  <wp:extent cx="1619250" cy="1028700"/>
                  <wp:effectExtent l="0" t="0" r="0" b="0"/>
                  <wp:docPr id="22" name="Picture 22" descr="ANZ">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NZ">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9250" cy="10287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noWrap/>
            <w:tcMar>
              <w:top w:w="180" w:type="dxa"/>
              <w:left w:w="120" w:type="dxa"/>
              <w:bottom w:w="120" w:type="dxa"/>
              <w:right w:w="120" w:type="dxa"/>
            </w:tcMar>
            <w:hideMark/>
          </w:tcPr>
          <w:p w:rsidR="00D15E1E" w:rsidRPr="00D15E1E" w:rsidRDefault="00D15E1E" w:rsidP="00D15E1E">
            <w:pPr>
              <w:spacing w:after="120" w:line="288" w:lineRule="atLeast"/>
              <w:rPr>
                <w:rFonts w:ascii="Helvetica" w:eastAsia="Times New Roman" w:hAnsi="Helvetica"/>
                <w:color w:val="333333"/>
              </w:rPr>
            </w:pPr>
            <w:hyperlink r:id="rId30" w:tgtFrame="_blank" w:history="1">
              <w:r w:rsidRPr="00D15E1E">
                <w:rPr>
                  <w:rFonts w:ascii="Helvetica" w:eastAsia="Times New Roman" w:hAnsi="Helvetica"/>
                  <w:color w:val="727272"/>
                  <w:u w:val="single"/>
                </w:rPr>
                <w:t>ANZ |</w:t>
              </w:r>
              <w:r w:rsidRPr="00D15E1E">
                <w:rPr>
                  <w:rFonts w:ascii="Helvetica" w:eastAsia="Times New Roman" w:hAnsi="Helvetica"/>
                  <w:color w:val="007A87"/>
                  <w:u w:val="single"/>
                </w:rPr>
                <w:t> Rewards Platinum</w:t>
              </w:r>
            </w:hyperlink>
          </w:p>
        </w:tc>
        <w:tc>
          <w:tcPr>
            <w:tcW w:w="0" w:type="auto"/>
            <w:tcBorders>
              <w:top w:val="nil"/>
              <w:left w:val="nil"/>
              <w:bottom w:val="nil"/>
              <w:right w:val="nil"/>
            </w:tcBorders>
            <w:shd w:val="clear" w:color="auto" w:fill="auto"/>
            <w:noWrap/>
            <w:tcMar>
              <w:top w:w="705" w:type="dxa"/>
              <w:left w:w="120" w:type="dxa"/>
              <w:bottom w:w="120" w:type="dxa"/>
              <w:right w:w="120" w:type="dxa"/>
            </w:tcMar>
            <w:hideMark/>
          </w:tcPr>
          <w:p w:rsidR="00D15E1E" w:rsidRPr="00D15E1E" w:rsidRDefault="00D15E1E" w:rsidP="00D15E1E">
            <w:pPr>
              <w:spacing w:after="120" w:line="288" w:lineRule="atLeast"/>
              <w:jc w:val="center"/>
              <w:rPr>
                <w:rFonts w:ascii="Helvetica" w:eastAsia="Times New Roman" w:hAnsi="Helvetica"/>
                <w:color w:val="727272"/>
              </w:rPr>
            </w:pPr>
            <w:r w:rsidRPr="00D15E1E">
              <w:rPr>
                <w:rFonts w:ascii="Helvetica" w:eastAsia="Times New Roman" w:hAnsi="Helvetica"/>
                <w:noProof/>
                <w:color w:val="727272"/>
              </w:rPr>
              <w:drawing>
                <wp:inline distT="0" distB="0" distL="0" distR="0">
                  <wp:extent cx="914400" cy="171450"/>
                  <wp:effectExtent l="0" t="0" r="0" b="0"/>
                  <wp:docPr id="21" name="Picture 21" descr="3 Star R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3 Star Rati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171450"/>
                          </a:xfrm>
                          <a:prstGeom prst="rect">
                            <a:avLst/>
                          </a:prstGeom>
                          <a:noFill/>
                          <a:ln>
                            <a:noFill/>
                          </a:ln>
                        </pic:spPr>
                      </pic:pic>
                    </a:graphicData>
                  </a:graphic>
                </wp:inline>
              </w:drawing>
            </w:r>
          </w:p>
        </w:tc>
        <w:tc>
          <w:tcPr>
            <w:tcW w:w="0" w:type="auto"/>
            <w:tcBorders>
              <w:top w:val="nil"/>
              <w:left w:val="nil"/>
              <w:bottom w:val="nil"/>
              <w:right w:val="nil"/>
            </w:tcBorders>
            <w:shd w:val="clear" w:color="auto" w:fill="auto"/>
            <w:tcMar>
              <w:top w:w="705" w:type="dxa"/>
              <w:left w:w="120" w:type="dxa"/>
              <w:bottom w:w="120" w:type="dxa"/>
              <w:right w:w="120" w:type="dxa"/>
            </w:tcMar>
            <w:hideMark/>
          </w:tcPr>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color w:val="727272"/>
              </w:rPr>
              <w:t>20.24%</w:t>
            </w:r>
          </w:p>
        </w:tc>
        <w:tc>
          <w:tcPr>
            <w:tcW w:w="0" w:type="auto"/>
            <w:tcBorders>
              <w:top w:val="nil"/>
              <w:left w:val="nil"/>
              <w:bottom w:val="nil"/>
              <w:right w:val="nil"/>
            </w:tcBorders>
            <w:shd w:val="clear" w:color="auto" w:fill="auto"/>
            <w:tcMar>
              <w:top w:w="705" w:type="dxa"/>
              <w:left w:w="120" w:type="dxa"/>
              <w:bottom w:w="120" w:type="dxa"/>
              <w:right w:w="120" w:type="dxa"/>
            </w:tcMar>
            <w:hideMark/>
          </w:tcPr>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color w:val="727272"/>
              </w:rPr>
              <w:t>20.24%</w:t>
            </w:r>
          </w:p>
        </w:tc>
        <w:tc>
          <w:tcPr>
            <w:tcW w:w="0" w:type="auto"/>
            <w:tcBorders>
              <w:top w:val="nil"/>
              <w:left w:val="nil"/>
              <w:bottom w:val="nil"/>
              <w:right w:val="nil"/>
            </w:tcBorders>
            <w:shd w:val="clear" w:color="auto" w:fill="auto"/>
            <w:tcMar>
              <w:top w:w="705" w:type="dxa"/>
              <w:left w:w="120" w:type="dxa"/>
              <w:bottom w:w="120" w:type="dxa"/>
              <w:right w:w="120" w:type="dxa"/>
            </w:tcMar>
            <w:hideMark/>
          </w:tcPr>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color w:val="727272"/>
              </w:rPr>
              <w:t>$95</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D15E1E" w:rsidRPr="00D15E1E" w:rsidRDefault="00D15E1E" w:rsidP="00D15E1E">
            <w:pPr>
              <w:spacing w:after="75" w:line="240" w:lineRule="auto"/>
              <w:jc w:val="center"/>
              <w:textAlignment w:val="center"/>
              <w:rPr>
                <w:rFonts w:ascii="Times New Roman" w:eastAsia="Times New Roman" w:hAnsi="Times New Roman"/>
                <w:color w:val="FFFFFF"/>
                <w:bdr w:val="single" w:sz="12" w:space="2" w:color="5CB85C" w:frame="1"/>
                <w:shd w:val="clear" w:color="auto" w:fill="5CB85C"/>
              </w:rPr>
            </w:pPr>
            <w:r w:rsidRPr="00D15E1E">
              <w:rPr>
                <w:rFonts w:ascii="Helvetica" w:eastAsia="Times New Roman" w:hAnsi="Helvetica"/>
                <w:b w:val="0"/>
                <w:bCs w:val="0"/>
                <w:color w:val="727272"/>
              </w:rPr>
              <w:fldChar w:fldCharType="begin"/>
            </w:r>
            <w:r w:rsidRPr="00D15E1E">
              <w:rPr>
                <w:rFonts w:ascii="Helvetica" w:eastAsia="Times New Roman" w:hAnsi="Helvetica"/>
                <w:b w:val="0"/>
                <w:bCs w:val="0"/>
                <w:color w:val="727272"/>
              </w:rPr>
              <w:instrText xml:space="preserve"> HYPERLINK "https://widgets.canstar.com.au/widgets/lead?u=aHR0cHM6Ly9jYW5zdGFyY29udmVyc2lvbnMuY29tP2M9MjM3ODQ3JmE9NCZzMT1DcmVkaXQrQ2FyZHMmczI9VGFibGUrRW1iZWQrLStSb3crNSslN0MrMytTdGFyKyU3QytCdXR0b24rJTdDKzExNzU3NDc5NDYuMTU5MzM3NzA3OCZzMz0oZGlyZWN0KSslN0MrKG5vbmUpKyU3QytudWxsKyU3QytudWxsKyU3QyswJnM0PSZzNT0mdWRpZD11bmRlZmluZWRfdW5kZWZpbmVkX3VuZGVmaW5lZA=" \t "_blank" </w:instrText>
            </w:r>
            <w:r w:rsidRPr="00D15E1E">
              <w:rPr>
                <w:rFonts w:ascii="Helvetica" w:eastAsia="Times New Roman" w:hAnsi="Helvetica"/>
                <w:b w:val="0"/>
                <w:bCs w:val="0"/>
                <w:color w:val="727272"/>
              </w:rPr>
              <w:fldChar w:fldCharType="separate"/>
            </w:r>
          </w:p>
          <w:p w:rsidR="00D15E1E" w:rsidRPr="00D15E1E" w:rsidRDefault="00D15E1E" w:rsidP="00D15E1E">
            <w:pPr>
              <w:spacing w:after="75" w:line="240" w:lineRule="auto"/>
              <w:jc w:val="center"/>
              <w:textAlignment w:val="center"/>
              <w:rPr>
                <w:rFonts w:ascii="Times New Roman" w:eastAsia="Times New Roman" w:hAnsi="Times New Roman"/>
                <w:b w:val="0"/>
                <w:bCs w:val="0"/>
              </w:rPr>
            </w:pPr>
            <w:r w:rsidRPr="00D15E1E">
              <w:rPr>
                <w:rFonts w:ascii="Helvetica" w:eastAsia="Times New Roman" w:hAnsi="Helvetica"/>
                <w:color w:val="FFFFFF"/>
                <w:bdr w:val="single" w:sz="12" w:space="2" w:color="5CB85C" w:frame="1"/>
                <w:shd w:val="clear" w:color="auto" w:fill="5CB85C"/>
              </w:rPr>
              <w:t>Go to site</w:t>
            </w:r>
          </w:p>
          <w:p w:rsidR="00D15E1E" w:rsidRPr="00D15E1E" w:rsidRDefault="00D15E1E" w:rsidP="00D15E1E">
            <w:pPr>
              <w:spacing w:after="0" w:line="288" w:lineRule="atLeast"/>
              <w:jc w:val="center"/>
              <w:textAlignment w:val="center"/>
              <w:rPr>
                <w:rFonts w:ascii="Helvetica" w:eastAsia="Times New Roman" w:hAnsi="Helvetica"/>
                <w:b w:val="0"/>
                <w:bCs w:val="0"/>
                <w:color w:val="727272"/>
              </w:rPr>
            </w:pPr>
            <w:r w:rsidRPr="00D15E1E">
              <w:rPr>
                <w:rFonts w:ascii="Helvetica" w:eastAsia="Times New Roman" w:hAnsi="Helvetica"/>
                <w:b w:val="0"/>
                <w:bCs w:val="0"/>
                <w:color w:val="727272"/>
              </w:rPr>
              <w:fldChar w:fldCharType="end"/>
            </w:r>
          </w:p>
          <w:p w:rsidR="00D15E1E" w:rsidRPr="00D15E1E" w:rsidRDefault="00D15E1E" w:rsidP="00D15E1E">
            <w:pPr>
              <w:spacing w:after="0" w:line="288" w:lineRule="atLeast"/>
              <w:jc w:val="center"/>
              <w:textAlignment w:val="center"/>
              <w:rPr>
                <w:rFonts w:ascii="Helvetica" w:eastAsia="Times New Roman" w:hAnsi="Helvetica"/>
                <w:b w:val="0"/>
                <w:bCs w:val="0"/>
                <w:color w:val="727272"/>
              </w:rPr>
            </w:pPr>
            <w:r w:rsidRPr="00D15E1E">
              <w:rPr>
                <w:rFonts w:ascii="Helvetica" w:eastAsia="Times New Roman" w:hAnsi="Helvetica"/>
                <w:b w:val="0"/>
                <w:bCs w:val="0"/>
                <w:color w:val="727272"/>
                <w:spacing w:val="3"/>
                <w:sz w:val="18"/>
                <w:szCs w:val="18"/>
              </w:rPr>
              <w:t xml:space="preserve">on </w:t>
            </w:r>
            <w:proofErr w:type="spellStart"/>
            <w:r w:rsidRPr="00D15E1E">
              <w:rPr>
                <w:rFonts w:ascii="Helvetica" w:eastAsia="Times New Roman" w:hAnsi="Helvetica"/>
                <w:b w:val="0"/>
                <w:bCs w:val="0"/>
                <w:color w:val="727272"/>
                <w:spacing w:val="3"/>
                <w:sz w:val="18"/>
                <w:szCs w:val="18"/>
              </w:rPr>
              <w:t>ANZ's</w:t>
            </w:r>
            <w:proofErr w:type="spellEnd"/>
            <w:r w:rsidRPr="00D15E1E">
              <w:rPr>
                <w:rFonts w:ascii="Helvetica" w:eastAsia="Times New Roman" w:hAnsi="Helvetica"/>
                <w:b w:val="0"/>
                <w:bCs w:val="0"/>
                <w:color w:val="727272"/>
                <w:spacing w:val="3"/>
                <w:sz w:val="18"/>
                <w:szCs w:val="18"/>
              </w:rPr>
              <w:t xml:space="preserve"> website</w:t>
            </w:r>
          </w:p>
        </w:tc>
      </w:tr>
      <w:tr w:rsidR="00D15E1E" w:rsidRPr="00D15E1E" w:rsidTr="00D15E1E">
        <w:trPr>
          <w:trHeight w:val="15"/>
        </w:trPr>
        <w:tc>
          <w:tcPr>
            <w:tcW w:w="0" w:type="auto"/>
            <w:tcBorders>
              <w:top w:val="nil"/>
              <w:left w:val="nil"/>
              <w:bottom w:val="nil"/>
              <w:right w:val="nil"/>
            </w:tcBorders>
            <w:shd w:val="clear" w:color="auto" w:fill="auto"/>
            <w:tcMar>
              <w:top w:w="675" w:type="dxa"/>
              <w:left w:w="120" w:type="dxa"/>
              <w:bottom w:w="345" w:type="dxa"/>
              <w:right w:w="120" w:type="dxa"/>
            </w:tcMar>
            <w:hideMark/>
          </w:tcPr>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noProof/>
                <w:color w:val="1998A6"/>
              </w:rPr>
              <w:drawing>
                <wp:inline distT="0" distB="0" distL="0" distR="0">
                  <wp:extent cx="3048000" cy="1905000"/>
                  <wp:effectExtent l="0" t="0" r="0" b="0"/>
                  <wp:docPr id="20" name="Picture 20" descr="Bankwest">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ankwest">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048000" cy="19050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noWrap/>
            <w:tcMar>
              <w:top w:w="180" w:type="dxa"/>
              <w:left w:w="120" w:type="dxa"/>
              <w:bottom w:w="120" w:type="dxa"/>
              <w:right w:w="120" w:type="dxa"/>
            </w:tcMar>
            <w:hideMark/>
          </w:tcPr>
          <w:p w:rsidR="00D15E1E" w:rsidRPr="00D15E1E" w:rsidRDefault="00D15E1E" w:rsidP="00D15E1E">
            <w:pPr>
              <w:spacing w:after="120" w:line="288" w:lineRule="atLeast"/>
              <w:rPr>
                <w:rFonts w:ascii="Helvetica" w:eastAsia="Times New Roman" w:hAnsi="Helvetica"/>
                <w:color w:val="333333"/>
              </w:rPr>
            </w:pPr>
            <w:hyperlink r:id="rId33" w:tgtFrame="_blank" w:history="1">
              <w:proofErr w:type="spellStart"/>
              <w:r w:rsidRPr="00D15E1E">
                <w:rPr>
                  <w:rFonts w:ascii="Helvetica" w:eastAsia="Times New Roman" w:hAnsi="Helvetica"/>
                  <w:color w:val="727272"/>
                  <w:u w:val="single"/>
                </w:rPr>
                <w:t>Bankwest</w:t>
              </w:r>
              <w:proofErr w:type="spellEnd"/>
              <w:r w:rsidRPr="00D15E1E">
                <w:rPr>
                  <w:rFonts w:ascii="Helvetica" w:eastAsia="Times New Roman" w:hAnsi="Helvetica"/>
                  <w:color w:val="727272"/>
                  <w:u w:val="single"/>
                </w:rPr>
                <w:t xml:space="preserve"> |</w:t>
              </w:r>
              <w:r w:rsidRPr="00D15E1E">
                <w:rPr>
                  <w:rFonts w:ascii="Helvetica" w:eastAsia="Times New Roman" w:hAnsi="Helvetica"/>
                  <w:color w:val="007A87"/>
                  <w:u w:val="single"/>
                </w:rPr>
                <w:t xml:space="preserve"> More </w:t>
              </w:r>
              <w:proofErr w:type="spellStart"/>
              <w:r w:rsidRPr="00D15E1E">
                <w:rPr>
                  <w:rFonts w:ascii="Helvetica" w:eastAsia="Times New Roman" w:hAnsi="Helvetica"/>
                  <w:color w:val="007A87"/>
                  <w:u w:val="single"/>
                </w:rPr>
                <w:t>Mastercard</w:t>
              </w:r>
              <w:proofErr w:type="spellEnd"/>
            </w:hyperlink>
          </w:p>
        </w:tc>
        <w:tc>
          <w:tcPr>
            <w:tcW w:w="0" w:type="auto"/>
            <w:tcBorders>
              <w:top w:val="nil"/>
              <w:left w:val="nil"/>
              <w:bottom w:val="nil"/>
              <w:right w:val="nil"/>
            </w:tcBorders>
            <w:shd w:val="clear" w:color="auto" w:fill="auto"/>
            <w:noWrap/>
            <w:tcMar>
              <w:top w:w="705" w:type="dxa"/>
              <w:left w:w="120" w:type="dxa"/>
              <w:bottom w:w="120" w:type="dxa"/>
              <w:right w:w="120" w:type="dxa"/>
            </w:tcMar>
            <w:hideMark/>
          </w:tcPr>
          <w:p w:rsidR="00D15E1E" w:rsidRPr="00D15E1E" w:rsidRDefault="00D15E1E" w:rsidP="00D15E1E">
            <w:pPr>
              <w:spacing w:after="120" w:line="288" w:lineRule="atLeast"/>
              <w:jc w:val="center"/>
              <w:rPr>
                <w:rFonts w:ascii="Helvetica" w:eastAsia="Times New Roman" w:hAnsi="Helvetica"/>
                <w:color w:val="727272"/>
              </w:rPr>
            </w:pPr>
            <w:r w:rsidRPr="00D15E1E">
              <w:rPr>
                <w:rFonts w:ascii="Helvetica" w:eastAsia="Times New Roman" w:hAnsi="Helvetica"/>
                <w:noProof/>
                <w:color w:val="727272"/>
              </w:rPr>
              <w:drawing>
                <wp:inline distT="0" distB="0" distL="0" distR="0">
                  <wp:extent cx="914400" cy="171450"/>
                  <wp:effectExtent l="0" t="0" r="0" b="0"/>
                  <wp:docPr id="19" name="Picture 19" descr="3 Star R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3 Star Rati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171450"/>
                          </a:xfrm>
                          <a:prstGeom prst="rect">
                            <a:avLst/>
                          </a:prstGeom>
                          <a:noFill/>
                          <a:ln>
                            <a:noFill/>
                          </a:ln>
                        </pic:spPr>
                      </pic:pic>
                    </a:graphicData>
                  </a:graphic>
                </wp:inline>
              </w:drawing>
            </w:r>
          </w:p>
        </w:tc>
        <w:tc>
          <w:tcPr>
            <w:tcW w:w="0" w:type="auto"/>
            <w:tcBorders>
              <w:top w:val="nil"/>
              <w:left w:val="nil"/>
              <w:bottom w:val="nil"/>
              <w:right w:val="nil"/>
            </w:tcBorders>
            <w:shd w:val="clear" w:color="auto" w:fill="auto"/>
            <w:tcMar>
              <w:top w:w="705" w:type="dxa"/>
              <w:left w:w="120" w:type="dxa"/>
              <w:bottom w:w="120" w:type="dxa"/>
              <w:right w:w="120" w:type="dxa"/>
            </w:tcMar>
            <w:hideMark/>
          </w:tcPr>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color w:val="727272"/>
              </w:rPr>
              <w:t>19.99%</w:t>
            </w:r>
          </w:p>
        </w:tc>
        <w:tc>
          <w:tcPr>
            <w:tcW w:w="0" w:type="auto"/>
            <w:tcBorders>
              <w:top w:val="nil"/>
              <w:left w:val="nil"/>
              <w:bottom w:val="nil"/>
              <w:right w:val="nil"/>
            </w:tcBorders>
            <w:shd w:val="clear" w:color="auto" w:fill="auto"/>
            <w:tcMar>
              <w:top w:w="705" w:type="dxa"/>
              <w:left w:w="120" w:type="dxa"/>
              <w:bottom w:w="120" w:type="dxa"/>
              <w:right w:w="120" w:type="dxa"/>
            </w:tcMar>
            <w:hideMark/>
          </w:tcPr>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color w:val="727272"/>
              </w:rPr>
              <w:t>0%</w:t>
            </w:r>
            <w:r w:rsidRPr="00D15E1E">
              <w:rPr>
                <w:rFonts w:ascii="Helvetica" w:eastAsia="Times New Roman" w:hAnsi="Helvetica"/>
                <w:b w:val="0"/>
                <w:bCs w:val="0"/>
                <w:color w:val="727272"/>
                <w:sz w:val="18"/>
                <w:szCs w:val="18"/>
              </w:rPr>
              <w:t>for</w:t>
            </w:r>
            <w:r w:rsidRPr="00D15E1E">
              <w:rPr>
                <w:rFonts w:ascii="Helvetica" w:eastAsia="Times New Roman" w:hAnsi="Helvetica"/>
                <w:b w:val="0"/>
                <w:bCs w:val="0"/>
                <w:color w:val="727272"/>
              </w:rPr>
              <w:t>6 mths</w:t>
            </w:r>
          </w:p>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color w:val="727272"/>
                <w:sz w:val="18"/>
                <w:szCs w:val="18"/>
              </w:rPr>
              <w:t>then 19.99%</w:t>
            </w:r>
          </w:p>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color w:val="727272"/>
                <w:sz w:val="18"/>
                <w:szCs w:val="18"/>
              </w:rPr>
              <w:t>Upfront fee 1% applies</w:t>
            </w:r>
          </w:p>
        </w:tc>
        <w:tc>
          <w:tcPr>
            <w:tcW w:w="0" w:type="auto"/>
            <w:tcBorders>
              <w:top w:val="nil"/>
              <w:left w:val="nil"/>
              <w:bottom w:val="nil"/>
              <w:right w:val="nil"/>
            </w:tcBorders>
            <w:shd w:val="clear" w:color="auto" w:fill="auto"/>
            <w:tcMar>
              <w:top w:w="705" w:type="dxa"/>
              <w:left w:w="120" w:type="dxa"/>
              <w:bottom w:w="120" w:type="dxa"/>
              <w:right w:w="120" w:type="dxa"/>
            </w:tcMar>
            <w:hideMark/>
          </w:tcPr>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color w:val="727272"/>
              </w:rPr>
              <w:t>$100</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D15E1E" w:rsidRPr="00D15E1E" w:rsidRDefault="00D15E1E" w:rsidP="00D15E1E">
            <w:pPr>
              <w:spacing w:after="75" w:line="240" w:lineRule="auto"/>
              <w:jc w:val="center"/>
              <w:textAlignment w:val="center"/>
              <w:rPr>
                <w:rFonts w:ascii="Times New Roman" w:eastAsia="Times New Roman" w:hAnsi="Times New Roman"/>
                <w:color w:val="FFFFFF"/>
                <w:bdr w:val="single" w:sz="12" w:space="2" w:color="5CB85C" w:frame="1"/>
                <w:shd w:val="clear" w:color="auto" w:fill="5CB85C"/>
              </w:rPr>
            </w:pPr>
            <w:r w:rsidRPr="00D15E1E">
              <w:rPr>
                <w:rFonts w:ascii="Helvetica" w:eastAsia="Times New Roman" w:hAnsi="Helvetica"/>
                <w:b w:val="0"/>
                <w:bCs w:val="0"/>
                <w:color w:val="727272"/>
              </w:rPr>
              <w:fldChar w:fldCharType="begin"/>
            </w:r>
            <w:r w:rsidRPr="00D15E1E">
              <w:rPr>
                <w:rFonts w:ascii="Helvetica" w:eastAsia="Times New Roman" w:hAnsi="Helvetica"/>
                <w:b w:val="0"/>
                <w:bCs w:val="0"/>
                <w:color w:val="727272"/>
              </w:rPr>
              <w:instrText xml:space="preserve"> HYPERLINK "https://widgets.canstar.com.au/widgets/lead?u=aHR0cHM6Ly9jYW5zdGFyY29udmVyc2lvbnMuY29tP2M9ODgxODImYT0yNSZzMT1DcmVkaXQrQ2FyZHMmczI9VGFibGUrRW1iZWQrLStSb3crNislN0MrMytTdGFyKyU3QytCdXR0b24rJTdDKzExNzU3NDc5NDYuMTU5MzM3NzA3OCZzMz0oZGlyZWN0KSslN0MrKG5vbmUpKyU3QytudWxsKyU3QytudWxsKyU3QyswJnM0PSZzNT0mdWRpZD11bmRlZmluZWRfdW5kZWZpbmVkX3VuZGVmaW5lZA=" \t "_blank" </w:instrText>
            </w:r>
            <w:r w:rsidRPr="00D15E1E">
              <w:rPr>
                <w:rFonts w:ascii="Helvetica" w:eastAsia="Times New Roman" w:hAnsi="Helvetica"/>
                <w:b w:val="0"/>
                <w:bCs w:val="0"/>
                <w:color w:val="727272"/>
              </w:rPr>
              <w:fldChar w:fldCharType="separate"/>
            </w:r>
          </w:p>
          <w:p w:rsidR="00D15E1E" w:rsidRPr="00D15E1E" w:rsidRDefault="00D15E1E" w:rsidP="00D15E1E">
            <w:pPr>
              <w:spacing w:after="75" w:line="240" w:lineRule="auto"/>
              <w:jc w:val="center"/>
              <w:textAlignment w:val="center"/>
              <w:rPr>
                <w:rFonts w:ascii="Times New Roman" w:eastAsia="Times New Roman" w:hAnsi="Times New Roman"/>
                <w:b w:val="0"/>
                <w:bCs w:val="0"/>
              </w:rPr>
            </w:pPr>
            <w:r w:rsidRPr="00D15E1E">
              <w:rPr>
                <w:rFonts w:ascii="Helvetica" w:eastAsia="Times New Roman" w:hAnsi="Helvetica"/>
                <w:color w:val="FFFFFF"/>
                <w:bdr w:val="single" w:sz="12" w:space="2" w:color="5CB85C" w:frame="1"/>
                <w:shd w:val="clear" w:color="auto" w:fill="5CB85C"/>
              </w:rPr>
              <w:t>Go to site</w:t>
            </w:r>
          </w:p>
          <w:p w:rsidR="00D15E1E" w:rsidRPr="00D15E1E" w:rsidRDefault="00D15E1E" w:rsidP="00D15E1E">
            <w:pPr>
              <w:spacing w:after="0" w:line="288" w:lineRule="atLeast"/>
              <w:jc w:val="center"/>
              <w:textAlignment w:val="center"/>
              <w:rPr>
                <w:rFonts w:ascii="Helvetica" w:eastAsia="Times New Roman" w:hAnsi="Helvetica"/>
                <w:b w:val="0"/>
                <w:bCs w:val="0"/>
                <w:color w:val="727272"/>
              </w:rPr>
            </w:pPr>
            <w:r w:rsidRPr="00D15E1E">
              <w:rPr>
                <w:rFonts w:ascii="Helvetica" w:eastAsia="Times New Roman" w:hAnsi="Helvetica"/>
                <w:b w:val="0"/>
                <w:bCs w:val="0"/>
                <w:color w:val="727272"/>
              </w:rPr>
              <w:fldChar w:fldCharType="end"/>
            </w:r>
          </w:p>
          <w:p w:rsidR="00D15E1E" w:rsidRPr="00D15E1E" w:rsidRDefault="00D15E1E" w:rsidP="00D15E1E">
            <w:pPr>
              <w:spacing w:after="0" w:line="288" w:lineRule="atLeast"/>
              <w:jc w:val="center"/>
              <w:textAlignment w:val="center"/>
              <w:rPr>
                <w:rFonts w:ascii="Helvetica" w:eastAsia="Times New Roman" w:hAnsi="Helvetica"/>
                <w:b w:val="0"/>
                <w:bCs w:val="0"/>
                <w:color w:val="727272"/>
              </w:rPr>
            </w:pPr>
            <w:r w:rsidRPr="00D15E1E">
              <w:rPr>
                <w:rFonts w:ascii="Helvetica" w:eastAsia="Times New Roman" w:hAnsi="Helvetica"/>
                <w:b w:val="0"/>
                <w:bCs w:val="0"/>
                <w:color w:val="727272"/>
                <w:spacing w:val="3"/>
                <w:sz w:val="18"/>
                <w:szCs w:val="18"/>
              </w:rPr>
              <w:t xml:space="preserve">on </w:t>
            </w:r>
            <w:proofErr w:type="spellStart"/>
            <w:r w:rsidRPr="00D15E1E">
              <w:rPr>
                <w:rFonts w:ascii="Helvetica" w:eastAsia="Times New Roman" w:hAnsi="Helvetica"/>
                <w:b w:val="0"/>
                <w:bCs w:val="0"/>
                <w:color w:val="727272"/>
                <w:spacing w:val="3"/>
                <w:sz w:val="18"/>
                <w:szCs w:val="18"/>
              </w:rPr>
              <w:t>Bankwest's</w:t>
            </w:r>
            <w:proofErr w:type="spellEnd"/>
            <w:r w:rsidRPr="00D15E1E">
              <w:rPr>
                <w:rFonts w:ascii="Helvetica" w:eastAsia="Times New Roman" w:hAnsi="Helvetica"/>
                <w:b w:val="0"/>
                <w:bCs w:val="0"/>
                <w:color w:val="727272"/>
                <w:spacing w:val="3"/>
                <w:sz w:val="18"/>
                <w:szCs w:val="18"/>
              </w:rPr>
              <w:t xml:space="preserve"> website</w:t>
            </w:r>
          </w:p>
        </w:tc>
      </w:tr>
      <w:tr w:rsidR="00D15E1E" w:rsidRPr="00D15E1E" w:rsidTr="00D15E1E">
        <w:trPr>
          <w:trHeight w:val="15"/>
        </w:trPr>
        <w:tc>
          <w:tcPr>
            <w:tcW w:w="0" w:type="auto"/>
            <w:tcBorders>
              <w:top w:val="nil"/>
              <w:left w:val="nil"/>
              <w:bottom w:val="nil"/>
              <w:right w:val="nil"/>
            </w:tcBorders>
            <w:shd w:val="clear" w:color="auto" w:fill="auto"/>
            <w:tcMar>
              <w:top w:w="675" w:type="dxa"/>
              <w:left w:w="120" w:type="dxa"/>
              <w:bottom w:w="345" w:type="dxa"/>
              <w:right w:w="120" w:type="dxa"/>
            </w:tcMar>
            <w:hideMark/>
          </w:tcPr>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noProof/>
                <w:color w:val="1998A6"/>
              </w:rPr>
              <w:lastRenderedPageBreak/>
              <w:drawing>
                <wp:inline distT="0" distB="0" distL="0" distR="0">
                  <wp:extent cx="1905000" cy="1200150"/>
                  <wp:effectExtent l="0" t="0" r="0" b="0"/>
                  <wp:docPr id="18" name="Picture 18" descr="Bankwest">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nkwest">
                            <a:hlinkClick r:id="rId34" tgtFrame="&quot;_blank&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05000" cy="1200150"/>
                          </a:xfrm>
                          <a:prstGeom prst="rect">
                            <a:avLst/>
                          </a:prstGeom>
                          <a:noFill/>
                          <a:ln>
                            <a:noFill/>
                          </a:ln>
                        </pic:spPr>
                      </pic:pic>
                    </a:graphicData>
                  </a:graphic>
                </wp:inline>
              </w:drawing>
            </w:r>
          </w:p>
        </w:tc>
        <w:tc>
          <w:tcPr>
            <w:tcW w:w="0" w:type="auto"/>
            <w:tcBorders>
              <w:top w:val="nil"/>
              <w:left w:val="nil"/>
              <w:bottom w:val="nil"/>
              <w:right w:val="nil"/>
            </w:tcBorders>
            <w:shd w:val="clear" w:color="auto" w:fill="auto"/>
            <w:noWrap/>
            <w:tcMar>
              <w:top w:w="180" w:type="dxa"/>
              <w:left w:w="120" w:type="dxa"/>
              <w:bottom w:w="120" w:type="dxa"/>
              <w:right w:w="120" w:type="dxa"/>
            </w:tcMar>
            <w:hideMark/>
          </w:tcPr>
          <w:p w:rsidR="00D15E1E" w:rsidRPr="00D15E1E" w:rsidRDefault="00D15E1E" w:rsidP="00D15E1E">
            <w:pPr>
              <w:spacing w:after="120" w:line="288" w:lineRule="atLeast"/>
              <w:rPr>
                <w:rFonts w:ascii="Helvetica" w:eastAsia="Times New Roman" w:hAnsi="Helvetica"/>
                <w:color w:val="333333"/>
              </w:rPr>
            </w:pPr>
            <w:hyperlink r:id="rId36" w:tgtFrame="_blank" w:history="1">
              <w:proofErr w:type="spellStart"/>
              <w:r w:rsidRPr="00D15E1E">
                <w:rPr>
                  <w:rFonts w:ascii="Helvetica" w:eastAsia="Times New Roman" w:hAnsi="Helvetica"/>
                  <w:color w:val="727272"/>
                  <w:u w:val="single"/>
                </w:rPr>
                <w:t>Bankwest</w:t>
              </w:r>
              <w:proofErr w:type="spellEnd"/>
              <w:r w:rsidRPr="00D15E1E">
                <w:rPr>
                  <w:rFonts w:ascii="Helvetica" w:eastAsia="Times New Roman" w:hAnsi="Helvetica"/>
                  <w:color w:val="727272"/>
                  <w:u w:val="single"/>
                </w:rPr>
                <w:t xml:space="preserve"> |</w:t>
              </w:r>
              <w:r w:rsidRPr="00D15E1E">
                <w:rPr>
                  <w:rFonts w:ascii="Helvetica" w:eastAsia="Times New Roman" w:hAnsi="Helvetica"/>
                  <w:color w:val="007A87"/>
                  <w:u w:val="single"/>
                </w:rPr>
                <w:t xml:space="preserve"> More Platinum </w:t>
              </w:r>
              <w:proofErr w:type="spellStart"/>
              <w:r w:rsidRPr="00D15E1E">
                <w:rPr>
                  <w:rFonts w:ascii="Helvetica" w:eastAsia="Times New Roman" w:hAnsi="Helvetica"/>
                  <w:color w:val="007A87"/>
                  <w:u w:val="single"/>
                </w:rPr>
                <w:t>Mastercard</w:t>
              </w:r>
              <w:proofErr w:type="spellEnd"/>
            </w:hyperlink>
          </w:p>
        </w:tc>
        <w:tc>
          <w:tcPr>
            <w:tcW w:w="0" w:type="auto"/>
            <w:tcBorders>
              <w:top w:val="nil"/>
              <w:left w:val="nil"/>
              <w:bottom w:val="nil"/>
              <w:right w:val="nil"/>
            </w:tcBorders>
            <w:shd w:val="clear" w:color="auto" w:fill="auto"/>
            <w:noWrap/>
            <w:tcMar>
              <w:top w:w="705" w:type="dxa"/>
              <w:left w:w="120" w:type="dxa"/>
              <w:bottom w:w="120" w:type="dxa"/>
              <w:right w:w="120" w:type="dxa"/>
            </w:tcMar>
            <w:hideMark/>
          </w:tcPr>
          <w:p w:rsidR="00D15E1E" w:rsidRPr="00D15E1E" w:rsidRDefault="00D15E1E" w:rsidP="00D15E1E">
            <w:pPr>
              <w:spacing w:after="120" w:line="288" w:lineRule="atLeast"/>
              <w:jc w:val="center"/>
              <w:rPr>
                <w:rFonts w:ascii="Helvetica" w:eastAsia="Times New Roman" w:hAnsi="Helvetica"/>
                <w:color w:val="727272"/>
              </w:rPr>
            </w:pPr>
            <w:r w:rsidRPr="00D15E1E">
              <w:rPr>
                <w:rFonts w:ascii="Helvetica" w:eastAsia="Times New Roman" w:hAnsi="Helvetica"/>
                <w:noProof/>
                <w:color w:val="727272"/>
              </w:rPr>
              <w:drawing>
                <wp:inline distT="0" distB="0" distL="0" distR="0">
                  <wp:extent cx="914400" cy="171450"/>
                  <wp:effectExtent l="0" t="0" r="0" b="0"/>
                  <wp:docPr id="17" name="Picture 17" descr="3 Star R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3 Star Rati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171450"/>
                          </a:xfrm>
                          <a:prstGeom prst="rect">
                            <a:avLst/>
                          </a:prstGeom>
                          <a:noFill/>
                          <a:ln>
                            <a:noFill/>
                          </a:ln>
                        </pic:spPr>
                      </pic:pic>
                    </a:graphicData>
                  </a:graphic>
                </wp:inline>
              </w:drawing>
            </w:r>
          </w:p>
        </w:tc>
        <w:tc>
          <w:tcPr>
            <w:tcW w:w="0" w:type="auto"/>
            <w:tcBorders>
              <w:top w:val="nil"/>
              <w:left w:val="nil"/>
              <w:bottom w:val="nil"/>
              <w:right w:val="nil"/>
            </w:tcBorders>
            <w:shd w:val="clear" w:color="auto" w:fill="auto"/>
            <w:tcMar>
              <w:top w:w="705" w:type="dxa"/>
              <w:left w:w="120" w:type="dxa"/>
              <w:bottom w:w="120" w:type="dxa"/>
              <w:right w:w="120" w:type="dxa"/>
            </w:tcMar>
            <w:hideMark/>
          </w:tcPr>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color w:val="727272"/>
              </w:rPr>
              <w:t>19.99%</w:t>
            </w:r>
          </w:p>
        </w:tc>
        <w:tc>
          <w:tcPr>
            <w:tcW w:w="0" w:type="auto"/>
            <w:tcBorders>
              <w:top w:val="nil"/>
              <w:left w:val="nil"/>
              <w:bottom w:val="nil"/>
              <w:right w:val="nil"/>
            </w:tcBorders>
            <w:shd w:val="clear" w:color="auto" w:fill="auto"/>
            <w:tcMar>
              <w:top w:w="705" w:type="dxa"/>
              <w:left w:w="120" w:type="dxa"/>
              <w:bottom w:w="120" w:type="dxa"/>
              <w:right w:w="120" w:type="dxa"/>
            </w:tcMar>
            <w:hideMark/>
          </w:tcPr>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color w:val="727272"/>
              </w:rPr>
              <w:t>0%</w:t>
            </w:r>
            <w:r w:rsidRPr="00D15E1E">
              <w:rPr>
                <w:rFonts w:ascii="Helvetica" w:eastAsia="Times New Roman" w:hAnsi="Helvetica"/>
                <w:b w:val="0"/>
                <w:bCs w:val="0"/>
                <w:color w:val="727272"/>
                <w:sz w:val="18"/>
                <w:szCs w:val="18"/>
              </w:rPr>
              <w:t>for</w:t>
            </w:r>
            <w:r w:rsidRPr="00D15E1E">
              <w:rPr>
                <w:rFonts w:ascii="Helvetica" w:eastAsia="Times New Roman" w:hAnsi="Helvetica"/>
                <w:b w:val="0"/>
                <w:bCs w:val="0"/>
                <w:color w:val="727272"/>
              </w:rPr>
              <w:t>6 mths</w:t>
            </w:r>
          </w:p>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color w:val="727272"/>
                <w:sz w:val="18"/>
                <w:szCs w:val="18"/>
              </w:rPr>
              <w:t>then 19.99%</w:t>
            </w:r>
          </w:p>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color w:val="727272"/>
                <w:sz w:val="18"/>
                <w:szCs w:val="18"/>
              </w:rPr>
              <w:t>Upfront fee 1% applies</w:t>
            </w:r>
          </w:p>
        </w:tc>
        <w:tc>
          <w:tcPr>
            <w:tcW w:w="0" w:type="auto"/>
            <w:tcBorders>
              <w:top w:val="nil"/>
              <w:left w:val="nil"/>
              <w:bottom w:val="nil"/>
              <w:right w:val="nil"/>
            </w:tcBorders>
            <w:shd w:val="clear" w:color="auto" w:fill="auto"/>
            <w:tcMar>
              <w:top w:w="705" w:type="dxa"/>
              <w:left w:w="120" w:type="dxa"/>
              <w:bottom w:w="120" w:type="dxa"/>
              <w:right w:w="120" w:type="dxa"/>
            </w:tcMar>
            <w:hideMark/>
          </w:tcPr>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color w:val="727272"/>
              </w:rPr>
              <w:t>$160</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D15E1E" w:rsidRPr="00D15E1E" w:rsidRDefault="00D15E1E" w:rsidP="00D15E1E">
            <w:pPr>
              <w:spacing w:after="75" w:line="240" w:lineRule="auto"/>
              <w:jc w:val="center"/>
              <w:textAlignment w:val="center"/>
              <w:rPr>
                <w:rFonts w:ascii="Times New Roman" w:eastAsia="Times New Roman" w:hAnsi="Times New Roman"/>
                <w:color w:val="FFFFFF"/>
                <w:bdr w:val="single" w:sz="12" w:space="2" w:color="5CB85C" w:frame="1"/>
                <w:shd w:val="clear" w:color="auto" w:fill="5CB85C"/>
              </w:rPr>
            </w:pPr>
            <w:r w:rsidRPr="00D15E1E">
              <w:rPr>
                <w:rFonts w:ascii="Helvetica" w:eastAsia="Times New Roman" w:hAnsi="Helvetica"/>
                <w:b w:val="0"/>
                <w:bCs w:val="0"/>
                <w:color w:val="727272"/>
              </w:rPr>
              <w:fldChar w:fldCharType="begin"/>
            </w:r>
            <w:r w:rsidRPr="00D15E1E">
              <w:rPr>
                <w:rFonts w:ascii="Helvetica" w:eastAsia="Times New Roman" w:hAnsi="Helvetica"/>
                <w:b w:val="0"/>
                <w:bCs w:val="0"/>
                <w:color w:val="727272"/>
              </w:rPr>
              <w:instrText xml:space="preserve"> HYPERLINK "https://widgets.canstar.com.au/widgets/lead?u=aHR0cHM6Ly9jYW5zdGFyY29udmVyc2lvbnMuY29tP2M9ODgxODMmYT0yNSZzMT1DcmVkaXQrQ2FyZHMmczI9VGFibGUrRW1iZWQrLStSb3crNyslN0MrMytTdGFyKyU3QytCdXR0b24rJTdDKzExNzU3NDc5NDYuMTU5MzM3NzA3OCZzMz0oZGlyZWN0KSslN0MrKG5vbmUpKyU3QytudWxsKyU3QytudWxsKyU3QyswJnM0PSZzNT0mdWRpZD11bmRlZmluZWRfdW5kZWZpbmVkX3VuZGVmaW5lZA=" \t "_blank" </w:instrText>
            </w:r>
            <w:r w:rsidRPr="00D15E1E">
              <w:rPr>
                <w:rFonts w:ascii="Helvetica" w:eastAsia="Times New Roman" w:hAnsi="Helvetica"/>
                <w:b w:val="0"/>
                <w:bCs w:val="0"/>
                <w:color w:val="727272"/>
              </w:rPr>
              <w:fldChar w:fldCharType="separate"/>
            </w:r>
          </w:p>
          <w:p w:rsidR="00D15E1E" w:rsidRPr="00D15E1E" w:rsidRDefault="00D15E1E" w:rsidP="00D15E1E">
            <w:pPr>
              <w:spacing w:after="75" w:line="240" w:lineRule="auto"/>
              <w:jc w:val="center"/>
              <w:textAlignment w:val="center"/>
              <w:rPr>
                <w:rFonts w:ascii="Times New Roman" w:eastAsia="Times New Roman" w:hAnsi="Times New Roman"/>
                <w:b w:val="0"/>
                <w:bCs w:val="0"/>
              </w:rPr>
            </w:pPr>
            <w:r w:rsidRPr="00D15E1E">
              <w:rPr>
                <w:rFonts w:ascii="Helvetica" w:eastAsia="Times New Roman" w:hAnsi="Helvetica"/>
                <w:color w:val="FFFFFF"/>
                <w:bdr w:val="single" w:sz="12" w:space="2" w:color="5CB85C" w:frame="1"/>
                <w:shd w:val="clear" w:color="auto" w:fill="5CB85C"/>
              </w:rPr>
              <w:t>Go to site</w:t>
            </w:r>
          </w:p>
          <w:p w:rsidR="00D15E1E" w:rsidRPr="00D15E1E" w:rsidRDefault="00D15E1E" w:rsidP="00D15E1E">
            <w:pPr>
              <w:spacing w:after="0" w:line="288" w:lineRule="atLeast"/>
              <w:jc w:val="center"/>
              <w:textAlignment w:val="center"/>
              <w:rPr>
                <w:rFonts w:ascii="Helvetica" w:eastAsia="Times New Roman" w:hAnsi="Helvetica"/>
                <w:b w:val="0"/>
                <w:bCs w:val="0"/>
                <w:color w:val="727272"/>
              </w:rPr>
            </w:pPr>
            <w:r w:rsidRPr="00D15E1E">
              <w:rPr>
                <w:rFonts w:ascii="Helvetica" w:eastAsia="Times New Roman" w:hAnsi="Helvetica"/>
                <w:b w:val="0"/>
                <w:bCs w:val="0"/>
                <w:color w:val="727272"/>
              </w:rPr>
              <w:fldChar w:fldCharType="end"/>
            </w:r>
          </w:p>
          <w:p w:rsidR="00D15E1E" w:rsidRPr="00D15E1E" w:rsidRDefault="00D15E1E" w:rsidP="00D15E1E">
            <w:pPr>
              <w:spacing w:after="0" w:line="288" w:lineRule="atLeast"/>
              <w:jc w:val="center"/>
              <w:textAlignment w:val="center"/>
              <w:rPr>
                <w:rFonts w:ascii="Helvetica" w:eastAsia="Times New Roman" w:hAnsi="Helvetica"/>
                <w:b w:val="0"/>
                <w:bCs w:val="0"/>
                <w:color w:val="727272"/>
              </w:rPr>
            </w:pPr>
            <w:r w:rsidRPr="00D15E1E">
              <w:rPr>
                <w:rFonts w:ascii="Helvetica" w:eastAsia="Times New Roman" w:hAnsi="Helvetica"/>
                <w:b w:val="0"/>
                <w:bCs w:val="0"/>
                <w:color w:val="727272"/>
                <w:spacing w:val="3"/>
                <w:sz w:val="18"/>
                <w:szCs w:val="18"/>
              </w:rPr>
              <w:t xml:space="preserve">on </w:t>
            </w:r>
            <w:proofErr w:type="spellStart"/>
            <w:r w:rsidRPr="00D15E1E">
              <w:rPr>
                <w:rFonts w:ascii="Helvetica" w:eastAsia="Times New Roman" w:hAnsi="Helvetica"/>
                <w:b w:val="0"/>
                <w:bCs w:val="0"/>
                <w:color w:val="727272"/>
                <w:spacing w:val="3"/>
                <w:sz w:val="18"/>
                <w:szCs w:val="18"/>
              </w:rPr>
              <w:t>Bankwest's</w:t>
            </w:r>
            <w:proofErr w:type="spellEnd"/>
            <w:r w:rsidRPr="00D15E1E">
              <w:rPr>
                <w:rFonts w:ascii="Helvetica" w:eastAsia="Times New Roman" w:hAnsi="Helvetica"/>
                <w:b w:val="0"/>
                <w:bCs w:val="0"/>
                <w:color w:val="727272"/>
                <w:spacing w:val="3"/>
                <w:sz w:val="18"/>
                <w:szCs w:val="18"/>
              </w:rPr>
              <w:t xml:space="preserve"> website</w:t>
            </w:r>
          </w:p>
        </w:tc>
      </w:tr>
      <w:tr w:rsidR="00D15E1E" w:rsidRPr="00D15E1E" w:rsidTr="00D15E1E">
        <w:trPr>
          <w:trHeight w:val="15"/>
        </w:trPr>
        <w:tc>
          <w:tcPr>
            <w:tcW w:w="0" w:type="auto"/>
            <w:tcBorders>
              <w:top w:val="nil"/>
              <w:left w:val="nil"/>
              <w:bottom w:val="nil"/>
              <w:right w:val="nil"/>
            </w:tcBorders>
            <w:shd w:val="clear" w:color="auto" w:fill="auto"/>
            <w:tcMar>
              <w:top w:w="675" w:type="dxa"/>
              <w:left w:w="120" w:type="dxa"/>
              <w:bottom w:w="345" w:type="dxa"/>
              <w:right w:w="120" w:type="dxa"/>
            </w:tcMar>
            <w:hideMark/>
          </w:tcPr>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noProof/>
                <w:color w:val="1998A6"/>
              </w:rPr>
              <w:drawing>
                <wp:inline distT="0" distB="0" distL="0" distR="0">
                  <wp:extent cx="1905000" cy="1200150"/>
                  <wp:effectExtent l="0" t="0" r="0" b="0"/>
                  <wp:docPr id="16" name="Picture 16" descr="Bankwest">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ankwest">
                            <a:hlinkClick r:id="rId37" tgtFrame="&quot;_blank&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00" cy="1200150"/>
                          </a:xfrm>
                          <a:prstGeom prst="rect">
                            <a:avLst/>
                          </a:prstGeom>
                          <a:noFill/>
                          <a:ln>
                            <a:noFill/>
                          </a:ln>
                        </pic:spPr>
                      </pic:pic>
                    </a:graphicData>
                  </a:graphic>
                </wp:inline>
              </w:drawing>
            </w:r>
          </w:p>
        </w:tc>
        <w:tc>
          <w:tcPr>
            <w:tcW w:w="0" w:type="auto"/>
            <w:tcBorders>
              <w:top w:val="nil"/>
              <w:left w:val="nil"/>
              <w:bottom w:val="nil"/>
              <w:right w:val="nil"/>
            </w:tcBorders>
            <w:shd w:val="clear" w:color="auto" w:fill="auto"/>
            <w:noWrap/>
            <w:tcMar>
              <w:top w:w="180" w:type="dxa"/>
              <w:left w:w="120" w:type="dxa"/>
              <w:bottom w:w="120" w:type="dxa"/>
              <w:right w:w="120" w:type="dxa"/>
            </w:tcMar>
            <w:hideMark/>
          </w:tcPr>
          <w:p w:rsidR="00D15E1E" w:rsidRPr="00D15E1E" w:rsidRDefault="00D15E1E" w:rsidP="00D15E1E">
            <w:pPr>
              <w:spacing w:after="120" w:line="288" w:lineRule="atLeast"/>
              <w:rPr>
                <w:rFonts w:ascii="Helvetica" w:eastAsia="Times New Roman" w:hAnsi="Helvetica"/>
                <w:color w:val="333333"/>
              </w:rPr>
            </w:pPr>
            <w:hyperlink r:id="rId39" w:tgtFrame="_blank" w:history="1">
              <w:proofErr w:type="spellStart"/>
              <w:r w:rsidRPr="00D15E1E">
                <w:rPr>
                  <w:rFonts w:ascii="Helvetica" w:eastAsia="Times New Roman" w:hAnsi="Helvetica"/>
                  <w:color w:val="727272"/>
                  <w:u w:val="single"/>
                </w:rPr>
                <w:t>Bankwest</w:t>
              </w:r>
              <w:proofErr w:type="spellEnd"/>
              <w:r w:rsidRPr="00D15E1E">
                <w:rPr>
                  <w:rFonts w:ascii="Helvetica" w:eastAsia="Times New Roman" w:hAnsi="Helvetica"/>
                  <w:color w:val="727272"/>
                  <w:u w:val="single"/>
                </w:rPr>
                <w:t xml:space="preserve"> |</w:t>
              </w:r>
              <w:r w:rsidRPr="00D15E1E">
                <w:rPr>
                  <w:rFonts w:ascii="Helvetica" w:eastAsia="Times New Roman" w:hAnsi="Helvetica"/>
                  <w:color w:val="007A87"/>
                  <w:u w:val="single"/>
                </w:rPr>
                <w:t xml:space="preserve"> Zero </w:t>
              </w:r>
              <w:proofErr w:type="spellStart"/>
              <w:r w:rsidRPr="00D15E1E">
                <w:rPr>
                  <w:rFonts w:ascii="Helvetica" w:eastAsia="Times New Roman" w:hAnsi="Helvetica"/>
                  <w:color w:val="007A87"/>
                  <w:u w:val="single"/>
                </w:rPr>
                <w:t>Mastercard</w:t>
              </w:r>
              <w:proofErr w:type="spellEnd"/>
            </w:hyperlink>
          </w:p>
        </w:tc>
        <w:tc>
          <w:tcPr>
            <w:tcW w:w="0" w:type="auto"/>
            <w:tcBorders>
              <w:top w:val="nil"/>
              <w:left w:val="nil"/>
              <w:bottom w:val="nil"/>
              <w:right w:val="nil"/>
            </w:tcBorders>
            <w:shd w:val="clear" w:color="auto" w:fill="auto"/>
            <w:noWrap/>
            <w:tcMar>
              <w:top w:w="705" w:type="dxa"/>
              <w:left w:w="120" w:type="dxa"/>
              <w:bottom w:w="120" w:type="dxa"/>
              <w:right w:w="120" w:type="dxa"/>
            </w:tcMar>
            <w:hideMark/>
          </w:tcPr>
          <w:p w:rsidR="00D15E1E" w:rsidRPr="00D15E1E" w:rsidRDefault="00D15E1E" w:rsidP="00D15E1E">
            <w:pPr>
              <w:spacing w:after="120" w:line="288" w:lineRule="atLeast"/>
              <w:jc w:val="center"/>
              <w:rPr>
                <w:rFonts w:ascii="Helvetica" w:eastAsia="Times New Roman" w:hAnsi="Helvetica"/>
                <w:color w:val="727272"/>
              </w:rPr>
            </w:pPr>
            <w:r w:rsidRPr="00D15E1E">
              <w:rPr>
                <w:rFonts w:ascii="Helvetica" w:eastAsia="Times New Roman" w:hAnsi="Helvetica"/>
                <w:noProof/>
                <w:color w:val="727272"/>
              </w:rPr>
              <w:drawing>
                <wp:inline distT="0" distB="0" distL="0" distR="0">
                  <wp:extent cx="914400" cy="171450"/>
                  <wp:effectExtent l="0" t="0" r="0" b="0"/>
                  <wp:docPr id="15" name="Picture 15" descr="3 Star R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3 Star Rati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171450"/>
                          </a:xfrm>
                          <a:prstGeom prst="rect">
                            <a:avLst/>
                          </a:prstGeom>
                          <a:noFill/>
                          <a:ln>
                            <a:noFill/>
                          </a:ln>
                        </pic:spPr>
                      </pic:pic>
                    </a:graphicData>
                  </a:graphic>
                </wp:inline>
              </w:drawing>
            </w:r>
          </w:p>
        </w:tc>
        <w:tc>
          <w:tcPr>
            <w:tcW w:w="0" w:type="auto"/>
            <w:tcBorders>
              <w:top w:val="nil"/>
              <w:left w:val="nil"/>
              <w:bottom w:val="nil"/>
              <w:right w:val="nil"/>
            </w:tcBorders>
            <w:shd w:val="clear" w:color="auto" w:fill="auto"/>
            <w:tcMar>
              <w:top w:w="705" w:type="dxa"/>
              <w:left w:w="120" w:type="dxa"/>
              <w:bottom w:w="120" w:type="dxa"/>
              <w:right w:w="120" w:type="dxa"/>
            </w:tcMar>
            <w:hideMark/>
          </w:tcPr>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color w:val="727272"/>
              </w:rPr>
              <w:t>17.99%</w:t>
            </w:r>
          </w:p>
        </w:tc>
        <w:tc>
          <w:tcPr>
            <w:tcW w:w="0" w:type="auto"/>
            <w:tcBorders>
              <w:top w:val="nil"/>
              <w:left w:val="nil"/>
              <w:bottom w:val="nil"/>
              <w:right w:val="nil"/>
            </w:tcBorders>
            <w:shd w:val="clear" w:color="auto" w:fill="auto"/>
            <w:tcMar>
              <w:top w:w="705" w:type="dxa"/>
              <w:left w:w="120" w:type="dxa"/>
              <w:bottom w:w="120" w:type="dxa"/>
              <w:right w:w="120" w:type="dxa"/>
            </w:tcMar>
            <w:hideMark/>
          </w:tcPr>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color w:val="727272"/>
              </w:rPr>
              <w:t>2.99%</w:t>
            </w:r>
            <w:r w:rsidRPr="00D15E1E">
              <w:rPr>
                <w:rFonts w:ascii="Helvetica" w:eastAsia="Times New Roman" w:hAnsi="Helvetica"/>
                <w:b w:val="0"/>
                <w:bCs w:val="0"/>
                <w:color w:val="727272"/>
                <w:sz w:val="18"/>
                <w:szCs w:val="18"/>
              </w:rPr>
              <w:t>for</w:t>
            </w:r>
            <w:r w:rsidRPr="00D15E1E">
              <w:rPr>
                <w:rFonts w:ascii="Helvetica" w:eastAsia="Times New Roman" w:hAnsi="Helvetica"/>
                <w:b w:val="0"/>
                <w:bCs w:val="0"/>
                <w:color w:val="727272"/>
              </w:rPr>
              <w:t>9 mths</w:t>
            </w:r>
          </w:p>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color w:val="727272"/>
                <w:sz w:val="18"/>
                <w:szCs w:val="18"/>
              </w:rPr>
              <w:t>then 17.99%</w:t>
            </w:r>
          </w:p>
        </w:tc>
        <w:tc>
          <w:tcPr>
            <w:tcW w:w="0" w:type="auto"/>
            <w:tcBorders>
              <w:top w:val="nil"/>
              <w:left w:val="nil"/>
              <w:bottom w:val="nil"/>
              <w:right w:val="nil"/>
            </w:tcBorders>
            <w:shd w:val="clear" w:color="auto" w:fill="auto"/>
            <w:tcMar>
              <w:top w:w="705" w:type="dxa"/>
              <w:left w:w="120" w:type="dxa"/>
              <w:bottom w:w="120" w:type="dxa"/>
              <w:right w:w="120" w:type="dxa"/>
            </w:tcMar>
            <w:hideMark/>
          </w:tcPr>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color w:val="727272"/>
              </w:rPr>
              <w:t>$0</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D15E1E" w:rsidRPr="00D15E1E" w:rsidRDefault="00D15E1E" w:rsidP="00D15E1E">
            <w:pPr>
              <w:spacing w:after="75" w:line="240" w:lineRule="auto"/>
              <w:jc w:val="center"/>
              <w:textAlignment w:val="center"/>
              <w:rPr>
                <w:rFonts w:ascii="Times New Roman" w:eastAsia="Times New Roman" w:hAnsi="Times New Roman"/>
                <w:color w:val="FFFFFF"/>
                <w:bdr w:val="single" w:sz="12" w:space="2" w:color="5CB85C" w:frame="1"/>
                <w:shd w:val="clear" w:color="auto" w:fill="5CB85C"/>
              </w:rPr>
            </w:pPr>
            <w:r w:rsidRPr="00D15E1E">
              <w:rPr>
                <w:rFonts w:ascii="Helvetica" w:eastAsia="Times New Roman" w:hAnsi="Helvetica"/>
                <w:b w:val="0"/>
                <w:bCs w:val="0"/>
                <w:color w:val="727272"/>
              </w:rPr>
              <w:fldChar w:fldCharType="begin"/>
            </w:r>
            <w:r w:rsidRPr="00D15E1E">
              <w:rPr>
                <w:rFonts w:ascii="Helvetica" w:eastAsia="Times New Roman" w:hAnsi="Helvetica"/>
                <w:b w:val="0"/>
                <w:bCs w:val="0"/>
                <w:color w:val="727272"/>
              </w:rPr>
              <w:instrText xml:space="preserve"> HYPERLINK "https://widgets.canstar.com.au/widgets/lead?u=aHR0cHM6Ly9jYW5zdGFyY29udmVyc2lvbnMuY29tP2M9ODgxNzcmYT0yNSZzMT1DcmVkaXQrQ2FyZHMmczI9VGFibGUrRW1iZWQrLStSb3crOCslN0MrMytTdGFyKyU3QytCdXR0b24rJTdDKzExNzU3NDc5NDYuMTU5MzM3NzA3OCZzMz0oZGlyZWN0KSslN0MrKG5vbmUpKyU3QytudWxsKyU3QytudWxsKyU3QyswJnM0PSZzNT0mdWRpZD11bmRlZmluZWRfdW5kZWZpbmVkX3VuZGVmaW5lZA=" \t "_blank" </w:instrText>
            </w:r>
            <w:r w:rsidRPr="00D15E1E">
              <w:rPr>
                <w:rFonts w:ascii="Helvetica" w:eastAsia="Times New Roman" w:hAnsi="Helvetica"/>
                <w:b w:val="0"/>
                <w:bCs w:val="0"/>
                <w:color w:val="727272"/>
              </w:rPr>
              <w:fldChar w:fldCharType="separate"/>
            </w:r>
          </w:p>
          <w:p w:rsidR="00D15E1E" w:rsidRPr="00D15E1E" w:rsidRDefault="00D15E1E" w:rsidP="00D15E1E">
            <w:pPr>
              <w:spacing w:after="75" w:line="240" w:lineRule="auto"/>
              <w:jc w:val="center"/>
              <w:textAlignment w:val="center"/>
              <w:rPr>
                <w:rFonts w:ascii="Times New Roman" w:eastAsia="Times New Roman" w:hAnsi="Times New Roman"/>
                <w:b w:val="0"/>
                <w:bCs w:val="0"/>
              </w:rPr>
            </w:pPr>
            <w:r w:rsidRPr="00D15E1E">
              <w:rPr>
                <w:rFonts w:ascii="Helvetica" w:eastAsia="Times New Roman" w:hAnsi="Helvetica"/>
                <w:color w:val="FFFFFF"/>
                <w:bdr w:val="single" w:sz="12" w:space="2" w:color="5CB85C" w:frame="1"/>
                <w:shd w:val="clear" w:color="auto" w:fill="5CB85C"/>
              </w:rPr>
              <w:t>Go to site</w:t>
            </w:r>
          </w:p>
          <w:p w:rsidR="00D15E1E" w:rsidRPr="00D15E1E" w:rsidRDefault="00D15E1E" w:rsidP="00D15E1E">
            <w:pPr>
              <w:spacing w:after="0" w:line="288" w:lineRule="atLeast"/>
              <w:jc w:val="center"/>
              <w:textAlignment w:val="center"/>
              <w:rPr>
                <w:rFonts w:ascii="Helvetica" w:eastAsia="Times New Roman" w:hAnsi="Helvetica"/>
                <w:b w:val="0"/>
                <w:bCs w:val="0"/>
                <w:color w:val="727272"/>
              </w:rPr>
            </w:pPr>
            <w:r w:rsidRPr="00D15E1E">
              <w:rPr>
                <w:rFonts w:ascii="Helvetica" w:eastAsia="Times New Roman" w:hAnsi="Helvetica"/>
                <w:b w:val="0"/>
                <w:bCs w:val="0"/>
                <w:color w:val="727272"/>
              </w:rPr>
              <w:fldChar w:fldCharType="end"/>
            </w:r>
          </w:p>
          <w:p w:rsidR="00D15E1E" w:rsidRPr="00D15E1E" w:rsidRDefault="00D15E1E" w:rsidP="00D15E1E">
            <w:pPr>
              <w:spacing w:after="0" w:line="288" w:lineRule="atLeast"/>
              <w:jc w:val="center"/>
              <w:textAlignment w:val="center"/>
              <w:rPr>
                <w:rFonts w:ascii="Helvetica" w:eastAsia="Times New Roman" w:hAnsi="Helvetica"/>
                <w:b w:val="0"/>
                <w:bCs w:val="0"/>
                <w:color w:val="727272"/>
              </w:rPr>
            </w:pPr>
            <w:r w:rsidRPr="00D15E1E">
              <w:rPr>
                <w:rFonts w:ascii="Helvetica" w:eastAsia="Times New Roman" w:hAnsi="Helvetica"/>
                <w:b w:val="0"/>
                <w:bCs w:val="0"/>
                <w:color w:val="727272"/>
                <w:spacing w:val="3"/>
                <w:sz w:val="18"/>
                <w:szCs w:val="18"/>
              </w:rPr>
              <w:t xml:space="preserve">on </w:t>
            </w:r>
            <w:proofErr w:type="spellStart"/>
            <w:r w:rsidRPr="00D15E1E">
              <w:rPr>
                <w:rFonts w:ascii="Helvetica" w:eastAsia="Times New Roman" w:hAnsi="Helvetica"/>
                <w:b w:val="0"/>
                <w:bCs w:val="0"/>
                <w:color w:val="727272"/>
                <w:spacing w:val="3"/>
                <w:sz w:val="18"/>
                <w:szCs w:val="18"/>
              </w:rPr>
              <w:t>Bankwest's</w:t>
            </w:r>
            <w:proofErr w:type="spellEnd"/>
            <w:r w:rsidRPr="00D15E1E">
              <w:rPr>
                <w:rFonts w:ascii="Helvetica" w:eastAsia="Times New Roman" w:hAnsi="Helvetica"/>
                <w:b w:val="0"/>
                <w:bCs w:val="0"/>
                <w:color w:val="727272"/>
                <w:spacing w:val="3"/>
                <w:sz w:val="18"/>
                <w:szCs w:val="18"/>
              </w:rPr>
              <w:t xml:space="preserve"> website</w:t>
            </w:r>
          </w:p>
        </w:tc>
      </w:tr>
      <w:tr w:rsidR="00D15E1E" w:rsidRPr="00D15E1E" w:rsidTr="00D15E1E">
        <w:trPr>
          <w:trHeight w:val="15"/>
        </w:trPr>
        <w:tc>
          <w:tcPr>
            <w:tcW w:w="0" w:type="auto"/>
            <w:tcBorders>
              <w:top w:val="nil"/>
              <w:left w:val="nil"/>
              <w:bottom w:val="nil"/>
              <w:right w:val="nil"/>
            </w:tcBorders>
            <w:shd w:val="clear" w:color="auto" w:fill="auto"/>
            <w:tcMar>
              <w:top w:w="675" w:type="dxa"/>
              <w:left w:w="120" w:type="dxa"/>
              <w:bottom w:w="345" w:type="dxa"/>
              <w:right w:w="120" w:type="dxa"/>
            </w:tcMar>
            <w:hideMark/>
          </w:tcPr>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noProof/>
                <w:color w:val="1998A6"/>
              </w:rPr>
              <w:lastRenderedPageBreak/>
              <w:drawing>
                <wp:inline distT="0" distB="0" distL="0" distR="0">
                  <wp:extent cx="1905000" cy="1200150"/>
                  <wp:effectExtent l="0" t="0" r="0" b="0"/>
                  <wp:docPr id="14" name="Picture 14" descr="Bankwest">
                    <a:hlinkClick xmlns:a="http://schemas.openxmlformats.org/drawingml/2006/main" r:id="rId4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ankwest">
                            <a:hlinkClick r:id="rId40" tgtFrame="&quot;_blank&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05000" cy="1200150"/>
                          </a:xfrm>
                          <a:prstGeom prst="rect">
                            <a:avLst/>
                          </a:prstGeom>
                          <a:noFill/>
                          <a:ln>
                            <a:noFill/>
                          </a:ln>
                        </pic:spPr>
                      </pic:pic>
                    </a:graphicData>
                  </a:graphic>
                </wp:inline>
              </w:drawing>
            </w:r>
          </w:p>
        </w:tc>
        <w:tc>
          <w:tcPr>
            <w:tcW w:w="0" w:type="auto"/>
            <w:tcBorders>
              <w:top w:val="nil"/>
              <w:left w:val="nil"/>
              <w:bottom w:val="nil"/>
              <w:right w:val="nil"/>
            </w:tcBorders>
            <w:shd w:val="clear" w:color="auto" w:fill="auto"/>
            <w:noWrap/>
            <w:tcMar>
              <w:top w:w="180" w:type="dxa"/>
              <w:left w:w="120" w:type="dxa"/>
              <w:bottom w:w="120" w:type="dxa"/>
              <w:right w:w="120" w:type="dxa"/>
            </w:tcMar>
            <w:hideMark/>
          </w:tcPr>
          <w:p w:rsidR="00D15E1E" w:rsidRPr="00D15E1E" w:rsidRDefault="00D15E1E" w:rsidP="00D15E1E">
            <w:pPr>
              <w:spacing w:after="120" w:line="288" w:lineRule="atLeast"/>
              <w:rPr>
                <w:rFonts w:ascii="Helvetica" w:eastAsia="Times New Roman" w:hAnsi="Helvetica"/>
                <w:color w:val="333333"/>
              </w:rPr>
            </w:pPr>
            <w:hyperlink r:id="rId42" w:tgtFrame="_blank" w:history="1">
              <w:proofErr w:type="spellStart"/>
              <w:r w:rsidRPr="00D15E1E">
                <w:rPr>
                  <w:rFonts w:ascii="Helvetica" w:eastAsia="Times New Roman" w:hAnsi="Helvetica"/>
                  <w:color w:val="727272"/>
                  <w:u w:val="single"/>
                </w:rPr>
                <w:t>Bankwest</w:t>
              </w:r>
              <w:proofErr w:type="spellEnd"/>
              <w:r w:rsidRPr="00D15E1E">
                <w:rPr>
                  <w:rFonts w:ascii="Helvetica" w:eastAsia="Times New Roman" w:hAnsi="Helvetica"/>
                  <w:color w:val="727272"/>
                  <w:u w:val="single"/>
                </w:rPr>
                <w:t xml:space="preserve"> |</w:t>
              </w:r>
              <w:r w:rsidRPr="00D15E1E">
                <w:rPr>
                  <w:rFonts w:ascii="Helvetica" w:eastAsia="Times New Roman" w:hAnsi="Helvetica"/>
                  <w:color w:val="007A87"/>
                  <w:u w:val="single"/>
                </w:rPr>
                <w:t xml:space="preserve"> Zero Platinum </w:t>
              </w:r>
              <w:proofErr w:type="spellStart"/>
              <w:r w:rsidRPr="00D15E1E">
                <w:rPr>
                  <w:rFonts w:ascii="Helvetica" w:eastAsia="Times New Roman" w:hAnsi="Helvetica"/>
                  <w:color w:val="007A87"/>
                  <w:u w:val="single"/>
                </w:rPr>
                <w:t>Mastercard</w:t>
              </w:r>
              <w:proofErr w:type="spellEnd"/>
            </w:hyperlink>
          </w:p>
        </w:tc>
        <w:tc>
          <w:tcPr>
            <w:tcW w:w="0" w:type="auto"/>
            <w:tcBorders>
              <w:top w:val="nil"/>
              <w:left w:val="nil"/>
              <w:bottom w:val="nil"/>
              <w:right w:val="nil"/>
            </w:tcBorders>
            <w:shd w:val="clear" w:color="auto" w:fill="auto"/>
            <w:noWrap/>
            <w:tcMar>
              <w:top w:w="705" w:type="dxa"/>
              <w:left w:w="120" w:type="dxa"/>
              <w:bottom w:w="120" w:type="dxa"/>
              <w:right w:w="120" w:type="dxa"/>
            </w:tcMar>
            <w:hideMark/>
          </w:tcPr>
          <w:p w:rsidR="00D15E1E" w:rsidRPr="00D15E1E" w:rsidRDefault="00D15E1E" w:rsidP="00D15E1E">
            <w:pPr>
              <w:spacing w:after="120" w:line="288" w:lineRule="atLeast"/>
              <w:jc w:val="center"/>
              <w:rPr>
                <w:rFonts w:ascii="Helvetica" w:eastAsia="Times New Roman" w:hAnsi="Helvetica"/>
                <w:color w:val="727272"/>
              </w:rPr>
            </w:pPr>
            <w:r w:rsidRPr="00D15E1E">
              <w:rPr>
                <w:rFonts w:ascii="Helvetica" w:eastAsia="Times New Roman" w:hAnsi="Helvetica"/>
                <w:noProof/>
                <w:color w:val="727272"/>
              </w:rPr>
              <w:drawing>
                <wp:inline distT="0" distB="0" distL="0" distR="0">
                  <wp:extent cx="914400" cy="171450"/>
                  <wp:effectExtent l="0" t="0" r="0" b="0"/>
                  <wp:docPr id="13" name="Picture 13" descr="3 Star R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3 Star Rati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14400" cy="171450"/>
                          </a:xfrm>
                          <a:prstGeom prst="rect">
                            <a:avLst/>
                          </a:prstGeom>
                          <a:noFill/>
                          <a:ln>
                            <a:noFill/>
                          </a:ln>
                        </pic:spPr>
                      </pic:pic>
                    </a:graphicData>
                  </a:graphic>
                </wp:inline>
              </w:drawing>
            </w:r>
          </w:p>
        </w:tc>
        <w:tc>
          <w:tcPr>
            <w:tcW w:w="0" w:type="auto"/>
            <w:tcBorders>
              <w:top w:val="nil"/>
              <w:left w:val="nil"/>
              <w:bottom w:val="nil"/>
              <w:right w:val="nil"/>
            </w:tcBorders>
            <w:shd w:val="clear" w:color="auto" w:fill="auto"/>
            <w:tcMar>
              <w:top w:w="705" w:type="dxa"/>
              <w:left w:w="120" w:type="dxa"/>
              <w:bottom w:w="120" w:type="dxa"/>
              <w:right w:w="120" w:type="dxa"/>
            </w:tcMar>
            <w:hideMark/>
          </w:tcPr>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color w:val="727272"/>
              </w:rPr>
              <w:t>17.99%</w:t>
            </w:r>
          </w:p>
        </w:tc>
        <w:tc>
          <w:tcPr>
            <w:tcW w:w="0" w:type="auto"/>
            <w:tcBorders>
              <w:top w:val="nil"/>
              <w:left w:val="nil"/>
              <w:bottom w:val="nil"/>
              <w:right w:val="nil"/>
            </w:tcBorders>
            <w:shd w:val="clear" w:color="auto" w:fill="auto"/>
            <w:tcMar>
              <w:top w:w="705" w:type="dxa"/>
              <w:left w:w="120" w:type="dxa"/>
              <w:bottom w:w="120" w:type="dxa"/>
              <w:right w:w="120" w:type="dxa"/>
            </w:tcMar>
            <w:hideMark/>
          </w:tcPr>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color w:val="727272"/>
              </w:rPr>
              <w:t>2.99%</w:t>
            </w:r>
            <w:r w:rsidRPr="00D15E1E">
              <w:rPr>
                <w:rFonts w:ascii="Helvetica" w:eastAsia="Times New Roman" w:hAnsi="Helvetica"/>
                <w:b w:val="0"/>
                <w:bCs w:val="0"/>
                <w:color w:val="727272"/>
                <w:sz w:val="18"/>
                <w:szCs w:val="18"/>
              </w:rPr>
              <w:t>for</w:t>
            </w:r>
            <w:r w:rsidRPr="00D15E1E">
              <w:rPr>
                <w:rFonts w:ascii="Helvetica" w:eastAsia="Times New Roman" w:hAnsi="Helvetica"/>
                <w:b w:val="0"/>
                <w:bCs w:val="0"/>
                <w:color w:val="727272"/>
              </w:rPr>
              <w:t>9 mths</w:t>
            </w:r>
          </w:p>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color w:val="727272"/>
                <w:sz w:val="18"/>
                <w:szCs w:val="18"/>
              </w:rPr>
              <w:t>then 17.99%</w:t>
            </w:r>
          </w:p>
        </w:tc>
        <w:tc>
          <w:tcPr>
            <w:tcW w:w="0" w:type="auto"/>
            <w:tcBorders>
              <w:top w:val="nil"/>
              <w:left w:val="nil"/>
              <w:bottom w:val="nil"/>
              <w:right w:val="nil"/>
            </w:tcBorders>
            <w:shd w:val="clear" w:color="auto" w:fill="auto"/>
            <w:tcMar>
              <w:top w:w="705" w:type="dxa"/>
              <w:left w:w="120" w:type="dxa"/>
              <w:bottom w:w="120" w:type="dxa"/>
              <w:right w:w="120" w:type="dxa"/>
            </w:tcMar>
            <w:hideMark/>
          </w:tcPr>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color w:val="727272"/>
              </w:rPr>
              <w:t>$0</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D15E1E" w:rsidRPr="00D15E1E" w:rsidRDefault="00D15E1E" w:rsidP="00D15E1E">
            <w:pPr>
              <w:spacing w:after="75" w:line="240" w:lineRule="auto"/>
              <w:jc w:val="center"/>
              <w:textAlignment w:val="center"/>
              <w:rPr>
                <w:rFonts w:ascii="Times New Roman" w:eastAsia="Times New Roman" w:hAnsi="Times New Roman"/>
                <w:color w:val="FFFFFF"/>
                <w:bdr w:val="single" w:sz="12" w:space="2" w:color="5CB85C" w:frame="1"/>
                <w:shd w:val="clear" w:color="auto" w:fill="5CB85C"/>
              </w:rPr>
            </w:pPr>
            <w:r w:rsidRPr="00D15E1E">
              <w:rPr>
                <w:rFonts w:ascii="Helvetica" w:eastAsia="Times New Roman" w:hAnsi="Helvetica"/>
                <w:b w:val="0"/>
                <w:bCs w:val="0"/>
                <w:color w:val="727272"/>
              </w:rPr>
              <w:fldChar w:fldCharType="begin"/>
            </w:r>
            <w:r w:rsidRPr="00D15E1E">
              <w:rPr>
                <w:rFonts w:ascii="Helvetica" w:eastAsia="Times New Roman" w:hAnsi="Helvetica"/>
                <w:b w:val="0"/>
                <w:bCs w:val="0"/>
                <w:color w:val="727272"/>
              </w:rPr>
              <w:instrText xml:space="preserve"> HYPERLINK "https://widgets.canstar.com.au/widgets/lead?u=aHR0cHM6Ly9jYW5zdGFyY29udmVyc2lvbnMuY29tP2M9ODgxODQmYT0yNSZzMT1DcmVkaXQrQ2FyZHMmczI9VGFibGUrRW1iZWQrLStSb3crOSslN0MrMytTdGFyKyU3QytCdXR0b24rJTdDKzExNzU3NDc5NDYuMTU5MzM3NzA3OCZzMz0oZGlyZWN0KSslN0MrKG5vbmUpKyU3QytudWxsKyU3QytudWxsKyU3QyswJnM0PSZzNT0mdWRpZD11bmRlZmluZWRfdW5kZWZpbmVkX3VuZGVmaW5lZA=" \t "_blank" </w:instrText>
            </w:r>
            <w:r w:rsidRPr="00D15E1E">
              <w:rPr>
                <w:rFonts w:ascii="Helvetica" w:eastAsia="Times New Roman" w:hAnsi="Helvetica"/>
                <w:b w:val="0"/>
                <w:bCs w:val="0"/>
                <w:color w:val="727272"/>
              </w:rPr>
              <w:fldChar w:fldCharType="separate"/>
            </w:r>
          </w:p>
          <w:p w:rsidR="00D15E1E" w:rsidRPr="00D15E1E" w:rsidRDefault="00D15E1E" w:rsidP="00D15E1E">
            <w:pPr>
              <w:spacing w:after="75" w:line="240" w:lineRule="auto"/>
              <w:jc w:val="center"/>
              <w:textAlignment w:val="center"/>
              <w:rPr>
                <w:rFonts w:ascii="Times New Roman" w:eastAsia="Times New Roman" w:hAnsi="Times New Roman"/>
                <w:b w:val="0"/>
                <w:bCs w:val="0"/>
              </w:rPr>
            </w:pPr>
            <w:r w:rsidRPr="00D15E1E">
              <w:rPr>
                <w:rFonts w:ascii="Helvetica" w:eastAsia="Times New Roman" w:hAnsi="Helvetica"/>
                <w:color w:val="FFFFFF"/>
                <w:bdr w:val="single" w:sz="12" w:space="2" w:color="5CB85C" w:frame="1"/>
                <w:shd w:val="clear" w:color="auto" w:fill="5CB85C"/>
              </w:rPr>
              <w:t>Go to site</w:t>
            </w:r>
          </w:p>
          <w:p w:rsidR="00D15E1E" w:rsidRPr="00D15E1E" w:rsidRDefault="00D15E1E" w:rsidP="00D15E1E">
            <w:pPr>
              <w:spacing w:after="0" w:line="288" w:lineRule="atLeast"/>
              <w:jc w:val="center"/>
              <w:textAlignment w:val="center"/>
              <w:rPr>
                <w:rFonts w:ascii="Helvetica" w:eastAsia="Times New Roman" w:hAnsi="Helvetica"/>
                <w:b w:val="0"/>
                <w:bCs w:val="0"/>
                <w:color w:val="727272"/>
              </w:rPr>
            </w:pPr>
            <w:r w:rsidRPr="00D15E1E">
              <w:rPr>
                <w:rFonts w:ascii="Helvetica" w:eastAsia="Times New Roman" w:hAnsi="Helvetica"/>
                <w:b w:val="0"/>
                <w:bCs w:val="0"/>
                <w:color w:val="727272"/>
              </w:rPr>
              <w:fldChar w:fldCharType="end"/>
            </w:r>
          </w:p>
          <w:p w:rsidR="00D15E1E" w:rsidRPr="00D15E1E" w:rsidRDefault="00D15E1E" w:rsidP="00D15E1E">
            <w:pPr>
              <w:spacing w:after="0" w:line="288" w:lineRule="atLeast"/>
              <w:jc w:val="center"/>
              <w:textAlignment w:val="center"/>
              <w:rPr>
                <w:rFonts w:ascii="Helvetica" w:eastAsia="Times New Roman" w:hAnsi="Helvetica"/>
                <w:b w:val="0"/>
                <w:bCs w:val="0"/>
                <w:color w:val="727272"/>
              </w:rPr>
            </w:pPr>
            <w:r w:rsidRPr="00D15E1E">
              <w:rPr>
                <w:rFonts w:ascii="Helvetica" w:eastAsia="Times New Roman" w:hAnsi="Helvetica"/>
                <w:b w:val="0"/>
                <w:bCs w:val="0"/>
                <w:color w:val="727272"/>
                <w:spacing w:val="3"/>
                <w:sz w:val="18"/>
                <w:szCs w:val="18"/>
              </w:rPr>
              <w:t xml:space="preserve">on </w:t>
            </w:r>
            <w:proofErr w:type="spellStart"/>
            <w:r w:rsidRPr="00D15E1E">
              <w:rPr>
                <w:rFonts w:ascii="Helvetica" w:eastAsia="Times New Roman" w:hAnsi="Helvetica"/>
                <w:b w:val="0"/>
                <w:bCs w:val="0"/>
                <w:color w:val="727272"/>
                <w:spacing w:val="3"/>
                <w:sz w:val="18"/>
                <w:szCs w:val="18"/>
              </w:rPr>
              <w:t>Bankwest's</w:t>
            </w:r>
            <w:proofErr w:type="spellEnd"/>
            <w:r w:rsidRPr="00D15E1E">
              <w:rPr>
                <w:rFonts w:ascii="Helvetica" w:eastAsia="Times New Roman" w:hAnsi="Helvetica"/>
                <w:b w:val="0"/>
                <w:bCs w:val="0"/>
                <w:color w:val="727272"/>
                <w:spacing w:val="3"/>
                <w:sz w:val="18"/>
                <w:szCs w:val="18"/>
              </w:rPr>
              <w:t xml:space="preserve"> website</w:t>
            </w:r>
          </w:p>
        </w:tc>
      </w:tr>
      <w:tr w:rsidR="00D15E1E" w:rsidRPr="00D15E1E" w:rsidTr="00D15E1E">
        <w:trPr>
          <w:trHeight w:val="15"/>
        </w:trPr>
        <w:tc>
          <w:tcPr>
            <w:tcW w:w="0" w:type="auto"/>
            <w:tcBorders>
              <w:top w:val="nil"/>
              <w:left w:val="nil"/>
              <w:bottom w:val="nil"/>
              <w:right w:val="nil"/>
            </w:tcBorders>
            <w:shd w:val="clear" w:color="auto" w:fill="auto"/>
            <w:tcMar>
              <w:top w:w="675" w:type="dxa"/>
              <w:left w:w="120" w:type="dxa"/>
              <w:bottom w:w="345" w:type="dxa"/>
              <w:right w:w="120" w:type="dxa"/>
            </w:tcMar>
            <w:hideMark/>
          </w:tcPr>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noProof/>
                <w:color w:val="1998A6"/>
              </w:rPr>
              <w:drawing>
                <wp:inline distT="0" distB="0" distL="0" distR="0">
                  <wp:extent cx="1619250" cy="1028700"/>
                  <wp:effectExtent l="0" t="0" r="0" b="0"/>
                  <wp:docPr id="12" name="Picture 12" descr="ANZ">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NZ">
                            <a:hlinkClick r:id="rId43" tgtFrame="&quot;_blank&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19250" cy="1028700"/>
                          </a:xfrm>
                          <a:prstGeom prst="rect">
                            <a:avLst/>
                          </a:prstGeom>
                          <a:noFill/>
                          <a:ln>
                            <a:noFill/>
                          </a:ln>
                        </pic:spPr>
                      </pic:pic>
                    </a:graphicData>
                  </a:graphic>
                </wp:inline>
              </w:drawing>
            </w:r>
          </w:p>
        </w:tc>
        <w:tc>
          <w:tcPr>
            <w:tcW w:w="0" w:type="auto"/>
            <w:tcBorders>
              <w:top w:val="nil"/>
              <w:left w:val="nil"/>
              <w:bottom w:val="nil"/>
              <w:right w:val="nil"/>
            </w:tcBorders>
            <w:shd w:val="clear" w:color="auto" w:fill="auto"/>
            <w:noWrap/>
            <w:tcMar>
              <w:top w:w="180" w:type="dxa"/>
              <w:left w:w="120" w:type="dxa"/>
              <w:bottom w:w="120" w:type="dxa"/>
              <w:right w:w="120" w:type="dxa"/>
            </w:tcMar>
            <w:hideMark/>
          </w:tcPr>
          <w:p w:rsidR="00D15E1E" w:rsidRPr="00D15E1E" w:rsidRDefault="00D15E1E" w:rsidP="00D15E1E">
            <w:pPr>
              <w:spacing w:after="120" w:line="288" w:lineRule="atLeast"/>
              <w:rPr>
                <w:rFonts w:ascii="Helvetica" w:eastAsia="Times New Roman" w:hAnsi="Helvetica"/>
                <w:color w:val="333333"/>
              </w:rPr>
            </w:pPr>
            <w:hyperlink r:id="rId45" w:tgtFrame="_blank" w:history="1">
              <w:r w:rsidRPr="00D15E1E">
                <w:rPr>
                  <w:rFonts w:ascii="Helvetica" w:eastAsia="Times New Roman" w:hAnsi="Helvetica"/>
                  <w:color w:val="727272"/>
                  <w:u w:val="single"/>
                </w:rPr>
                <w:t>ANZ |</w:t>
              </w:r>
              <w:r w:rsidRPr="00D15E1E">
                <w:rPr>
                  <w:rFonts w:ascii="Helvetica" w:eastAsia="Times New Roman" w:hAnsi="Helvetica"/>
                  <w:color w:val="007A87"/>
                  <w:u w:val="single"/>
                </w:rPr>
                <w:t> Rewards Black</w:t>
              </w:r>
            </w:hyperlink>
          </w:p>
        </w:tc>
        <w:tc>
          <w:tcPr>
            <w:tcW w:w="0" w:type="auto"/>
            <w:tcBorders>
              <w:top w:val="nil"/>
              <w:left w:val="nil"/>
              <w:bottom w:val="nil"/>
              <w:right w:val="nil"/>
            </w:tcBorders>
            <w:shd w:val="clear" w:color="auto" w:fill="auto"/>
            <w:noWrap/>
            <w:tcMar>
              <w:top w:w="705" w:type="dxa"/>
              <w:left w:w="120" w:type="dxa"/>
              <w:bottom w:w="120" w:type="dxa"/>
              <w:right w:w="120" w:type="dxa"/>
            </w:tcMar>
            <w:hideMark/>
          </w:tcPr>
          <w:p w:rsidR="00D15E1E" w:rsidRPr="00D15E1E" w:rsidRDefault="00D15E1E" w:rsidP="00D15E1E">
            <w:pPr>
              <w:spacing w:after="120" w:line="288" w:lineRule="atLeast"/>
              <w:jc w:val="center"/>
              <w:rPr>
                <w:rFonts w:ascii="Helvetica" w:eastAsia="Times New Roman" w:hAnsi="Helvetica"/>
                <w:color w:val="727272"/>
              </w:rPr>
            </w:pPr>
            <w:r w:rsidRPr="00D15E1E">
              <w:rPr>
                <w:rFonts w:ascii="Helvetica" w:eastAsia="Times New Roman" w:hAnsi="Helvetica"/>
                <w:color w:val="727272"/>
              </w:rPr>
              <w:t>Not rated</w:t>
            </w:r>
          </w:p>
        </w:tc>
        <w:tc>
          <w:tcPr>
            <w:tcW w:w="0" w:type="auto"/>
            <w:tcBorders>
              <w:top w:val="nil"/>
              <w:left w:val="nil"/>
              <w:bottom w:val="nil"/>
              <w:right w:val="nil"/>
            </w:tcBorders>
            <w:shd w:val="clear" w:color="auto" w:fill="auto"/>
            <w:tcMar>
              <w:top w:w="705" w:type="dxa"/>
              <w:left w:w="120" w:type="dxa"/>
              <w:bottom w:w="120" w:type="dxa"/>
              <w:right w:w="120" w:type="dxa"/>
            </w:tcMar>
            <w:hideMark/>
          </w:tcPr>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color w:val="727272"/>
              </w:rPr>
              <w:t>20.24%</w:t>
            </w:r>
          </w:p>
        </w:tc>
        <w:tc>
          <w:tcPr>
            <w:tcW w:w="0" w:type="auto"/>
            <w:tcBorders>
              <w:top w:val="nil"/>
              <w:left w:val="nil"/>
              <w:bottom w:val="nil"/>
              <w:right w:val="nil"/>
            </w:tcBorders>
            <w:shd w:val="clear" w:color="auto" w:fill="auto"/>
            <w:tcMar>
              <w:top w:w="705" w:type="dxa"/>
              <w:left w:w="120" w:type="dxa"/>
              <w:bottom w:w="120" w:type="dxa"/>
              <w:right w:w="120" w:type="dxa"/>
            </w:tcMar>
            <w:hideMark/>
          </w:tcPr>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color w:val="727272"/>
              </w:rPr>
              <w:t>20.24%</w:t>
            </w:r>
          </w:p>
        </w:tc>
        <w:tc>
          <w:tcPr>
            <w:tcW w:w="0" w:type="auto"/>
            <w:tcBorders>
              <w:top w:val="nil"/>
              <w:left w:val="nil"/>
              <w:bottom w:val="nil"/>
              <w:right w:val="nil"/>
            </w:tcBorders>
            <w:shd w:val="clear" w:color="auto" w:fill="auto"/>
            <w:tcMar>
              <w:top w:w="705" w:type="dxa"/>
              <w:left w:w="120" w:type="dxa"/>
              <w:bottom w:w="120" w:type="dxa"/>
              <w:right w:w="120" w:type="dxa"/>
            </w:tcMar>
            <w:hideMark/>
          </w:tcPr>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color w:val="727272"/>
              </w:rPr>
              <w:t>$375</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D15E1E" w:rsidRPr="00D15E1E" w:rsidRDefault="00D15E1E" w:rsidP="00D15E1E">
            <w:pPr>
              <w:spacing w:after="75" w:line="240" w:lineRule="auto"/>
              <w:jc w:val="center"/>
              <w:textAlignment w:val="center"/>
              <w:rPr>
                <w:rFonts w:ascii="Times New Roman" w:eastAsia="Times New Roman" w:hAnsi="Times New Roman"/>
                <w:color w:val="FFFFFF"/>
                <w:bdr w:val="single" w:sz="12" w:space="2" w:color="5CB85C" w:frame="1"/>
                <w:shd w:val="clear" w:color="auto" w:fill="5CB85C"/>
              </w:rPr>
            </w:pPr>
            <w:r w:rsidRPr="00D15E1E">
              <w:rPr>
                <w:rFonts w:ascii="Helvetica" w:eastAsia="Times New Roman" w:hAnsi="Helvetica"/>
                <w:b w:val="0"/>
                <w:bCs w:val="0"/>
                <w:color w:val="727272"/>
              </w:rPr>
              <w:fldChar w:fldCharType="begin"/>
            </w:r>
            <w:r w:rsidRPr="00D15E1E">
              <w:rPr>
                <w:rFonts w:ascii="Helvetica" w:eastAsia="Times New Roman" w:hAnsi="Helvetica"/>
                <w:b w:val="0"/>
                <w:bCs w:val="0"/>
                <w:color w:val="727272"/>
              </w:rPr>
              <w:instrText xml:space="preserve"> HYPERLINK "https://widgets.canstar.com.au/widgets/lead?u=aHR0cHM6Ly9jYW5zdGFyY29udmVyc2lvbnMuY29tP2M9NzY0MTAmYT00JnMxPUNyZWRpdCtDYXJkcyZzMj1UYWJsZStFbWJlZCstK1JvdysxMCslN0MrLTErU3RhcislN0MrQnV0dG9uKyU3QysxMTc1NzQ3OTQ2LjE1OTMzNzcwNzgmczM9KGRpcmVjdCkrJTdDKyhub25lKSslN0MrbnVsbCslN0MrbnVsbCslN0MrMCZzND0mczU9JnVkaWQ9dW5kZWZpbmVkX3VuZGVmaW5lZF91bmRlZmluZWQ" \t "_blank" </w:instrText>
            </w:r>
            <w:r w:rsidRPr="00D15E1E">
              <w:rPr>
                <w:rFonts w:ascii="Helvetica" w:eastAsia="Times New Roman" w:hAnsi="Helvetica"/>
                <w:b w:val="0"/>
                <w:bCs w:val="0"/>
                <w:color w:val="727272"/>
              </w:rPr>
              <w:fldChar w:fldCharType="separate"/>
            </w:r>
          </w:p>
          <w:p w:rsidR="00D15E1E" w:rsidRPr="00D15E1E" w:rsidRDefault="00D15E1E" w:rsidP="00D15E1E">
            <w:pPr>
              <w:spacing w:after="75" w:line="240" w:lineRule="auto"/>
              <w:jc w:val="center"/>
              <w:textAlignment w:val="center"/>
              <w:rPr>
                <w:rFonts w:ascii="Times New Roman" w:eastAsia="Times New Roman" w:hAnsi="Times New Roman"/>
                <w:b w:val="0"/>
                <w:bCs w:val="0"/>
              </w:rPr>
            </w:pPr>
            <w:r w:rsidRPr="00D15E1E">
              <w:rPr>
                <w:rFonts w:ascii="Helvetica" w:eastAsia="Times New Roman" w:hAnsi="Helvetica"/>
                <w:color w:val="FFFFFF"/>
                <w:bdr w:val="single" w:sz="12" w:space="2" w:color="5CB85C" w:frame="1"/>
                <w:shd w:val="clear" w:color="auto" w:fill="5CB85C"/>
              </w:rPr>
              <w:t>Go to site</w:t>
            </w:r>
          </w:p>
          <w:p w:rsidR="00D15E1E" w:rsidRPr="00D15E1E" w:rsidRDefault="00D15E1E" w:rsidP="00D15E1E">
            <w:pPr>
              <w:spacing w:after="0" w:line="288" w:lineRule="atLeast"/>
              <w:jc w:val="center"/>
              <w:textAlignment w:val="center"/>
              <w:rPr>
                <w:rFonts w:ascii="Helvetica" w:eastAsia="Times New Roman" w:hAnsi="Helvetica"/>
                <w:b w:val="0"/>
                <w:bCs w:val="0"/>
                <w:color w:val="727272"/>
              </w:rPr>
            </w:pPr>
            <w:r w:rsidRPr="00D15E1E">
              <w:rPr>
                <w:rFonts w:ascii="Helvetica" w:eastAsia="Times New Roman" w:hAnsi="Helvetica"/>
                <w:b w:val="0"/>
                <w:bCs w:val="0"/>
                <w:color w:val="727272"/>
              </w:rPr>
              <w:fldChar w:fldCharType="end"/>
            </w:r>
          </w:p>
          <w:p w:rsidR="00D15E1E" w:rsidRPr="00D15E1E" w:rsidRDefault="00D15E1E" w:rsidP="00D15E1E">
            <w:pPr>
              <w:spacing w:after="0" w:line="288" w:lineRule="atLeast"/>
              <w:jc w:val="center"/>
              <w:textAlignment w:val="center"/>
              <w:rPr>
                <w:rFonts w:ascii="Helvetica" w:eastAsia="Times New Roman" w:hAnsi="Helvetica"/>
                <w:b w:val="0"/>
                <w:bCs w:val="0"/>
                <w:color w:val="727272"/>
              </w:rPr>
            </w:pPr>
            <w:r w:rsidRPr="00D15E1E">
              <w:rPr>
                <w:rFonts w:ascii="Helvetica" w:eastAsia="Times New Roman" w:hAnsi="Helvetica"/>
                <w:b w:val="0"/>
                <w:bCs w:val="0"/>
                <w:color w:val="727272"/>
                <w:spacing w:val="3"/>
                <w:sz w:val="18"/>
                <w:szCs w:val="18"/>
              </w:rPr>
              <w:t xml:space="preserve">on </w:t>
            </w:r>
            <w:proofErr w:type="spellStart"/>
            <w:r w:rsidRPr="00D15E1E">
              <w:rPr>
                <w:rFonts w:ascii="Helvetica" w:eastAsia="Times New Roman" w:hAnsi="Helvetica"/>
                <w:b w:val="0"/>
                <w:bCs w:val="0"/>
                <w:color w:val="727272"/>
                <w:spacing w:val="3"/>
                <w:sz w:val="18"/>
                <w:szCs w:val="18"/>
              </w:rPr>
              <w:t>ANZ's</w:t>
            </w:r>
            <w:proofErr w:type="spellEnd"/>
            <w:r w:rsidRPr="00D15E1E">
              <w:rPr>
                <w:rFonts w:ascii="Helvetica" w:eastAsia="Times New Roman" w:hAnsi="Helvetica"/>
                <w:b w:val="0"/>
                <w:bCs w:val="0"/>
                <w:color w:val="727272"/>
                <w:spacing w:val="3"/>
                <w:sz w:val="18"/>
                <w:szCs w:val="18"/>
              </w:rPr>
              <w:t xml:space="preserve"> website</w:t>
            </w:r>
          </w:p>
        </w:tc>
      </w:tr>
      <w:tr w:rsidR="00D15E1E" w:rsidRPr="00D15E1E" w:rsidTr="00D15E1E">
        <w:trPr>
          <w:trHeight w:val="15"/>
        </w:trPr>
        <w:tc>
          <w:tcPr>
            <w:tcW w:w="0" w:type="auto"/>
            <w:tcBorders>
              <w:top w:val="nil"/>
              <w:left w:val="nil"/>
              <w:bottom w:val="nil"/>
              <w:right w:val="nil"/>
            </w:tcBorders>
            <w:shd w:val="clear" w:color="auto" w:fill="auto"/>
            <w:tcMar>
              <w:top w:w="675" w:type="dxa"/>
              <w:left w:w="120" w:type="dxa"/>
              <w:bottom w:w="345" w:type="dxa"/>
              <w:right w:w="120" w:type="dxa"/>
            </w:tcMar>
            <w:hideMark/>
          </w:tcPr>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noProof/>
                <w:color w:val="1998A6"/>
              </w:rPr>
              <w:lastRenderedPageBreak/>
              <w:drawing>
                <wp:inline distT="0" distB="0" distL="0" distR="0">
                  <wp:extent cx="1905000" cy="1200150"/>
                  <wp:effectExtent l="0" t="0" r="0" b="0"/>
                  <wp:docPr id="11" name="Picture 11" descr="Bankwest">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ankwest">
                            <a:hlinkClick r:id="rId46" tgtFrame="&quot;_blank&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05000" cy="1200150"/>
                          </a:xfrm>
                          <a:prstGeom prst="rect">
                            <a:avLst/>
                          </a:prstGeom>
                          <a:noFill/>
                          <a:ln>
                            <a:noFill/>
                          </a:ln>
                        </pic:spPr>
                      </pic:pic>
                    </a:graphicData>
                  </a:graphic>
                </wp:inline>
              </w:drawing>
            </w:r>
          </w:p>
        </w:tc>
        <w:tc>
          <w:tcPr>
            <w:tcW w:w="0" w:type="auto"/>
            <w:tcBorders>
              <w:top w:val="nil"/>
              <w:left w:val="nil"/>
              <w:bottom w:val="nil"/>
              <w:right w:val="nil"/>
            </w:tcBorders>
            <w:shd w:val="clear" w:color="auto" w:fill="auto"/>
            <w:noWrap/>
            <w:tcMar>
              <w:top w:w="180" w:type="dxa"/>
              <w:left w:w="120" w:type="dxa"/>
              <w:bottom w:w="120" w:type="dxa"/>
              <w:right w:w="120" w:type="dxa"/>
            </w:tcMar>
            <w:hideMark/>
          </w:tcPr>
          <w:p w:rsidR="00D15E1E" w:rsidRPr="00D15E1E" w:rsidRDefault="00D15E1E" w:rsidP="00D15E1E">
            <w:pPr>
              <w:spacing w:after="120" w:line="288" w:lineRule="atLeast"/>
              <w:rPr>
                <w:rFonts w:ascii="Helvetica" w:eastAsia="Times New Roman" w:hAnsi="Helvetica"/>
                <w:color w:val="333333"/>
              </w:rPr>
            </w:pPr>
            <w:hyperlink r:id="rId48" w:tgtFrame="_blank" w:history="1">
              <w:proofErr w:type="spellStart"/>
              <w:r w:rsidRPr="00D15E1E">
                <w:rPr>
                  <w:rFonts w:ascii="Helvetica" w:eastAsia="Times New Roman" w:hAnsi="Helvetica"/>
                  <w:color w:val="727272"/>
                  <w:u w:val="single"/>
                </w:rPr>
                <w:t>Bankwest</w:t>
              </w:r>
              <w:proofErr w:type="spellEnd"/>
              <w:r w:rsidRPr="00D15E1E">
                <w:rPr>
                  <w:rFonts w:ascii="Helvetica" w:eastAsia="Times New Roman" w:hAnsi="Helvetica"/>
                  <w:color w:val="727272"/>
                  <w:u w:val="single"/>
                </w:rPr>
                <w:t xml:space="preserve"> |</w:t>
              </w:r>
              <w:r w:rsidRPr="00D15E1E">
                <w:rPr>
                  <w:rFonts w:ascii="Helvetica" w:eastAsia="Times New Roman" w:hAnsi="Helvetica"/>
                  <w:color w:val="007A87"/>
                  <w:u w:val="single"/>
                </w:rPr>
                <w:t xml:space="preserve"> More World </w:t>
              </w:r>
              <w:proofErr w:type="spellStart"/>
              <w:r w:rsidRPr="00D15E1E">
                <w:rPr>
                  <w:rFonts w:ascii="Helvetica" w:eastAsia="Times New Roman" w:hAnsi="Helvetica"/>
                  <w:color w:val="007A87"/>
                  <w:u w:val="single"/>
                </w:rPr>
                <w:t>Mastercard</w:t>
              </w:r>
              <w:proofErr w:type="spellEnd"/>
            </w:hyperlink>
          </w:p>
        </w:tc>
        <w:tc>
          <w:tcPr>
            <w:tcW w:w="0" w:type="auto"/>
            <w:tcBorders>
              <w:top w:val="nil"/>
              <w:left w:val="nil"/>
              <w:bottom w:val="nil"/>
              <w:right w:val="nil"/>
            </w:tcBorders>
            <w:shd w:val="clear" w:color="auto" w:fill="auto"/>
            <w:noWrap/>
            <w:tcMar>
              <w:top w:w="705" w:type="dxa"/>
              <w:left w:w="120" w:type="dxa"/>
              <w:bottom w:w="120" w:type="dxa"/>
              <w:right w:w="120" w:type="dxa"/>
            </w:tcMar>
            <w:hideMark/>
          </w:tcPr>
          <w:p w:rsidR="00D15E1E" w:rsidRPr="00D15E1E" w:rsidRDefault="00D15E1E" w:rsidP="00D15E1E">
            <w:pPr>
              <w:spacing w:after="120" w:line="288" w:lineRule="atLeast"/>
              <w:jc w:val="center"/>
              <w:rPr>
                <w:rFonts w:ascii="Helvetica" w:eastAsia="Times New Roman" w:hAnsi="Helvetica"/>
                <w:color w:val="727272"/>
              </w:rPr>
            </w:pPr>
            <w:r w:rsidRPr="00D15E1E">
              <w:rPr>
                <w:rFonts w:ascii="Helvetica" w:eastAsia="Times New Roman" w:hAnsi="Helvetica"/>
                <w:color w:val="727272"/>
              </w:rPr>
              <w:t>Not rated</w:t>
            </w:r>
          </w:p>
        </w:tc>
        <w:tc>
          <w:tcPr>
            <w:tcW w:w="0" w:type="auto"/>
            <w:tcBorders>
              <w:top w:val="nil"/>
              <w:left w:val="nil"/>
              <w:bottom w:val="nil"/>
              <w:right w:val="nil"/>
            </w:tcBorders>
            <w:shd w:val="clear" w:color="auto" w:fill="auto"/>
            <w:tcMar>
              <w:top w:w="705" w:type="dxa"/>
              <w:left w:w="120" w:type="dxa"/>
              <w:bottom w:w="120" w:type="dxa"/>
              <w:right w:w="120" w:type="dxa"/>
            </w:tcMar>
            <w:hideMark/>
          </w:tcPr>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color w:val="727272"/>
              </w:rPr>
              <w:t>19.99%</w:t>
            </w:r>
          </w:p>
        </w:tc>
        <w:tc>
          <w:tcPr>
            <w:tcW w:w="0" w:type="auto"/>
            <w:tcBorders>
              <w:top w:val="nil"/>
              <w:left w:val="nil"/>
              <w:bottom w:val="nil"/>
              <w:right w:val="nil"/>
            </w:tcBorders>
            <w:shd w:val="clear" w:color="auto" w:fill="auto"/>
            <w:tcMar>
              <w:top w:w="705" w:type="dxa"/>
              <w:left w:w="120" w:type="dxa"/>
              <w:bottom w:w="120" w:type="dxa"/>
              <w:right w:w="120" w:type="dxa"/>
            </w:tcMar>
            <w:hideMark/>
          </w:tcPr>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color w:val="727272"/>
              </w:rPr>
              <w:t>0%</w:t>
            </w:r>
            <w:r w:rsidRPr="00D15E1E">
              <w:rPr>
                <w:rFonts w:ascii="Helvetica" w:eastAsia="Times New Roman" w:hAnsi="Helvetica"/>
                <w:b w:val="0"/>
                <w:bCs w:val="0"/>
                <w:color w:val="727272"/>
                <w:sz w:val="18"/>
                <w:szCs w:val="18"/>
              </w:rPr>
              <w:t>for</w:t>
            </w:r>
            <w:r w:rsidRPr="00D15E1E">
              <w:rPr>
                <w:rFonts w:ascii="Helvetica" w:eastAsia="Times New Roman" w:hAnsi="Helvetica"/>
                <w:b w:val="0"/>
                <w:bCs w:val="0"/>
                <w:color w:val="727272"/>
              </w:rPr>
              <w:t>6 mths</w:t>
            </w:r>
          </w:p>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color w:val="727272"/>
                <w:sz w:val="18"/>
                <w:szCs w:val="18"/>
              </w:rPr>
              <w:t>then 19.99%</w:t>
            </w:r>
          </w:p>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color w:val="727272"/>
                <w:sz w:val="18"/>
                <w:szCs w:val="18"/>
              </w:rPr>
              <w:t>Upfront fee 1% applies</w:t>
            </w:r>
          </w:p>
        </w:tc>
        <w:tc>
          <w:tcPr>
            <w:tcW w:w="0" w:type="auto"/>
            <w:tcBorders>
              <w:top w:val="nil"/>
              <w:left w:val="nil"/>
              <w:bottom w:val="nil"/>
              <w:right w:val="nil"/>
            </w:tcBorders>
            <w:shd w:val="clear" w:color="auto" w:fill="auto"/>
            <w:tcMar>
              <w:top w:w="705" w:type="dxa"/>
              <w:left w:w="120" w:type="dxa"/>
              <w:bottom w:w="120" w:type="dxa"/>
              <w:right w:w="120" w:type="dxa"/>
            </w:tcMar>
            <w:hideMark/>
          </w:tcPr>
          <w:p w:rsidR="00D15E1E" w:rsidRPr="00D15E1E" w:rsidRDefault="00D15E1E" w:rsidP="00D15E1E">
            <w:pPr>
              <w:spacing w:after="120" w:line="288" w:lineRule="atLeast"/>
              <w:jc w:val="center"/>
              <w:rPr>
                <w:rFonts w:ascii="Helvetica" w:eastAsia="Times New Roman" w:hAnsi="Helvetica"/>
                <w:b w:val="0"/>
                <w:bCs w:val="0"/>
                <w:color w:val="727272"/>
              </w:rPr>
            </w:pPr>
            <w:r w:rsidRPr="00D15E1E">
              <w:rPr>
                <w:rFonts w:ascii="Helvetica" w:eastAsia="Times New Roman" w:hAnsi="Helvetica"/>
                <w:b w:val="0"/>
                <w:bCs w:val="0"/>
                <w:color w:val="727272"/>
              </w:rPr>
              <w:t>$270</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D15E1E" w:rsidRPr="00D15E1E" w:rsidRDefault="00D15E1E" w:rsidP="00D15E1E">
            <w:pPr>
              <w:spacing w:after="75" w:line="240" w:lineRule="auto"/>
              <w:jc w:val="center"/>
              <w:textAlignment w:val="center"/>
              <w:rPr>
                <w:rFonts w:ascii="Times New Roman" w:eastAsia="Times New Roman" w:hAnsi="Times New Roman"/>
                <w:color w:val="FFFFFF"/>
                <w:bdr w:val="single" w:sz="12" w:space="2" w:color="5CB85C" w:frame="1"/>
                <w:shd w:val="clear" w:color="auto" w:fill="5CB85C"/>
              </w:rPr>
            </w:pPr>
            <w:r w:rsidRPr="00D15E1E">
              <w:rPr>
                <w:rFonts w:ascii="Helvetica" w:eastAsia="Times New Roman" w:hAnsi="Helvetica"/>
                <w:b w:val="0"/>
                <w:bCs w:val="0"/>
                <w:color w:val="727272"/>
              </w:rPr>
              <w:fldChar w:fldCharType="begin"/>
            </w:r>
            <w:r w:rsidRPr="00D15E1E">
              <w:rPr>
                <w:rFonts w:ascii="Helvetica" w:eastAsia="Times New Roman" w:hAnsi="Helvetica"/>
                <w:b w:val="0"/>
                <w:bCs w:val="0"/>
                <w:color w:val="727272"/>
              </w:rPr>
              <w:instrText xml:space="preserve"> HYPERLINK "https://widgets.canstar.com.au/widgets/lead?u=aHR0cHM6Ly9jYW5zdGFyY29udmVyc2lvbnMuY29tP2M9ODgxNzkmYT0yNSZzMT1DcmVkaXQrQ2FyZHMmczI9VGFibGUrRW1iZWQrLStSb3crMTErJTdDKy0xK1N0YXIrJTdDK0J1dHRvbislN0MrMTE3NTc0Nzk0Ni4xNTkzMzc3MDc4JnMzPShkaXJlY3QpKyU3Qysobm9uZSkrJTdDK251bGwrJTdDK251bGwrJTdDKzAmczQ9JnM1PSZ1ZGlkPXVuZGVmaW5lZF91bmRlZmluZWRfdW5kZWZpbmVk" \t "_blank" </w:instrText>
            </w:r>
            <w:r w:rsidRPr="00D15E1E">
              <w:rPr>
                <w:rFonts w:ascii="Helvetica" w:eastAsia="Times New Roman" w:hAnsi="Helvetica"/>
                <w:b w:val="0"/>
                <w:bCs w:val="0"/>
                <w:color w:val="727272"/>
              </w:rPr>
              <w:fldChar w:fldCharType="separate"/>
            </w:r>
          </w:p>
          <w:p w:rsidR="00D15E1E" w:rsidRPr="00D15E1E" w:rsidRDefault="00D15E1E" w:rsidP="00D15E1E">
            <w:pPr>
              <w:spacing w:after="75" w:line="240" w:lineRule="auto"/>
              <w:jc w:val="center"/>
              <w:textAlignment w:val="center"/>
              <w:rPr>
                <w:rFonts w:ascii="Times New Roman" w:eastAsia="Times New Roman" w:hAnsi="Times New Roman"/>
                <w:b w:val="0"/>
                <w:bCs w:val="0"/>
              </w:rPr>
            </w:pPr>
            <w:r w:rsidRPr="00D15E1E">
              <w:rPr>
                <w:rFonts w:ascii="Helvetica" w:eastAsia="Times New Roman" w:hAnsi="Helvetica"/>
                <w:color w:val="FFFFFF"/>
                <w:bdr w:val="single" w:sz="12" w:space="2" w:color="5CB85C" w:frame="1"/>
                <w:shd w:val="clear" w:color="auto" w:fill="5CB85C"/>
              </w:rPr>
              <w:t>Go to site</w:t>
            </w:r>
          </w:p>
          <w:p w:rsidR="00D15E1E" w:rsidRPr="00D15E1E" w:rsidRDefault="00D15E1E" w:rsidP="00D15E1E">
            <w:pPr>
              <w:spacing w:after="0" w:line="288" w:lineRule="atLeast"/>
              <w:jc w:val="center"/>
              <w:textAlignment w:val="center"/>
              <w:rPr>
                <w:rFonts w:ascii="Helvetica" w:eastAsia="Times New Roman" w:hAnsi="Helvetica"/>
                <w:b w:val="0"/>
                <w:bCs w:val="0"/>
                <w:color w:val="727272"/>
              </w:rPr>
            </w:pPr>
            <w:r w:rsidRPr="00D15E1E">
              <w:rPr>
                <w:rFonts w:ascii="Helvetica" w:eastAsia="Times New Roman" w:hAnsi="Helvetica"/>
                <w:b w:val="0"/>
                <w:bCs w:val="0"/>
                <w:color w:val="727272"/>
              </w:rPr>
              <w:fldChar w:fldCharType="end"/>
            </w:r>
          </w:p>
          <w:p w:rsidR="00D15E1E" w:rsidRPr="00D15E1E" w:rsidRDefault="00D15E1E" w:rsidP="00D15E1E">
            <w:pPr>
              <w:spacing w:after="0" w:line="288" w:lineRule="atLeast"/>
              <w:jc w:val="center"/>
              <w:textAlignment w:val="center"/>
              <w:rPr>
                <w:rFonts w:ascii="Helvetica" w:eastAsia="Times New Roman" w:hAnsi="Helvetica"/>
                <w:b w:val="0"/>
                <w:bCs w:val="0"/>
                <w:color w:val="727272"/>
              </w:rPr>
            </w:pPr>
            <w:r w:rsidRPr="00D15E1E">
              <w:rPr>
                <w:rFonts w:ascii="Helvetica" w:eastAsia="Times New Roman" w:hAnsi="Helvetica"/>
                <w:b w:val="0"/>
                <w:bCs w:val="0"/>
                <w:color w:val="727272"/>
                <w:spacing w:val="3"/>
                <w:sz w:val="18"/>
                <w:szCs w:val="18"/>
              </w:rPr>
              <w:t xml:space="preserve">on </w:t>
            </w:r>
            <w:proofErr w:type="spellStart"/>
            <w:r w:rsidRPr="00D15E1E">
              <w:rPr>
                <w:rFonts w:ascii="Helvetica" w:eastAsia="Times New Roman" w:hAnsi="Helvetica"/>
                <w:b w:val="0"/>
                <w:bCs w:val="0"/>
                <w:color w:val="727272"/>
                <w:spacing w:val="3"/>
                <w:sz w:val="18"/>
                <w:szCs w:val="18"/>
              </w:rPr>
              <w:t>Bankwest's</w:t>
            </w:r>
            <w:proofErr w:type="spellEnd"/>
            <w:r w:rsidRPr="00D15E1E">
              <w:rPr>
                <w:rFonts w:ascii="Helvetica" w:eastAsia="Times New Roman" w:hAnsi="Helvetica"/>
                <w:b w:val="0"/>
                <w:bCs w:val="0"/>
                <w:color w:val="727272"/>
                <w:spacing w:val="3"/>
                <w:sz w:val="18"/>
                <w:szCs w:val="18"/>
              </w:rPr>
              <w:t xml:space="preserve"> website</w:t>
            </w:r>
          </w:p>
        </w:tc>
      </w:tr>
    </w:tbl>
    <w:p w:rsidR="00D15E1E" w:rsidRPr="00D15E1E" w:rsidRDefault="00D15E1E" w:rsidP="00D15E1E">
      <w:pPr>
        <w:shd w:val="clear" w:color="auto" w:fill="FFFFFF"/>
        <w:spacing w:after="0" w:line="240" w:lineRule="auto"/>
        <w:rPr>
          <w:rFonts w:ascii="Helvetica" w:eastAsia="Times New Roman" w:hAnsi="Helvetica"/>
          <w:b w:val="0"/>
          <w:bCs w:val="0"/>
          <w:color w:val="333333"/>
          <w:sz w:val="21"/>
          <w:szCs w:val="21"/>
        </w:rPr>
      </w:pPr>
      <w:r w:rsidRPr="00D15E1E">
        <w:rPr>
          <w:rFonts w:ascii="Helvetica" w:eastAsia="Times New Roman" w:hAnsi="Helvetica"/>
          <w:b w:val="0"/>
          <w:bCs w:val="0"/>
          <w:noProof/>
          <w:color w:val="1998A6"/>
          <w:sz w:val="21"/>
          <w:szCs w:val="21"/>
        </w:rPr>
        <w:drawing>
          <wp:inline distT="0" distB="0" distL="0" distR="0">
            <wp:extent cx="247650" cy="257175"/>
            <wp:effectExtent l="0" t="0" r="0" b="9525"/>
            <wp:docPr id="10" name="Picture 10" descr="Canstar">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anstar">
                      <a:hlinkClick r:id="rId49"/>
                    </pic:cNvPr>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47650" cy="257175"/>
                    </a:xfrm>
                    <a:prstGeom prst="rect">
                      <a:avLst/>
                    </a:prstGeom>
                    <a:noFill/>
                    <a:ln>
                      <a:noFill/>
                    </a:ln>
                  </pic:spPr>
                </pic:pic>
              </a:graphicData>
            </a:graphic>
          </wp:inline>
        </w:drawing>
      </w:r>
    </w:p>
    <w:p w:rsidR="00D15E1E" w:rsidRPr="00D15E1E" w:rsidRDefault="00D15E1E" w:rsidP="00D15E1E">
      <w:pPr>
        <w:shd w:val="clear" w:color="auto" w:fill="FFFFFF"/>
        <w:spacing w:after="0" w:line="240" w:lineRule="auto"/>
        <w:rPr>
          <w:rFonts w:ascii="Helvetica" w:eastAsia="Times New Roman" w:hAnsi="Helvetica"/>
          <w:b w:val="0"/>
          <w:bCs w:val="0"/>
          <w:color w:val="333333"/>
          <w:sz w:val="21"/>
          <w:szCs w:val="21"/>
        </w:rPr>
      </w:pPr>
      <w:hyperlink r:id="rId51" w:history="1">
        <w:r w:rsidRPr="00D15E1E">
          <w:rPr>
            <w:rFonts w:ascii="Helvetica" w:eastAsia="Times New Roman" w:hAnsi="Helvetica"/>
            <w:b w:val="0"/>
            <w:bCs w:val="0"/>
            <w:color w:val="1998A6"/>
            <w:sz w:val="21"/>
            <w:szCs w:val="21"/>
            <w:u w:val="single"/>
          </w:rPr>
          <w:t xml:space="preserve">View all </w:t>
        </w:r>
        <w:proofErr w:type="spellStart"/>
        <w:r w:rsidRPr="00D15E1E">
          <w:rPr>
            <w:rFonts w:ascii="Helvetica" w:eastAsia="Times New Roman" w:hAnsi="Helvetica"/>
            <w:b w:val="0"/>
            <w:bCs w:val="0"/>
            <w:color w:val="1998A6"/>
            <w:sz w:val="21"/>
            <w:szCs w:val="21"/>
            <w:u w:val="single"/>
          </w:rPr>
          <w:t>Canstar</w:t>
        </w:r>
        <w:proofErr w:type="spellEnd"/>
        <w:r w:rsidRPr="00D15E1E">
          <w:rPr>
            <w:rFonts w:ascii="Helvetica" w:eastAsia="Times New Roman" w:hAnsi="Helvetica"/>
            <w:b w:val="0"/>
            <w:bCs w:val="0"/>
            <w:color w:val="1998A6"/>
            <w:sz w:val="21"/>
            <w:szCs w:val="21"/>
            <w:u w:val="single"/>
          </w:rPr>
          <w:t xml:space="preserve"> rated Credit Cards products</w:t>
        </w:r>
      </w:hyperlink>
    </w:p>
    <w:p w:rsidR="00D15E1E" w:rsidRPr="00D15E1E" w:rsidRDefault="00D15E1E" w:rsidP="00D15E1E">
      <w:pPr>
        <w:shd w:val="clear" w:color="auto" w:fill="FFFFFF"/>
        <w:spacing w:line="240" w:lineRule="auto"/>
        <w:jc w:val="right"/>
        <w:rPr>
          <w:rFonts w:ascii="Helvetica" w:eastAsia="Times New Roman" w:hAnsi="Helvetica"/>
          <w:b w:val="0"/>
          <w:bCs w:val="0"/>
          <w:color w:val="333333"/>
          <w:sz w:val="21"/>
          <w:szCs w:val="21"/>
        </w:rPr>
      </w:pPr>
      <w:hyperlink r:id="rId52" w:anchor="footer-disclaimers" w:history="1">
        <w:r w:rsidRPr="00D15E1E">
          <w:rPr>
            <w:rFonts w:ascii="Helvetica" w:eastAsia="Times New Roman" w:hAnsi="Helvetica"/>
            <w:b w:val="0"/>
            <w:bCs w:val="0"/>
            <w:color w:val="1998A6"/>
            <w:sz w:val="21"/>
            <w:szCs w:val="21"/>
            <w:u w:val="single"/>
          </w:rPr>
          <w:t>View disclosures</w:t>
        </w:r>
      </w:hyperlink>
    </w:p>
    <w:p w:rsidR="00D15E1E" w:rsidRPr="00D15E1E" w:rsidRDefault="00D15E1E" w:rsidP="00D15E1E">
      <w:pPr>
        <w:shd w:val="clear" w:color="auto" w:fill="FFFFFF"/>
        <w:spacing w:after="0" w:line="390" w:lineRule="atLeast"/>
        <w:jc w:val="center"/>
        <w:rPr>
          <w:rFonts w:ascii="Georgia" w:eastAsia="Times New Roman" w:hAnsi="Georgia"/>
          <w:b w:val="0"/>
          <w:bCs w:val="0"/>
          <w:color w:val="333333"/>
          <w:sz w:val="27"/>
          <w:szCs w:val="27"/>
        </w:rPr>
      </w:pPr>
      <w:hyperlink r:id="rId53" w:history="1">
        <w:r w:rsidRPr="00D15E1E">
          <w:rPr>
            <w:rFonts w:ascii="Helvetica" w:eastAsia="Times New Roman" w:hAnsi="Helvetica"/>
            <w:b w:val="0"/>
            <w:bCs w:val="0"/>
            <w:color w:val="FFFFFF"/>
            <w:u w:val="single"/>
            <w:bdr w:val="single" w:sz="12" w:space="8" w:color="007A87" w:frame="1"/>
            <w:shd w:val="clear" w:color="auto" w:fill="007A87"/>
          </w:rPr>
          <w:t>Compare credit cards</w:t>
        </w:r>
      </w:hyperlink>
    </w:p>
    <w:p w:rsidR="00D15E1E" w:rsidRPr="00D15E1E" w:rsidRDefault="00D15E1E" w:rsidP="00D15E1E">
      <w:pPr>
        <w:shd w:val="clear" w:color="auto" w:fill="FFFFFF"/>
        <w:spacing w:before="360" w:after="60" w:line="330" w:lineRule="atLeast"/>
        <w:outlineLvl w:val="2"/>
        <w:rPr>
          <w:rFonts w:ascii="Helvetica" w:eastAsia="Times New Roman" w:hAnsi="Helvetica"/>
          <w:color w:val="212121"/>
          <w:sz w:val="27"/>
          <w:szCs w:val="27"/>
        </w:rPr>
      </w:pPr>
      <w:r w:rsidRPr="00D15E1E">
        <w:rPr>
          <w:rFonts w:ascii="Helvetica" w:eastAsia="Times New Roman" w:hAnsi="Helvetica"/>
          <w:color w:val="212121"/>
          <w:sz w:val="27"/>
          <w:szCs w:val="27"/>
        </w:rPr>
        <w:t>Learn more about Credit Cards</w:t>
      </w:r>
    </w:p>
    <w:p w:rsidR="00D15E1E" w:rsidRPr="00D15E1E" w:rsidRDefault="00D15E1E" w:rsidP="00D15E1E">
      <w:pPr>
        <w:numPr>
          <w:ilvl w:val="0"/>
          <w:numId w:val="2"/>
        </w:numPr>
        <w:shd w:val="clear" w:color="auto" w:fill="FFFFFF"/>
        <w:spacing w:before="100" w:beforeAutospacing="1" w:after="100" w:afterAutospacing="1" w:line="390" w:lineRule="atLeast"/>
        <w:ind w:left="495"/>
        <w:rPr>
          <w:rFonts w:ascii="Georgia" w:eastAsia="Times New Roman" w:hAnsi="Georgia"/>
          <w:b w:val="0"/>
          <w:bCs w:val="0"/>
          <w:color w:val="333333"/>
          <w:sz w:val="27"/>
          <w:szCs w:val="27"/>
        </w:rPr>
      </w:pPr>
      <w:hyperlink r:id="rId54" w:history="1">
        <w:r w:rsidRPr="00D15E1E">
          <w:rPr>
            <w:rFonts w:ascii="Georgia" w:eastAsia="Times New Roman" w:hAnsi="Georgia"/>
            <w:b w:val="0"/>
            <w:bCs w:val="0"/>
            <w:color w:val="1998A6"/>
            <w:u w:val="single"/>
          </w:rPr>
          <w:t>What are credit card minimum repayments?</w:t>
        </w:r>
      </w:hyperlink>
    </w:p>
    <w:p w:rsidR="00D15E1E" w:rsidRPr="00D15E1E" w:rsidRDefault="00D15E1E" w:rsidP="00D15E1E">
      <w:pPr>
        <w:numPr>
          <w:ilvl w:val="0"/>
          <w:numId w:val="2"/>
        </w:numPr>
        <w:shd w:val="clear" w:color="auto" w:fill="FFFFFF"/>
        <w:spacing w:before="100" w:beforeAutospacing="1" w:after="100" w:afterAutospacing="1" w:line="390" w:lineRule="atLeast"/>
        <w:ind w:left="495"/>
        <w:rPr>
          <w:rFonts w:ascii="Georgia" w:eastAsia="Times New Roman" w:hAnsi="Georgia"/>
          <w:b w:val="0"/>
          <w:bCs w:val="0"/>
          <w:color w:val="333333"/>
          <w:sz w:val="27"/>
          <w:szCs w:val="27"/>
        </w:rPr>
      </w:pPr>
      <w:hyperlink r:id="rId55" w:history="1">
        <w:r w:rsidRPr="00D15E1E">
          <w:rPr>
            <w:rFonts w:ascii="Georgia" w:eastAsia="Times New Roman" w:hAnsi="Georgia"/>
            <w:b w:val="0"/>
            <w:bCs w:val="0"/>
            <w:color w:val="1998A6"/>
            <w:u w:val="single"/>
          </w:rPr>
          <w:t>How can I increase my credit limit?</w:t>
        </w:r>
      </w:hyperlink>
    </w:p>
    <w:p w:rsidR="00D15E1E" w:rsidRPr="00D15E1E" w:rsidRDefault="00D15E1E" w:rsidP="00D15E1E">
      <w:pPr>
        <w:numPr>
          <w:ilvl w:val="0"/>
          <w:numId w:val="2"/>
        </w:numPr>
        <w:shd w:val="clear" w:color="auto" w:fill="FFFFFF"/>
        <w:spacing w:before="100" w:beforeAutospacing="1" w:after="100" w:afterAutospacing="1" w:line="390" w:lineRule="atLeast"/>
        <w:ind w:left="495"/>
        <w:rPr>
          <w:rFonts w:ascii="Georgia" w:eastAsia="Times New Roman" w:hAnsi="Georgia"/>
          <w:b w:val="0"/>
          <w:bCs w:val="0"/>
          <w:color w:val="333333"/>
          <w:sz w:val="27"/>
          <w:szCs w:val="27"/>
        </w:rPr>
      </w:pPr>
      <w:hyperlink r:id="rId56" w:history="1">
        <w:r w:rsidRPr="00D15E1E">
          <w:rPr>
            <w:rFonts w:ascii="Georgia" w:eastAsia="Times New Roman" w:hAnsi="Georgia"/>
            <w:b w:val="0"/>
            <w:bCs w:val="0"/>
            <w:color w:val="1998A6"/>
            <w:u w:val="single"/>
          </w:rPr>
          <w:t>What are credit card late payment fees?</w:t>
        </w:r>
      </w:hyperlink>
    </w:p>
    <w:p w:rsidR="00D15E1E" w:rsidRPr="00D15E1E" w:rsidRDefault="00D15E1E" w:rsidP="00D15E1E">
      <w:pPr>
        <w:shd w:val="clear" w:color="auto" w:fill="FFFFFF"/>
        <w:spacing w:after="240" w:line="390" w:lineRule="atLeast"/>
        <w:rPr>
          <w:rFonts w:ascii="Georgia" w:eastAsia="Times New Roman" w:hAnsi="Georgia"/>
          <w:b w:val="0"/>
          <w:bCs w:val="0"/>
          <w:color w:val="333333"/>
          <w:sz w:val="27"/>
          <w:szCs w:val="27"/>
        </w:rPr>
      </w:pPr>
      <w:r w:rsidRPr="00D15E1E">
        <w:rPr>
          <w:rFonts w:ascii="Georgia" w:eastAsia="Times New Roman" w:hAnsi="Georgia"/>
          <w:b w:val="0"/>
          <w:bCs w:val="0"/>
          <w:color w:val="333333"/>
          <w:sz w:val="27"/>
          <w:szCs w:val="27"/>
        </w:rPr>
        <w:t> </w:t>
      </w:r>
    </w:p>
    <w:p w:rsidR="00D15E1E" w:rsidRPr="00D15E1E" w:rsidRDefault="00D15E1E" w:rsidP="00D15E1E">
      <w:pPr>
        <w:shd w:val="clear" w:color="auto" w:fill="FFFFFF"/>
        <w:spacing w:after="0" w:line="240" w:lineRule="auto"/>
        <w:rPr>
          <w:rFonts w:ascii="Georgia" w:eastAsia="Times New Roman" w:hAnsi="Georgia"/>
          <w:b w:val="0"/>
          <w:bCs w:val="0"/>
          <w:color w:val="333333"/>
        </w:rPr>
      </w:pPr>
      <w:r w:rsidRPr="00D15E1E">
        <w:rPr>
          <w:rFonts w:ascii="Georgia" w:eastAsia="Times New Roman" w:hAnsi="Georgia"/>
          <w:b w:val="0"/>
          <w:bCs w:val="0"/>
          <w:color w:val="333333"/>
        </w:rPr>
        <w:t> PREVIOUS</w:t>
      </w:r>
      <w:r w:rsidRPr="00D15E1E">
        <w:rPr>
          <w:rFonts w:ascii="Georgia" w:eastAsia="Times New Roman" w:hAnsi="Georgia"/>
          <w:b w:val="0"/>
          <w:bCs w:val="0"/>
          <w:color w:val="333333"/>
        </w:rPr>
        <w:br/>
      </w:r>
      <w:hyperlink r:id="rId57" w:history="1">
        <w:r w:rsidRPr="00D15E1E">
          <w:rPr>
            <w:rFonts w:ascii="Georgia" w:eastAsia="Times New Roman" w:hAnsi="Georgia"/>
            <w:b w:val="0"/>
            <w:bCs w:val="0"/>
            <w:color w:val="1998A6"/>
            <w:u w:val="single"/>
          </w:rPr>
          <w:t>How Do Interest-Free Days Work On Credit Cards?</w:t>
        </w:r>
      </w:hyperlink>
    </w:p>
    <w:p w:rsidR="00D15E1E" w:rsidRPr="00D15E1E" w:rsidRDefault="00D15E1E" w:rsidP="00D15E1E">
      <w:pPr>
        <w:shd w:val="clear" w:color="auto" w:fill="FFFFFF"/>
        <w:spacing w:after="0" w:line="240" w:lineRule="auto"/>
        <w:jc w:val="right"/>
        <w:rPr>
          <w:rFonts w:ascii="Georgia" w:eastAsia="Times New Roman" w:hAnsi="Georgia"/>
          <w:b w:val="0"/>
          <w:bCs w:val="0"/>
          <w:color w:val="333333"/>
        </w:rPr>
      </w:pPr>
      <w:r w:rsidRPr="00D15E1E">
        <w:rPr>
          <w:rFonts w:ascii="Georgia" w:eastAsia="Times New Roman" w:hAnsi="Georgia"/>
          <w:b w:val="0"/>
          <w:bCs w:val="0"/>
          <w:color w:val="333333"/>
        </w:rPr>
        <w:t>NEXT </w:t>
      </w:r>
      <w:r w:rsidRPr="00D15E1E">
        <w:rPr>
          <w:rFonts w:ascii="Georgia" w:eastAsia="Times New Roman" w:hAnsi="Georgia"/>
          <w:b w:val="0"/>
          <w:bCs w:val="0"/>
          <w:color w:val="333333"/>
        </w:rPr>
        <w:br/>
      </w:r>
      <w:hyperlink r:id="rId58" w:history="1">
        <w:proofErr w:type="gramStart"/>
        <w:r w:rsidRPr="00D15E1E">
          <w:rPr>
            <w:rFonts w:ascii="Georgia" w:eastAsia="Times New Roman" w:hAnsi="Georgia"/>
            <w:b w:val="0"/>
            <w:bCs w:val="0"/>
            <w:color w:val="1998A6"/>
            <w:u w:val="single"/>
          </w:rPr>
          <w:t>What</w:t>
        </w:r>
        <w:proofErr w:type="gramEnd"/>
        <w:r w:rsidRPr="00D15E1E">
          <w:rPr>
            <w:rFonts w:ascii="Georgia" w:eastAsia="Times New Roman" w:hAnsi="Georgia"/>
            <w:b w:val="0"/>
            <w:bCs w:val="0"/>
            <w:color w:val="1998A6"/>
            <w:u w:val="single"/>
          </w:rPr>
          <w:t xml:space="preserve"> is a credit card minimum repayment</w:t>
        </w:r>
      </w:hyperlink>
    </w:p>
    <w:p w:rsidR="00D15E1E" w:rsidRPr="00D15E1E" w:rsidRDefault="00D15E1E" w:rsidP="00D15E1E">
      <w:pPr>
        <w:shd w:val="clear" w:color="auto" w:fill="FFFFFF"/>
        <w:spacing w:after="0" w:line="240" w:lineRule="auto"/>
        <w:rPr>
          <w:rFonts w:ascii="Georgia" w:eastAsia="Times New Roman" w:hAnsi="Georgia"/>
          <w:b w:val="0"/>
          <w:bCs w:val="0"/>
          <w:color w:val="333333"/>
        </w:rPr>
      </w:pPr>
      <w:r w:rsidRPr="00D15E1E">
        <w:rPr>
          <w:rFonts w:ascii="Helvetica" w:eastAsia="Times New Roman" w:hAnsi="Helvetica"/>
          <w:color w:val="212121"/>
        </w:rPr>
        <w:lastRenderedPageBreak/>
        <w:t>Similar Topics:</w:t>
      </w:r>
    </w:p>
    <w:p w:rsidR="00D15E1E" w:rsidRPr="00D15E1E" w:rsidRDefault="00D15E1E" w:rsidP="00D15E1E">
      <w:pPr>
        <w:numPr>
          <w:ilvl w:val="0"/>
          <w:numId w:val="3"/>
        </w:numPr>
        <w:shd w:val="clear" w:color="auto" w:fill="FFFFFF"/>
        <w:spacing w:beforeAutospacing="1" w:after="0" w:line="240" w:lineRule="auto"/>
        <w:ind w:left="495"/>
        <w:rPr>
          <w:rFonts w:ascii="Helvetica" w:eastAsia="Times New Roman" w:hAnsi="Helvetica"/>
          <w:b w:val="0"/>
          <w:bCs w:val="0"/>
          <w:color w:val="333333"/>
        </w:rPr>
      </w:pPr>
      <w:hyperlink r:id="rId59" w:history="1">
        <w:r w:rsidRPr="00D15E1E">
          <w:rPr>
            <w:rFonts w:ascii="Helvetica" w:eastAsia="Times New Roman" w:hAnsi="Helvetica"/>
            <w:b w:val="0"/>
            <w:bCs w:val="0"/>
            <w:color w:val="007A87"/>
            <w:u w:val="single"/>
            <w:bdr w:val="single" w:sz="6" w:space="1" w:color="007A87" w:frame="1"/>
            <w:shd w:val="clear" w:color="auto" w:fill="FFFFFF"/>
          </w:rPr>
          <w:t>cash rate</w:t>
        </w:r>
      </w:hyperlink>
    </w:p>
    <w:p w:rsidR="00D15E1E" w:rsidRPr="00D15E1E" w:rsidRDefault="00D15E1E" w:rsidP="00D15E1E">
      <w:pPr>
        <w:numPr>
          <w:ilvl w:val="0"/>
          <w:numId w:val="3"/>
        </w:numPr>
        <w:shd w:val="clear" w:color="auto" w:fill="FFFFFF"/>
        <w:spacing w:beforeAutospacing="1" w:after="0" w:line="240" w:lineRule="auto"/>
        <w:ind w:left="495"/>
        <w:rPr>
          <w:rFonts w:ascii="Helvetica" w:eastAsia="Times New Roman" w:hAnsi="Helvetica"/>
          <w:b w:val="0"/>
          <w:bCs w:val="0"/>
          <w:color w:val="333333"/>
        </w:rPr>
      </w:pPr>
      <w:hyperlink r:id="rId60" w:history="1">
        <w:r w:rsidRPr="00D15E1E">
          <w:rPr>
            <w:rFonts w:ascii="Helvetica" w:eastAsia="Times New Roman" w:hAnsi="Helvetica"/>
            <w:b w:val="0"/>
            <w:bCs w:val="0"/>
            <w:color w:val="007A87"/>
            <w:u w:val="single"/>
            <w:bdr w:val="single" w:sz="6" w:space="1" w:color="007A87" w:frame="1"/>
            <w:shd w:val="clear" w:color="auto" w:fill="FFFFFF"/>
          </w:rPr>
          <w:t>Credit card interest rate</w:t>
        </w:r>
      </w:hyperlink>
    </w:p>
    <w:p w:rsidR="00D15E1E" w:rsidRPr="00D15E1E" w:rsidRDefault="00D15E1E" w:rsidP="00D15E1E">
      <w:pPr>
        <w:numPr>
          <w:ilvl w:val="0"/>
          <w:numId w:val="3"/>
        </w:numPr>
        <w:shd w:val="clear" w:color="auto" w:fill="FFFFFF"/>
        <w:spacing w:beforeAutospacing="1" w:line="240" w:lineRule="auto"/>
        <w:ind w:left="495"/>
        <w:rPr>
          <w:rFonts w:ascii="Helvetica" w:eastAsia="Times New Roman" w:hAnsi="Helvetica"/>
          <w:b w:val="0"/>
          <w:bCs w:val="0"/>
          <w:color w:val="333333"/>
        </w:rPr>
      </w:pPr>
      <w:hyperlink r:id="rId61" w:history="1">
        <w:r w:rsidRPr="00D15E1E">
          <w:rPr>
            <w:rFonts w:ascii="Helvetica" w:eastAsia="Times New Roman" w:hAnsi="Helvetica"/>
            <w:b w:val="0"/>
            <w:bCs w:val="0"/>
            <w:color w:val="007A87"/>
            <w:u w:val="single"/>
            <w:bdr w:val="single" w:sz="6" w:space="1" w:color="007A87" w:frame="1"/>
            <w:shd w:val="clear" w:color="auto" w:fill="FFFFFF"/>
          </w:rPr>
          <w:t>credit cards</w:t>
        </w:r>
      </w:hyperlink>
    </w:p>
    <w:p w:rsidR="00D15E1E" w:rsidRPr="00D15E1E" w:rsidRDefault="00D15E1E" w:rsidP="00D15E1E">
      <w:pPr>
        <w:shd w:val="clear" w:color="auto" w:fill="FFFFFF"/>
        <w:spacing w:after="0" w:line="525" w:lineRule="atLeast"/>
        <w:jc w:val="right"/>
        <w:outlineLvl w:val="3"/>
        <w:rPr>
          <w:rFonts w:ascii="Helvetica" w:eastAsia="Times New Roman" w:hAnsi="Helvetica"/>
          <w:color w:val="727272"/>
          <w:spacing w:val="15"/>
          <w:sz w:val="27"/>
          <w:szCs w:val="27"/>
        </w:rPr>
      </w:pPr>
      <w:r w:rsidRPr="00D15E1E">
        <w:rPr>
          <w:rFonts w:ascii="Helvetica" w:eastAsia="Times New Roman" w:hAnsi="Helvetica"/>
          <w:color w:val="727272"/>
          <w:spacing w:val="15"/>
          <w:sz w:val="27"/>
          <w:szCs w:val="27"/>
        </w:rPr>
        <w:t>Share this article</w:t>
      </w:r>
    </w:p>
    <w:p w:rsidR="00D15E1E" w:rsidRPr="00D15E1E" w:rsidRDefault="00D15E1E" w:rsidP="00D15E1E">
      <w:pPr>
        <w:shd w:val="clear" w:color="auto" w:fill="FFFFFF"/>
        <w:spacing w:after="0" w:line="240" w:lineRule="auto"/>
        <w:rPr>
          <w:rFonts w:ascii="Georgia" w:eastAsia="Times New Roman" w:hAnsi="Georgia"/>
          <w:b w:val="0"/>
          <w:bCs w:val="0"/>
          <w:color w:val="333333"/>
        </w:rPr>
      </w:pPr>
      <w:r w:rsidRPr="00D15E1E">
        <w:rPr>
          <w:rFonts w:ascii="Georgia" w:eastAsia="Times New Roman" w:hAnsi="Georgia"/>
          <w:b w:val="0"/>
          <w:bCs w:val="0"/>
          <w:color w:val="333333"/>
        </w:rPr>
        <w:t>   </w:t>
      </w:r>
    </w:p>
    <w:p w:rsidR="00D15E1E" w:rsidRPr="00D15E1E" w:rsidRDefault="00D15E1E" w:rsidP="00D15E1E">
      <w:pPr>
        <w:shd w:val="clear" w:color="auto" w:fill="0095A9"/>
        <w:spacing w:after="300" w:line="435" w:lineRule="atLeast"/>
        <w:outlineLvl w:val="2"/>
        <w:rPr>
          <w:rFonts w:ascii="Helvetica" w:eastAsia="Times New Roman" w:hAnsi="Helvetica"/>
          <w:color w:val="FFFFFF"/>
          <w:sz w:val="36"/>
          <w:szCs w:val="36"/>
        </w:rPr>
      </w:pPr>
      <w:r w:rsidRPr="00D15E1E">
        <w:rPr>
          <w:rFonts w:ascii="Helvetica" w:eastAsia="Times New Roman" w:hAnsi="Helvetica"/>
          <w:color w:val="FFFFFF"/>
          <w:sz w:val="36"/>
          <w:szCs w:val="36"/>
        </w:rPr>
        <w:t>Compare Credit Cards</w:t>
      </w:r>
    </w:p>
    <w:p w:rsidR="00D15E1E" w:rsidRPr="00D15E1E" w:rsidRDefault="00D15E1E" w:rsidP="00D15E1E">
      <w:pPr>
        <w:shd w:val="clear" w:color="auto" w:fill="0095A9"/>
        <w:spacing w:after="0" w:line="240" w:lineRule="auto"/>
        <w:textAlignment w:val="top"/>
        <w:rPr>
          <w:rFonts w:ascii="Helvetica" w:eastAsia="Times New Roman" w:hAnsi="Helvetica"/>
          <w:b w:val="0"/>
          <w:bCs w:val="0"/>
          <w:color w:val="212121"/>
        </w:rPr>
      </w:pPr>
      <w:r w:rsidRPr="00D15E1E">
        <w:rPr>
          <w:rFonts w:ascii="Helvetica" w:eastAsia="Times New Roman" w:hAnsi="Helvetica"/>
          <w:b w:val="0"/>
          <w:bCs w:val="0"/>
          <w:noProof/>
          <w:color w:val="212121"/>
        </w:rPr>
        <w:drawing>
          <wp:inline distT="0" distB="0" distL="0" distR="0">
            <wp:extent cx="952500" cy="952500"/>
            <wp:effectExtent l="0" t="0" r="0" b="0"/>
            <wp:docPr id="9" name="Picture 9" descr="Low Rate 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w Rate Cards"/>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15E1E" w:rsidRPr="00D15E1E" w:rsidRDefault="00D15E1E" w:rsidP="00D15E1E">
      <w:pPr>
        <w:shd w:val="clear" w:color="auto" w:fill="0095A9"/>
        <w:spacing w:before="60" w:after="240" w:line="240" w:lineRule="auto"/>
        <w:textAlignment w:val="top"/>
        <w:rPr>
          <w:rFonts w:ascii="Helvetica" w:eastAsia="Times New Roman" w:hAnsi="Helvetica"/>
          <w:b w:val="0"/>
          <w:bCs w:val="0"/>
          <w:color w:val="E5FAFC"/>
          <w:sz w:val="33"/>
          <w:szCs w:val="33"/>
        </w:rPr>
      </w:pPr>
      <w:r w:rsidRPr="00D15E1E">
        <w:rPr>
          <w:rFonts w:ascii="Helvetica" w:eastAsia="Times New Roman" w:hAnsi="Helvetica"/>
          <w:b w:val="0"/>
          <w:bCs w:val="0"/>
          <w:color w:val="E5FAFC"/>
          <w:sz w:val="33"/>
          <w:szCs w:val="33"/>
        </w:rPr>
        <w:t>Low Rate Cards</w:t>
      </w:r>
    </w:p>
    <w:p w:rsidR="00D15E1E" w:rsidRPr="00D15E1E" w:rsidRDefault="00D15E1E" w:rsidP="00D15E1E">
      <w:pPr>
        <w:shd w:val="clear" w:color="auto" w:fill="0095A9"/>
        <w:spacing w:after="0" w:line="240" w:lineRule="auto"/>
        <w:rPr>
          <w:rFonts w:ascii="Helvetica" w:eastAsia="Times New Roman" w:hAnsi="Helvetica"/>
          <w:b w:val="0"/>
          <w:bCs w:val="0"/>
          <w:color w:val="212121"/>
        </w:rPr>
      </w:pPr>
      <w:r w:rsidRPr="00D15E1E">
        <w:rPr>
          <w:rFonts w:ascii="Helvetica" w:eastAsia="Times New Roman" w:hAnsi="Helvetica"/>
          <w:b w:val="0"/>
          <w:bCs w:val="0"/>
          <w:color w:val="212121"/>
        </w:rPr>
        <w:t> </w:t>
      </w:r>
    </w:p>
    <w:p w:rsidR="00D15E1E" w:rsidRPr="00D15E1E" w:rsidRDefault="00D15E1E" w:rsidP="00D15E1E">
      <w:pPr>
        <w:shd w:val="clear" w:color="auto" w:fill="0095A9"/>
        <w:spacing w:after="0" w:line="240" w:lineRule="auto"/>
        <w:textAlignment w:val="top"/>
        <w:rPr>
          <w:rFonts w:ascii="Helvetica" w:eastAsia="Times New Roman" w:hAnsi="Helvetica"/>
          <w:b w:val="0"/>
          <w:bCs w:val="0"/>
          <w:color w:val="212121"/>
        </w:rPr>
      </w:pPr>
      <w:r w:rsidRPr="00D15E1E">
        <w:rPr>
          <w:rFonts w:ascii="Helvetica" w:eastAsia="Times New Roman" w:hAnsi="Helvetica"/>
          <w:b w:val="0"/>
          <w:bCs w:val="0"/>
          <w:noProof/>
          <w:color w:val="212121"/>
        </w:rPr>
        <w:drawing>
          <wp:inline distT="0" distB="0" distL="0" distR="0">
            <wp:extent cx="952500" cy="952500"/>
            <wp:effectExtent l="0" t="0" r="0" b="0"/>
            <wp:docPr id="8" name="Picture 8" descr="Low Fee 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w Fee Cards"/>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15E1E" w:rsidRPr="00D15E1E" w:rsidRDefault="00D15E1E" w:rsidP="00D15E1E">
      <w:pPr>
        <w:shd w:val="clear" w:color="auto" w:fill="0095A9"/>
        <w:spacing w:before="60" w:after="240" w:line="240" w:lineRule="auto"/>
        <w:textAlignment w:val="top"/>
        <w:rPr>
          <w:rFonts w:ascii="Helvetica" w:eastAsia="Times New Roman" w:hAnsi="Helvetica"/>
          <w:b w:val="0"/>
          <w:bCs w:val="0"/>
          <w:color w:val="E5FAFC"/>
          <w:sz w:val="33"/>
          <w:szCs w:val="33"/>
        </w:rPr>
      </w:pPr>
      <w:r w:rsidRPr="00D15E1E">
        <w:rPr>
          <w:rFonts w:ascii="Helvetica" w:eastAsia="Times New Roman" w:hAnsi="Helvetica"/>
          <w:b w:val="0"/>
          <w:bCs w:val="0"/>
          <w:color w:val="E5FAFC"/>
          <w:sz w:val="33"/>
          <w:szCs w:val="33"/>
        </w:rPr>
        <w:t>Low Fee Cards</w:t>
      </w:r>
    </w:p>
    <w:p w:rsidR="00D15E1E" w:rsidRPr="00D15E1E" w:rsidRDefault="00D15E1E" w:rsidP="00D15E1E">
      <w:pPr>
        <w:shd w:val="clear" w:color="auto" w:fill="0095A9"/>
        <w:spacing w:after="0" w:line="240" w:lineRule="auto"/>
        <w:rPr>
          <w:rFonts w:ascii="Helvetica" w:eastAsia="Times New Roman" w:hAnsi="Helvetica"/>
          <w:b w:val="0"/>
          <w:bCs w:val="0"/>
          <w:color w:val="212121"/>
        </w:rPr>
      </w:pPr>
      <w:r w:rsidRPr="00D15E1E">
        <w:rPr>
          <w:rFonts w:ascii="Helvetica" w:eastAsia="Times New Roman" w:hAnsi="Helvetica"/>
          <w:b w:val="0"/>
          <w:bCs w:val="0"/>
          <w:color w:val="212121"/>
        </w:rPr>
        <w:t> </w:t>
      </w:r>
    </w:p>
    <w:p w:rsidR="00D15E1E" w:rsidRPr="00D15E1E" w:rsidRDefault="00D15E1E" w:rsidP="00D15E1E">
      <w:pPr>
        <w:shd w:val="clear" w:color="auto" w:fill="0095A9"/>
        <w:spacing w:after="0" w:line="240" w:lineRule="auto"/>
        <w:textAlignment w:val="top"/>
        <w:rPr>
          <w:rFonts w:ascii="Helvetica" w:eastAsia="Times New Roman" w:hAnsi="Helvetica"/>
          <w:b w:val="0"/>
          <w:bCs w:val="0"/>
          <w:color w:val="212121"/>
        </w:rPr>
      </w:pPr>
      <w:r w:rsidRPr="00D15E1E">
        <w:rPr>
          <w:rFonts w:ascii="Helvetica" w:eastAsia="Times New Roman" w:hAnsi="Helvetica"/>
          <w:b w:val="0"/>
          <w:bCs w:val="0"/>
          <w:noProof/>
          <w:color w:val="212121"/>
        </w:rPr>
        <w:drawing>
          <wp:inline distT="0" distB="0" distL="0" distR="0">
            <wp:extent cx="952500" cy="952500"/>
            <wp:effectExtent l="0" t="0" r="0" b="0"/>
            <wp:docPr id="7" name="Picture 7" descr="Premium 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remium Cards"/>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15E1E" w:rsidRPr="00D15E1E" w:rsidRDefault="00D15E1E" w:rsidP="00D15E1E">
      <w:pPr>
        <w:shd w:val="clear" w:color="auto" w:fill="0095A9"/>
        <w:spacing w:before="60" w:after="240" w:line="240" w:lineRule="auto"/>
        <w:textAlignment w:val="top"/>
        <w:rPr>
          <w:rFonts w:ascii="Helvetica" w:eastAsia="Times New Roman" w:hAnsi="Helvetica"/>
          <w:b w:val="0"/>
          <w:bCs w:val="0"/>
          <w:color w:val="E5FAFC"/>
          <w:sz w:val="33"/>
          <w:szCs w:val="33"/>
        </w:rPr>
      </w:pPr>
      <w:r w:rsidRPr="00D15E1E">
        <w:rPr>
          <w:rFonts w:ascii="Helvetica" w:eastAsia="Times New Roman" w:hAnsi="Helvetica"/>
          <w:b w:val="0"/>
          <w:bCs w:val="0"/>
          <w:color w:val="E5FAFC"/>
          <w:sz w:val="33"/>
          <w:szCs w:val="33"/>
        </w:rPr>
        <w:t>Premium Cards</w:t>
      </w:r>
    </w:p>
    <w:p w:rsidR="00D15E1E" w:rsidRPr="00D15E1E" w:rsidRDefault="00D15E1E" w:rsidP="00D15E1E">
      <w:pPr>
        <w:shd w:val="clear" w:color="auto" w:fill="0095A9"/>
        <w:spacing w:after="0" w:line="240" w:lineRule="auto"/>
        <w:rPr>
          <w:rFonts w:ascii="Helvetica" w:eastAsia="Times New Roman" w:hAnsi="Helvetica"/>
          <w:b w:val="0"/>
          <w:bCs w:val="0"/>
          <w:color w:val="212121"/>
        </w:rPr>
      </w:pPr>
      <w:r w:rsidRPr="00D15E1E">
        <w:rPr>
          <w:rFonts w:ascii="Helvetica" w:eastAsia="Times New Roman" w:hAnsi="Helvetica"/>
          <w:b w:val="0"/>
          <w:bCs w:val="0"/>
          <w:color w:val="212121"/>
        </w:rPr>
        <w:t> </w:t>
      </w:r>
    </w:p>
    <w:p w:rsidR="00D15E1E" w:rsidRPr="00D15E1E" w:rsidRDefault="00D15E1E" w:rsidP="00D15E1E">
      <w:pPr>
        <w:shd w:val="clear" w:color="auto" w:fill="0095A9"/>
        <w:spacing w:after="0" w:line="240" w:lineRule="auto"/>
        <w:textAlignment w:val="top"/>
        <w:rPr>
          <w:rFonts w:ascii="Helvetica" w:eastAsia="Times New Roman" w:hAnsi="Helvetica"/>
          <w:b w:val="0"/>
          <w:bCs w:val="0"/>
          <w:color w:val="212121"/>
        </w:rPr>
      </w:pPr>
      <w:r w:rsidRPr="00D15E1E">
        <w:rPr>
          <w:rFonts w:ascii="Helvetica" w:eastAsia="Times New Roman" w:hAnsi="Helvetica"/>
          <w:b w:val="0"/>
          <w:bCs w:val="0"/>
          <w:noProof/>
          <w:color w:val="212121"/>
        </w:rPr>
        <w:lastRenderedPageBreak/>
        <w:drawing>
          <wp:inline distT="0" distB="0" distL="0" distR="0">
            <wp:extent cx="952500" cy="952500"/>
            <wp:effectExtent l="0" t="0" r="0" b="0"/>
            <wp:docPr id="6" name="Picture 6" descr="Rewards 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wards Cards"/>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15E1E" w:rsidRPr="00D15E1E" w:rsidRDefault="00D15E1E" w:rsidP="00D15E1E">
      <w:pPr>
        <w:shd w:val="clear" w:color="auto" w:fill="0095A9"/>
        <w:spacing w:before="60" w:after="240" w:line="240" w:lineRule="auto"/>
        <w:textAlignment w:val="top"/>
        <w:rPr>
          <w:rFonts w:ascii="Helvetica" w:eastAsia="Times New Roman" w:hAnsi="Helvetica"/>
          <w:b w:val="0"/>
          <w:bCs w:val="0"/>
          <w:color w:val="E5FAFC"/>
          <w:sz w:val="33"/>
          <w:szCs w:val="33"/>
        </w:rPr>
      </w:pPr>
      <w:r w:rsidRPr="00D15E1E">
        <w:rPr>
          <w:rFonts w:ascii="Helvetica" w:eastAsia="Times New Roman" w:hAnsi="Helvetica"/>
          <w:b w:val="0"/>
          <w:bCs w:val="0"/>
          <w:color w:val="E5FAFC"/>
          <w:sz w:val="33"/>
          <w:szCs w:val="33"/>
        </w:rPr>
        <w:t>Rewards Cards</w:t>
      </w:r>
    </w:p>
    <w:p w:rsidR="00D15E1E" w:rsidRPr="00D15E1E" w:rsidRDefault="00D15E1E" w:rsidP="00D15E1E">
      <w:pPr>
        <w:shd w:val="clear" w:color="auto" w:fill="0095A9"/>
        <w:spacing w:after="0" w:line="240" w:lineRule="auto"/>
        <w:rPr>
          <w:rFonts w:ascii="Helvetica" w:eastAsia="Times New Roman" w:hAnsi="Helvetica"/>
          <w:b w:val="0"/>
          <w:bCs w:val="0"/>
          <w:color w:val="212121"/>
        </w:rPr>
      </w:pPr>
      <w:r w:rsidRPr="00D15E1E">
        <w:rPr>
          <w:rFonts w:ascii="Helvetica" w:eastAsia="Times New Roman" w:hAnsi="Helvetica"/>
          <w:b w:val="0"/>
          <w:bCs w:val="0"/>
          <w:color w:val="212121"/>
        </w:rPr>
        <w:t> </w:t>
      </w:r>
    </w:p>
    <w:p w:rsidR="00D15E1E" w:rsidRPr="00D15E1E" w:rsidRDefault="00D15E1E" w:rsidP="00D15E1E">
      <w:pPr>
        <w:shd w:val="clear" w:color="auto" w:fill="0095A9"/>
        <w:spacing w:after="0" w:line="240" w:lineRule="auto"/>
        <w:textAlignment w:val="top"/>
        <w:rPr>
          <w:rFonts w:ascii="Helvetica" w:eastAsia="Times New Roman" w:hAnsi="Helvetica"/>
          <w:b w:val="0"/>
          <w:bCs w:val="0"/>
          <w:color w:val="212121"/>
        </w:rPr>
      </w:pPr>
      <w:r w:rsidRPr="00D15E1E">
        <w:rPr>
          <w:rFonts w:ascii="Helvetica" w:eastAsia="Times New Roman" w:hAnsi="Helvetica"/>
          <w:b w:val="0"/>
          <w:bCs w:val="0"/>
          <w:noProof/>
          <w:color w:val="212121"/>
        </w:rPr>
        <w:drawing>
          <wp:inline distT="0" distB="0" distL="0" distR="0">
            <wp:extent cx="952500" cy="952500"/>
            <wp:effectExtent l="0" t="0" r="0" b="0"/>
            <wp:docPr id="5" name="Picture 5" descr="Frequent Flyer 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requent Flyer Cards"/>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15E1E" w:rsidRPr="00D15E1E" w:rsidRDefault="00D15E1E" w:rsidP="00D15E1E">
      <w:pPr>
        <w:shd w:val="clear" w:color="auto" w:fill="0095A9"/>
        <w:spacing w:before="60" w:after="240" w:line="240" w:lineRule="auto"/>
        <w:textAlignment w:val="top"/>
        <w:rPr>
          <w:rFonts w:ascii="Helvetica" w:eastAsia="Times New Roman" w:hAnsi="Helvetica"/>
          <w:b w:val="0"/>
          <w:bCs w:val="0"/>
          <w:color w:val="E5FAFC"/>
          <w:sz w:val="33"/>
          <w:szCs w:val="33"/>
        </w:rPr>
      </w:pPr>
      <w:r w:rsidRPr="00D15E1E">
        <w:rPr>
          <w:rFonts w:ascii="Helvetica" w:eastAsia="Times New Roman" w:hAnsi="Helvetica"/>
          <w:b w:val="0"/>
          <w:bCs w:val="0"/>
          <w:color w:val="E5FAFC"/>
          <w:sz w:val="33"/>
          <w:szCs w:val="33"/>
        </w:rPr>
        <w:t>Frequent Flyer Cards</w:t>
      </w:r>
    </w:p>
    <w:p w:rsidR="00D15E1E" w:rsidRPr="00D15E1E" w:rsidRDefault="00D15E1E" w:rsidP="00D15E1E">
      <w:pPr>
        <w:shd w:val="clear" w:color="auto" w:fill="0095A9"/>
        <w:spacing w:after="0" w:line="240" w:lineRule="auto"/>
        <w:rPr>
          <w:rFonts w:ascii="Helvetica" w:eastAsia="Times New Roman" w:hAnsi="Helvetica"/>
          <w:b w:val="0"/>
          <w:bCs w:val="0"/>
          <w:color w:val="212121"/>
        </w:rPr>
      </w:pPr>
      <w:r w:rsidRPr="00D15E1E">
        <w:rPr>
          <w:rFonts w:ascii="Helvetica" w:eastAsia="Times New Roman" w:hAnsi="Helvetica"/>
          <w:b w:val="0"/>
          <w:bCs w:val="0"/>
          <w:color w:val="212121"/>
        </w:rPr>
        <w:t> </w:t>
      </w:r>
    </w:p>
    <w:p w:rsidR="00D15E1E" w:rsidRPr="00D15E1E" w:rsidRDefault="00D15E1E" w:rsidP="00D15E1E">
      <w:pPr>
        <w:shd w:val="clear" w:color="auto" w:fill="0095A9"/>
        <w:spacing w:after="0" w:line="240" w:lineRule="auto"/>
        <w:textAlignment w:val="top"/>
        <w:rPr>
          <w:rFonts w:ascii="Helvetica" w:eastAsia="Times New Roman" w:hAnsi="Helvetica"/>
          <w:b w:val="0"/>
          <w:bCs w:val="0"/>
          <w:color w:val="212121"/>
        </w:rPr>
      </w:pPr>
      <w:r w:rsidRPr="00D15E1E">
        <w:rPr>
          <w:rFonts w:ascii="Helvetica" w:eastAsia="Times New Roman" w:hAnsi="Helvetica"/>
          <w:b w:val="0"/>
          <w:bCs w:val="0"/>
          <w:noProof/>
          <w:color w:val="212121"/>
        </w:rPr>
        <w:drawing>
          <wp:inline distT="0" distB="0" distL="0" distR="0">
            <wp:extent cx="952500" cy="952500"/>
            <wp:effectExtent l="0" t="0" r="0" b="0"/>
            <wp:docPr id="4" name="Picture 4" descr="Balance Trans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alance Transfe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D15E1E" w:rsidRPr="00D15E1E" w:rsidRDefault="00D15E1E" w:rsidP="00D15E1E">
      <w:pPr>
        <w:shd w:val="clear" w:color="auto" w:fill="0095A9"/>
        <w:spacing w:before="60" w:line="240" w:lineRule="auto"/>
        <w:textAlignment w:val="top"/>
        <w:rPr>
          <w:rFonts w:ascii="Helvetica" w:eastAsia="Times New Roman" w:hAnsi="Helvetica"/>
          <w:b w:val="0"/>
          <w:bCs w:val="0"/>
          <w:color w:val="E5FAFC"/>
          <w:sz w:val="33"/>
          <w:szCs w:val="33"/>
        </w:rPr>
      </w:pPr>
      <w:r w:rsidRPr="00D15E1E">
        <w:rPr>
          <w:rFonts w:ascii="Helvetica" w:eastAsia="Times New Roman" w:hAnsi="Helvetica"/>
          <w:b w:val="0"/>
          <w:bCs w:val="0"/>
          <w:color w:val="E5FAFC"/>
          <w:sz w:val="33"/>
          <w:szCs w:val="33"/>
        </w:rPr>
        <w:t>Balance Transfer</w:t>
      </w:r>
    </w:p>
    <w:p w:rsidR="00D15E1E" w:rsidRPr="00D15E1E" w:rsidRDefault="00D15E1E" w:rsidP="00D15E1E">
      <w:pPr>
        <w:shd w:val="clear" w:color="auto" w:fill="FAFAFA"/>
        <w:spacing w:after="120" w:line="435" w:lineRule="atLeast"/>
        <w:outlineLvl w:val="2"/>
        <w:rPr>
          <w:rFonts w:ascii="Helvetica" w:eastAsia="Times New Roman" w:hAnsi="Helvetica"/>
          <w:color w:val="999999"/>
        </w:rPr>
      </w:pPr>
      <w:r w:rsidRPr="00D15E1E">
        <w:rPr>
          <w:rFonts w:ascii="Helvetica" w:eastAsia="Times New Roman" w:hAnsi="Helvetica"/>
          <w:color w:val="999999"/>
        </w:rPr>
        <w:t>Related</w:t>
      </w:r>
    </w:p>
    <w:p w:rsidR="00D15E1E" w:rsidRPr="00D15E1E" w:rsidRDefault="00D15E1E" w:rsidP="00D15E1E">
      <w:pPr>
        <w:shd w:val="clear" w:color="auto" w:fill="FAFAFA"/>
        <w:spacing w:after="0" w:line="240" w:lineRule="auto"/>
        <w:rPr>
          <w:rFonts w:ascii="Georgia" w:eastAsia="Times New Roman" w:hAnsi="Georgia"/>
          <w:b w:val="0"/>
          <w:bCs w:val="0"/>
          <w:color w:val="1998A6"/>
        </w:rPr>
      </w:pPr>
      <w:r w:rsidRPr="00D15E1E">
        <w:rPr>
          <w:rFonts w:ascii="Georgia" w:eastAsia="Times New Roman" w:hAnsi="Georgia"/>
          <w:b w:val="0"/>
          <w:bCs w:val="0"/>
          <w:color w:val="333333"/>
        </w:rPr>
        <w:fldChar w:fldCharType="begin"/>
      </w:r>
      <w:r w:rsidRPr="00D15E1E">
        <w:rPr>
          <w:rFonts w:ascii="Georgia" w:eastAsia="Times New Roman" w:hAnsi="Georgia"/>
          <w:b w:val="0"/>
          <w:bCs w:val="0"/>
          <w:color w:val="333333"/>
        </w:rPr>
        <w:instrText xml:space="preserve"> HYPERLINK "https://www.canstar.com.au/superannuation/retirement-planning/" </w:instrText>
      </w:r>
      <w:r w:rsidRPr="00D15E1E">
        <w:rPr>
          <w:rFonts w:ascii="Georgia" w:eastAsia="Times New Roman" w:hAnsi="Georgia"/>
          <w:b w:val="0"/>
          <w:bCs w:val="0"/>
          <w:color w:val="333333"/>
        </w:rPr>
        <w:fldChar w:fldCharType="separate"/>
      </w:r>
      <w:r w:rsidRPr="00D15E1E">
        <w:rPr>
          <w:rFonts w:ascii="Georgia" w:eastAsia="Times New Roman" w:hAnsi="Georgia"/>
          <w:b w:val="0"/>
          <w:bCs w:val="0"/>
          <w:noProof/>
          <w:color w:val="1998A6"/>
        </w:rPr>
        <w:drawing>
          <wp:inline distT="0" distB="0" distL="0" distR="0">
            <wp:extent cx="3238500" cy="1943100"/>
            <wp:effectExtent l="0" t="0" r="0" b="0"/>
            <wp:docPr id="3" name="Picture 3" descr="6 questions to ask when planning for retirement">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6 questions to ask when planning for retirement">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238500" cy="1943100"/>
                    </a:xfrm>
                    <a:prstGeom prst="rect">
                      <a:avLst/>
                    </a:prstGeom>
                    <a:noFill/>
                    <a:ln>
                      <a:noFill/>
                    </a:ln>
                  </pic:spPr>
                </pic:pic>
              </a:graphicData>
            </a:graphic>
          </wp:inline>
        </w:drawing>
      </w:r>
    </w:p>
    <w:p w:rsidR="00D15E1E" w:rsidRPr="00D15E1E" w:rsidRDefault="00D15E1E" w:rsidP="00D15E1E">
      <w:pPr>
        <w:shd w:val="clear" w:color="auto" w:fill="FAFAFA"/>
        <w:spacing w:before="120" w:after="120" w:line="330" w:lineRule="atLeast"/>
        <w:outlineLvl w:val="3"/>
        <w:rPr>
          <w:rFonts w:ascii="Helvetica" w:eastAsia="Times New Roman" w:hAnsi="Helvetica"/>
          <w:color w:val="212121"/>
          <w:sz w:val="21"/>
          <w:szCs w:val="21"/>
        </w:rPr>
      </w:pPr>
      <w:r w:rsidRPr="00D15E1E">
        <w:rPr>
          <w:rFonts w:ascii="Helvetica" w:eastAsia="Times New Roman" w:hAnsi="Helvetica"/>
          <w:color w:val="212121"/>
          <w:sz w:val="21"/>
          <w:szCs w:val="21"/>
        </w:rPr>
        <w:lastRenderedPageBreak/>
        <w:t>6 questions to ask when planning for retirement</w:t>
      </w:r>
    </w:p>
    <w:p w:rsidR="00D15E1E" w:rsidRPr="00D15E1E" w:rsidRDefault="00D15E1E" w:rsidP="00D15E1E">
      <w:pPr>
        <w:shd w:val="clear" w:color="auto" w:fill="FAFAFA"/>
        <w:spacing w:after="150" w:line="240" w:lineRule="auto"/>
        <w:rPr>
          <w:rFonts w:ascii="Georgia" w:eastAsia="Times New Roman" w:hAnsi="Georgia"/>
          <w:b w:val="0"/>
          <w:bCs w:val="0"/>
          <w:color w:val="333333"/>
        </w:rPr>
      </w:pPr>
      <w:r w:rsidRPr="00D15E1E">
        <w:rPr>
          <w:rFonts w:ascii="Georgia" w:eastAsia="Times New Roman" w:hAnsi="Georgia"/>
          <w:b w:val="0"/>
          <w:bCs w:val="0"/>
          <w:color w:val="333333"/>
        </w:rPr>
        <w:fldChar w:fldCharType="end"/>
      </w:r>
    </w:p>
    <w:p w:rsidR="00D15E1E" w:rsidRPr="00D15E1E" w:rsidRDefault="00D15E1E" w:rsidP="00D15E1E">
      <w:pPr>
        <w:shd w:val="clear" w:color="auto" w:fill="FAFAFA"/>
        <w:spacing w:after="0" w:line="240" w:lineRule="auto"/>
        <w:rPr>
          <w:rFonts w:ascii="Times New Roman" w:eastAsia="Times New Roman" w:hAnsi="Times New Roman"/>
          <w:b w:val="0"/>
          <w:bCs w:val="0"/>
          <w:color w:val="1998A6"/>
        </w:rPr>
      </w:pPr>
      <w:r w:rsidRPr="00D15E1E">
        <w:rPr>
          <w:rFonts w:ascii="Georgia" w:eastAsia="Times New Roman" w:hAnsi="Georgia"/>
          <w:b w:val="0"/>
          <w:bCs w:val="0"/>
          <w:color w:val="333333"/>
        </w:rPr>
        <w:fldChar w:fldCharType="begin"/>
      </w:r>
      <w:r w:rsidRPr="00D15E1E">
        <w:rPr>
          <w:rFonts w:ascii="Georgia" w:eastAsia="Times New Roman" w:hAnsi="Georgia"/>
          <w:b w:val="0"/>
          <w:bCs w:val="0"/>
          <w:color w:val="333333"/>
        </w:rPr>
        <w:instrText xml:space="preserve"> HYPERLINK "https://www.canstar.com.au/investor-hub/investing-what-not-to-do/" </w:instrText>
      </w:r>
      <w:r w:rsidRPr="00D15E1E">
        <w:rPr>
          <w:rFonts w:ascii="Georgia" w:eastAsia="Times New Roman" w:hAnsi="Georgia"/>
          <w:b w:val="0"/>
          <w:bCs w:val="0"/>
          <w:color w:val="333333"/>
        </w:rPr>
        <w:fldChar w:fldCharType="separate"/>
      </w:r>
      <w:r w:rsidRPr="00D15E1E">
        <w:rPr>
          <w:rFonts w:ascii="Georgia" w:eastAsia="Times New Roman" w:hAnsi="Georgia"/>
          <w:b w:val="0"/>
          <w:bCs w:val="0"/>
          <w:noProof/>
          <w:color w:val="1998A6"/>
        </w:rPr>
        <w:drawing>
          <wp:inline distT="0" distB="0" distL="0" distR="0">
            <wp:extent cx="3238500" cy="1943100"/>
            <wp:effectExtent l="0" t="0" r="0" b="0"/>
            <wp:docPr id="2" name="Picture 2" descr="Investing and the Seven Deadly Sins – what not to do!">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nvesting and the Seven Deadly Sins – what not to do!">
                      <a:hlinkClick r:id="rId70"/>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238500" cy="1943100"/>
                    </a:xfrm>
                    <a:prstGeom prst="rect">
                      <a:avLst/>
                    </a:prstGeom>
                    <a:noFill/>
                    <a:ln>
                      <a:noFill/>
                    </a:ln>
                  </pic:spPr>
                </pic:pic>
              </a:graphicData>
            </a:graphic>
          </wp:inline>
        </w:drawing>
      </w:r>
    </w:p>
    <w:p w:rsidR="00D15E1E" w:rsidRPr="00D15E1E" w:rsidRDefault="00D15E1E" w:rsidP="00D15E1E">
      <w:pPr>
        <w:shd w:val="clear" w:color="auto" w:fill="FAFAFA"/>
        <w:spacing w:before="120" w:after="120" w:line="330" w:lineRule="atLeast"/>
        <w:outlineLvl w:val="3"/>
        <w:rPr>
          <w:rFonts w:ascii="Helvetica" w:eastAsia="Times New Roman" w:hAnsi="Helvetica"/>
          <w:color w:val="212121"/>
          <w:sz w:val="21"/>
          <w:szCs w:val="21"/>
        </w:rPr>
      </w:pPr>
      <w:r w:rsidRPr="00D15E1E">
        <w:rPr>
          <w:rFonts w:ascii="Helvetica" w:eastAsia="Times New Roman" w:hAnsi="Helvetica"/>
          <w:color w:val="212121"/>
          <w:sz w:val="21"/>
          <w:szCs w:val="21"/>
        </w:rPr>
        <w:t>Investing and the Seven Deadly Sins – what not to do!</w:t>
      </w:r>
    </w:p>
    <w:p w:rsidR="00D15E1E" w:rsidRPr="00D15E1E" w:rsidRDefault="00D15E1E" w:rsidP="00D15E1E">
      <w:pPr>
        <w:shd w:val="clear" w:color="auto" w:fill="FAFAFA"/>
        <w:spacing w:after="150" w:line="240" w:lineRule="auto"/>
        <w:rPr>
          <w:rFonts w:ascii="Georgia" w:eastAsia="Times New Roman" w:hAnsi="Georgia"/>
          <w:b w:val="0"/>
          <w:bCs w:val="0"/>
          <w:color w:val="333333"/>
        </w:rPr>
      </w:pPr>
      <w:r w:rsidRPr="00D15E1E">
        <w:rPr>
          <w:rFonts w:ascii="Georgia" w:eastAsia="Times New Roman" w:hAnsi="Georgia"/>
          <w:b w:val="0"/>
          <w:bCs w:val="0"/>
          <w:color w:val="333333"/>
        </w:rPr>
        <w:fldChar w:fldCharType="end"/>
      </w:r>
    </w:p>
    <w:p w:rsidR="00D15E1E" w:rsidRPr="00D15E1E" w:rsidRDefault="00D15E1E" w:rsidP="00D15E1E">
      <w:pPr>
        <w:shd w:val="clear" w:color="auto" w:fill="FAFAFA"/>
        <w:spacing w:after="0" w:line="240" w:lineRule="auto"/>
        <w:rPr>
          <w:rFonts w:ascii="Times New Roman" w:eastAsia="Times New Roman" w:hAnsi="Times New Roman"/>
          <w:b w:val="0"/>
          <w:bCs w:val="0"/>
          <w:color w:val="1998A6"/>
        </w:rPr>
      </w:pPr>
      <w:r w:rsidRPr="00D15E1E">
        <w:rPr>
          <w:rFonts w:ascii="Georgia" w:eastAsia="Times New Roman" w:hAnsi="Georgia"/>
          <w:b w:val="0"/>
          <w:bCs w:val="0"/>
          <w:color w:val="333333"/>
        </w:rPr>
        <w:fldChar w:fldCharType="begin"/>
      </w:r>
      <w:r w:rsidRPr="00D15E1E">
        <w:rPr>
          <w:rFonts w:ascii="Georgia" w:eastAsia="Times New Roman" w:hAnsi="Georgia"/>
          <w:b w:val="0"/>
          <w:bCs w:val="0"/>
          <w:color w:val="333333"/>
        </w:rPr>
        <w:instrText xml:space="preserve"> HYPERLINK "https://www.canstar.com.au/superannuation/consolidating-during-volatility/" </w:instrText>
      </w:r>
      <w:r w:rsidRPr="00D15E1E">
        <w:rPr>
          <w:rFonts w:ascii="Georgia" w:eastAsia="Times New Roman" w:hAnsi="Georgia"/>
          <w:b w:val="0"/>
          <w:bCs w:val="0"/>
          <w:color w:val="333333"/>
        </w:rPr>
        <w:fldChar w:fldCharType="separate"/>
      </w:r>
      <w:r w:rsidRPr="00D15E1E">
        <w:rPr>
          <w:rFonts w:ascii="Georgia" w:eastAsia="Times New Roman" w:hAnsi="Georgia"/>
          <w:b w:val="0"/>
          <w:bCs w:val="0"/>
          <w:noProof/>
          <w:color w:val="1998A6"/>
        </w:rPr>
        <w:drawing>
          <wp:inline distT="0" distB="0" distL="0" distR="0">
            <wp:extent cx="3238500" cy="1943100"/>
            <wp:effectExtent l="0" t="0" r="0" b="0"/>
            <wp:docPr id="1" name="Picture 1" descr="Is now a good time to consolidate your super or should you wait until markets stabilise?">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s now a good time to consolidate your super or should you wait until markets stabilise?">
                      <a:hlinkClick r:id="rId72"/>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238500" cy="1943100"/>
                    </a:xfrm>
                    <a:prstGeom prst="rect">
                      <a:avLst/>
                    </a:prstGeom>
                    <a:noFill/>
                    <a:ln>
                      <a:noFill/>
                    </a:ln>
                  </pic:spPr>
                </pic:pic>
              </a:graphicData>
            </a:graphic>
          </wp:inline>
        </w:drawing>
      </w:r>
    </w:p>
    <w:p w:rsidR="00D15E1E" w:rsidRPr="00D15E1E" w:rsidRDefault="00D15E1E" w:rsidP="00D15E1E">
      <w:pPr>
        <w:shd w:val="clear" w:color="auto" w:fill="FAFAFA"/>
        <w:spacing w:before="120" w:after="120" w:line="330" w:lineRule="atLeast"/>
        <w:outlineLvl w:val="3"/>
        <w:rPr>
          <w:rFonts w:ascii="Helvetica" w:eastAsia="Times New Roman" w:hAnsi="Helvetica"/>
          <w:color w:val="212121"/>
          <w:sz w:val="21"/>
          <w:szCs w:val="21"/>
        </w:rPr>
      </w:pPr>
      <w:r w:rsidRPr="00D15E1E">
        <w:rPr>
          <w:rFonts w:ascii="Helvetica" w:eastAsia="Times New Roman" w:hAnsi="Helvetica"/>
          <w:color w:val="212121"/>
          <w:sz w:val="21"/>
          <w:szCs w:val="21"/>
        </w:rPr>
        <w:t xml:space="preserve">Is now a good time to consolidate your super or should you wait until markets </w:t>
      </w:r>
      <w:proofErr w:type="spellStart"/>
      <w:r w:rsidRPr="00D15E1E">
        <w:rPr>
          <w:rFonts w:ascii="Helvetica" w:eastAsia="Times New Roman" w:hAnsi="Helvetica"/>
          <w:color w:val="212121"/>
          <w:sz w:val="21"/>
          <w:szCs w:val="21"/>
        </w:rPr>
        <w:t>stabilise</w:t>
      </w:r>
      <w:proofErr w:type="spellEnd"/>
      <w:r w:rsidRPr="00D15E1E">
        <w:rPr>
          <w:rFonts w:ascii="Helvetica" w:eastAsia="Times New Roman" w:hAnsi="Helvetica"/>
          <w:color w:val="212121"/>
          <w:sz w:val="21"/>
          <w:szCs w:val="21"/>
        </w:rPr>
        <w:t>?</w:t>
      </w:r>
    </w:p>
    <w:p w:rsidR="00D15E1E" w:rsidRPr="00D15E1E" w:rsidRDefault="00D15E1E" w:rsidP="00D15E1E">
      <w:pPr>
        <w:shd w:val="clear" w:color="auto" w:fill="FAFAFA"/>
        <w:spacing w:line="240" w:lineRule="auto"/>
        <w:rPr>
          <w:rFonts w:ascii="Georgia" w:eastAsia="Times New Roman" w:hAnsi="Georgia"/>
          <w:b w:val="0"/>
          <w:bCs w:val="0"/>
          <w:color w:val="333333"/>
        </w:rPr>
      </w:pPr>
      <w:r w:rsidRPr="00D15E1E">
        <w:rPr>
          <w:rFonts w:ascii="Georgia" w:eastAsia="Times New Roman" w:hAnsi="Georgia"/>
          <w:b w:val="0"/>
          <w:bCs w:val="0"/>
          <w:color w:val="333333"/>
        </w:rPr>
        <w:fldChar w:fldCharType="end"/>
      </w:r>
    </w:p>
    <w:p w:rsidR="00D15E1E" w:rsidRPr="00D15E1E" w:rsidRDefault="00D15E1E" w:rsidP="00D15E1E">
      <w:pPr>
        <w:shd w:val="clear" w:color="auto" w:fill="E7F4F5"/>
        <w:spacing w:after="100" w:line="330" w:lineRule="atLeast"/>
        <w:rPr>
          <w:rFonts w:ascii="WalsheimBold" w:eastAsia="Times New Roman" w:hAnsi="WalsheimBold"/>
          <w:b w:val="0"/>
          <w:bCs w:val="0"/>
          <w:color w:val="333333"/>
          <w:sz w:val="27"/>
          <w:szCs w:val="27"/>
        </w:rPr>
      </w:pPr>
      <w:r w:rsidRPr="00D15E1E">
        <w:rPr>
          <w:rFonts w:ascii="WalsheimBold" w:eastAsia="Times New Roman" w:hAnsi="WalsheimBold"/>
          <w:b w:val="0"/>
          <w:bCs w:val="0"/>
          <w:color w:val="333333"/>
          <w:sz w:val="27"/>
          <w:szCs w:val="27"/>
        </w:rPr>
        <w:t>Find a Credit Card that gives you the most value for your spend.</w:t>
      </w:r>
    </w:p>
    <w:p w:rsidR="00D15E1E" w:rsidRPr="00D15E1E" w:rsidRDefault="00D15E1E" w:rsidP="00D15E1E">
      <w:pPr>
        <w:shd w:val="clear" w:color="auto" w:fill="E7F4F5"/>
        <w:spacing w:after="0" w:line="240" w:lineRule="auto"/>
        <w:rPr>
          <w:rFonts w:ascii="Georgia" w:eastAsia="Times New Roman" w:hAnsi="Georgia"/>
          <w:b w:val="0"/>
          <w:bCs w:val="0"/>
          <w:color w:val="333333"/>
        </w:rPr>
      </w:pPr>
      <w:r w:rsidRPr="00D15E1E">
        <w:rPr>
          <w:rFonts w:ascii="Georgia" w:eastAsia="Times New Roman" w:hAnsi="Georgia"/>
          <w:b w:val="0"/>
          <w:bCs w:val="0"/>
          <w:color w:val="333333"/>
        </w:rPr>
        <w:t>Compare now</w:t>
      </w:r>
    </w:p>
    <w:p w:rsidR="00D15E1E" w:rsidRPr="00D15E1E" w:rsidRDefault="00D15E1E" w:rsidP="00D15E1E">
      <w:pPr>
        <w:shd w:val="clear" w:color="auto" w:fill="F4F4F4"/>
        <w:spacing w:line="240" w:lineRule="auto"/>
        <w:rPr>
          <w:rFonts w:ascii="Helvetica" w:eastAsia="Times New Roman" w:hAnsi="Helvetica"/>
          <w:b w:val="0"/>
          <w:bCs w:val="0"/>
          <w:color w:val="727272"/>
          <w:sz w:val="27"/>
          <w:szCs w:val="27"/>
        </w:rPr>
      </w:pPr>
      <w:r w:rsidRPr="00D15E1E">
        <w:rPr>
          <w:rFonts w:ascii="Helvetica" w:eastAsia="Times New Roman" w:hAnsi="Helvetica"/>
          <w:b w:val="0"/>
          <w:bCs w:val="0"/>
          <w:color w:val="727272"/>
          <w:sz w:val="27"/>
          <w:szCs w:val="27"/>
        </w:rPr>
        <w:t>Important Information</w:t>
      </w:r>
    </w:p>
    <w:p w:rsidR="00D15E1E" w:rsidRPr="00D15E1E" w:rsidRDefault="00D15E1E" w:rsidP="00D15E1E">
      <w:pPr>
        <w:shd w:val="clear" w:color="auto" w:fill="F4F4F4"/>
        <w:spacing w:before="300" w:after="300" w:line="240" w:lineRule="auto"/>
        <w:rPr>
          <w:rFonts w:ascii="Helvetica" w:eastAsia="Times New Roman" w:hAnsi="Helvetica"/>
          <w:b w:val="0"/>
          <w:bCs w:val="0"/>
          <w:color w:val="727272"/>
          <w:sz w:val="21"/>
          <w:szCs w:val="21"/>
        </w:rPr>
      </w:pPr>
      <w:r w:rsidRPr="00D15E1E">
        <w:rPr>
          <w:rFonts w:ascii="Helvetica" w:eastAsia="Times New Roman" w:hAnsi="Helvetica"/>
          <w:b w:val="0"/>
          <w:bCs w:val="0"/>
          <w:color w:val="727272"/>
          <w:sz w:val="21"/>
          <w:szCs w:val="21"/>
        </w:rPr>
        <w:pict>
          <v:rect id="_x0000_i1025" style="width:0;height:0" o:hralign="center" o:hrstd="t" o:hr="t" fillcolor="#a0a0a0" stroked="f"/>
        </w:pict>
      </w:r>
    </w:p>
    <w:p w:rsidR="00D15E1E" w:rsidRPr="00D15E1E" w:rsidRDefault="00D15E1E" w:rsidP="00D15E1E">
      <w:pPr>
        <w:numPr>
          <w:ilvl w:val="0"/>
          <w:numId w:val="4"/>
        </w:numPr>
        <w:shd w:val="clear" w:color="auto" w:fill="F4F4F4"/>
        <w:spacing w:after="240" w:line="240" w:lineRule="auto"/>
        <w:rPr>
          <w:rFonts w:ascii="Helvetica" w:eastAsia="Times New Roman" w:hAnsi="Helvetica"/>
          <w:b w:val="0"/>
          <w:bCs w:val="0"/>
          <w:color w:val="727272"/>
          <w:sz w:val="21"/>
          <w:szCs w:val="21"/>
        </w:rPr>
      </w:pPr>
      <w:proofErr w:type="spellStart"/>
      <w:r w:rsidRPr="00D15E1E">
        <w:rPr>
          <w:rFonts w:ascii="Helvetica" w:eastAsia="Times New Roman" w:hAnsi="Helvetica"/>
          <w:b w:val="0"/>
          <w:bCs w:val="0"/>
          <w:color w:val="727272"/>
          <w:sz w:val="21"/>
          <w:szCs w:val="21"/>
        </w:rPr>
        <w:lastRenderedPageBreak/>
        <w:t>Canstar</w:t>
      </w:r>
      <w:proofErr w:type="spellEnd"/>
      <w:r w:rsidRPr="00D15E1E">
        <w:rPr>
          <w:rFonts w:ascii="Helvetica" w:eastAsia="Times New Roman" w:hAnsi="Helvetica"/>
          <w:b w:val="0"/>
          <w:bCs w:val="0"/>
          <w:color w:val="727272"/>
          <w:sz w:val="21"/>
          <w:szCs w:val="21"/>
        </w:rPr>
        <w:t xml:space="preserve"> is an information provider and in giving you product information </w:t>
      </w:r>
      <w:proofErr w:type="spellStart"/>
      <w:r w:rsidRPr="00D15E1E">
        <w:rPr>
          <w:rFonts w:ascii="Helvetica" w:eastAsia="Times New Roman" w:hAnsi="Helvetica"/>
          <w:b w:val="0"/>
          <w:bCs w:val="0"/>
          <w:color w:val="727272"/>
          <w:sz w:val="21"/>
          <w:szCs w:val="21"/>
        </w:rPr>
        <w:t>Canstar</w:t>
      </w:r>
      <w:proofErr w:type="spellEnd"/>
      <w:r w:rsidRPr="00D15E1E">
        <w:rPr>
          <w:rFonts w:ascii="Helvetica" w:eastAsia="Times New Roman" w:hAnsi="Helvetica"/>
          <w:b w:val="0"/>
          <w:bCs w:val="0"/>
          <w:color w:val="727272"/>
          <w:sz w:val="21"/>
          <w:szCs w:val="21"/>
        </w:rPr>
        <w:t xml:space="preserve"> is not making any suggestion or recommendation about a particular credit product or loan. If you decide to apply for a credit product or loan, you will deal directly with a credit provider, and not with </w:t>
      </w:r>
      <w:proofErr w:type="spellStart"/>
      <w:r w:rsidRPr="00D15E1E">
        <w:rPr>
          <w:rFonts w:ascii="Helvetica" w:eastAsia="Times New Roman" w:hAnsi="Helvetica"/>
          <w:b w:val="0"/>
          <w:bCs w:val="0"/>
          <w:color w:val="727272"/>
          <w:sz w:val="21"/>
          <w:szCs w:val="21"/>
        </w:rPr>
        <w:t>Canstar</w:t>
      </w:r>
      <w:proofErr w:type="spellEnd"/>
      <w:r w:rsidRPr="00D15E1E">
        <w:rPr>
          <w:rFonts w:ascii="Helvetica" w:eastAsia="Times New Roman" w:hAnsi="Helvetica"/>
          <w:b w:val="0"/>
          <w:bCs w:val="0"/>
          <w:color w:val="727272"/>
          <w:sz w:val="21"/>
          <w:szCs w:val="21"/>
        </w:rPr>
        <w:t>. Rates and product information should be confirmed with the relevant credit provider. For more information, read the credit provider’s key facts sheet and other applicable loan documentation for that product. Read the </w:t>
      </w:r>
      <w:hyperlink r:id="rId74" w:history="1">
        <w:r w:rsidRPr="00D15E1E">
          <w:rPr>
            <w:rFonts w:ascii="Helvetica" w:eastAsia="Times New Roman" w:hAnsi="Helvetica"/>
            <w:b w:val="0"/>
            <w:bCs w:val="0"/>
            <w:color w:val="1998A6"/>
            <w:sz w:val="21"/>
            <w:szCs w:val="21"/>
            <w:u w:val="single"/>
          </w:rPr>
          <w:t>Comparison Rate Warning</w:t>
        </w:r>
      </w:hyperlink>
      <w:r w:rsidRPr="00D15E1E">
        <w:rPr>
          <w:rFonts w:ascii="Helvetica" w:eastAsia="Times New Roman" w:hAnsi="Helvetica"/>
          <w:b w:val="0"/>
          <w:bCs w:val="0"/>
          <w:color w:val="727272"/>
          <w:sz w:val="21"/>
          <w:szCs w:val="21"/>
        </w:rPr>
        <w:t>.</w:t>
      </w:r>
    </w:p>
    <w:p w:rsidR="00D15E1E" w:rsidRPr="00D15E1E" w:rsidRDefault="00D15E1E" w:rsidP="00D15E1E">
      <w:pPr>
        <w:numPr>
          <w:ilvl w:val="0"/>
          <w:numId w:val="4"/>
        </w:numPr>
        <w:shd w:val="clear" w:color="auto" w:fill="F4F4F4"/>
        <w:spacing w:after="240" w:line="240" w:lineRule="auto"/>
        <w:rPr>
          <w:rFonts w:ascii="Helvetica" w:eastAsia="Times New Roman" w:hAnsi="Helvetica"/>
          <w:b w:val="0"/>
          <w:bCs w:val="0"/>
          <w:color w:val="727272"/>
          <w:sz w:val="21"/>
          <w:szCs w:val="21"/>
        </w:rPr>
      </w:pPr>
      <w:proofErr w:type="spellStart"/>
      <w:r w:rsidRPr="00D15E1E">
        <w:rPr>
          <w:rFonts w:ascii="Helvetica" w:eastAsia="Times New Roman" w:hAnsi="Helvetica"/>
          <w:b w:val="0"/>
          <w:bCs w:val="0"/>
          <w:color w:val="727272"/>
          <w:sz w:val="21"/>
          <w:szCs w:val="21"/>
        </w:rPr>
        <w:t>Canstar</w:t>
      </w:r>
      <w:proofErr w:type="spellEnd"/>
      <w:r w:rsidRPr="00D15E1E">
        <w:rPr>
          <w:rFonts w:ascii="Helvetica" w:eastAsia="Times New Roman" w:hAnsi="Helvetica"/>
          <w:b w:val="0"/>
          <w:bCs w:val="0"/>
          <w:color w:val="727272"/>
          <w:sz w:val="21"/>
          <w:szCs w:val="21"/>
        </w:rPr>
        <w:t xml:space="preserve"> may earn a fee for referrals from its website tables, and from sponsorship of certain products. Fees payable by product providers for referrals and sponsorship may vary between providers, website position, and revenue model. Sponsorship fees may be higher than referral fees. Sponsored products are clearly disclosed as such on website pages. They may appear in a number of areas of the website such as in comparison tables, on hub pages and in articles. Sponsored products may be displayed in a fixed position in a table, regardless of the product's rating, price or other attributes. The table position of a Sponsored product does not indicate any ranking or rating by </w:t>
      </w:r>
      <w:proofErr w:type="spellStart"/>
      <w:r w:rsidRPr="00D15E1E">
        <w:rPr>
          <w:rFonts w:ascii="Helvetica" w:eastAsia="Times New Roman" w:hAnsi="Helvetica"/>
          <w:b w:val="0"/>
          <w:bCs w:val="0"/>
          <w:color w:val="727272"/>
          <w:sz w:val="21"/>
          <w:szCs w:val="21"/>
        </w:rPr>
        <w:t>Canstar</w:t>
      </w:r>
      <w:proofErr w:type="spellEnd"/>
      <w:r w:rsidRPr="00D15E1E">
        <w:rPr>
          <w:rFonts w:ascii="Helvetica" w:eastAsia="Times New Roman" w:hAnsi="Helvetica"/>
          <w:b w:val="0"/>
          <w:bCs w:val="0"/>
          <w:color w:val="727272"/>
          <w:sz w:val="21"/>
          <w:szCs w:val="21"/>
        </w:rPr>
        <w:t>. For more information please see </w:t>
      </w:r>
      <w:hyperlink r:id="rId75" w:history="1">
        <w:r w:rsidRPr="00D15E1E">
          <w:rPr>
            <w:rFonts w:ascii="Helvetica" w:eastAsia="Times New Roman" w:hAnsi="Helvetica"/>
            <w:b w:val="0"/>
            <w:bCs w:val="0"/>
            <w:color w:val="1998A6"/>
            <w:sz w:val="21"/>
            <w:szCs w:val="21"/>
            <w:u w:val="single"/>
          </w:rPr>
          <w:t>How We Get Paid</w:t>
        </w:r>
      </w:hyperlink>
      <w:r w:rsidRPr="00D15E1E">
        <w:rPr>
          <w:rFonts w:ascii="Helvetica" w:eastAsia="Times New Roman" w:hAnsi="Helvetica"/>
          <w:b w:val="0"/>
          <w:bCs w:val="0"/>
          <w:color w:val="727272"/>
          <w:sz w:val="21"/>
          <w:szCs w:val="21"/>
        </w:rPr>
        <w:t>.</w:t>
      </w:r>
    </w:p>
    <w:p w:rsidR="00D15E1E" w:rsidRPr="00D15E1E" w:rsidRDefault="00D15E1E" w:rsidP="00D15E1E">
      <w:pPr>
        <w:numPr>
          <w:ilvl w:val="0"/>
          <w:numId w:val="4"/>
        </w:numPr>
        <w:shd w:val="clear" w:color="auto" w:fill="F4F4F4"/>
        <w:spacing w:after="240" w:line="240" w:lineRule="auto"/>
        <w:rPr>
          <w:rFonts w:ascii="Helvetica" w:eastAsia="Times New Roman" w:hAnsi="Helvetica"/>
          <w:b w:val="0"/>
          <w:bCs w:val="0"/>
          <w:color w:val="727272"/>
          <w:sz w:val="21"/>
          <w:szCs w:val="21"/>
        </w:rPr>
      </w:pPr>
      <w:r w:rsidRPr="00D15E1E">
        <w:rPr>
          <w:rFonts w:ascii="Helvetica" w:eastAsia="Times New Roman" w:hAnsi="Helvetica"/>
          <w:b w:val="0"/>
          <w:bCs w:val="0"/>
          <w:color w:val="727272"/>
          <w:sz w:val="21"/>
          <w:szCs w:val="21"/>
        </w:rPr>
        <w:t xml:space="preserve">The Star Ratings in this table were awarded in April, 2020. The search results do not include all providers and may not compare all features relevant to you. View the </w:t>
      </w:r>
      <w:proofErr w:type="spellStart"/>
      <w:r w:rsidRPr="00D15E1E">
        <w:rPr>
          <w:rFonts w:ascii="Helvetica" w:eastAsia="Times New Roman" w:hAnsi="Helvetica"/>
          <w:b w:val="0"/>
          <w:bCs w:val="0"/>
          <w:color w:val="727272"/>
          <w:sz w:val="21"/>
          <w:szCs w:val="21"/>
        </w:rPr>
        <w:t>Canstar</w:t>
      </w:r>
      <w:proofErr w:type="spellEnd"/>
      <w:r w:rsidRPr="00D15E1E">
        <w:rPr>
          <w:rFonts w:ascii="Helvetica" w:eastAsia="Times New Roman" w:hAnsi="Helvetica"/>
          <w:b w:val="0"/>
          <w:bCs w:val="0"/>
          <w:color w:val="727272"/>
          <w:sz w:val="21"/>
          <w:szCs w:val="21"/>
        </w:rPr>
        <w:t> </w:t>
      </w:r>
      <w:hyperlink r:id="rId76" w:history="1">
        <w:r w:rsidRPr="00D15E1E">
          <w:rPr>
            <w:rFonts w:ascii="Helvetica" w:eastAsia="Times New Roman" w:hAnsi="Helvetica"/>
            <w:b w:val="0"/>
            <w:bCs w:val="0"/>
            <w:color w:val="1998A6"/>
            <w:sz w:val="21"/>
            <w:szCs w:val="21"/>
            <w:u w:val="single"/>
          </w:rPr>
          <w:t>Credit Cards Star Ratings Methodology</w:t>
        </w:r>
      </w:hyperlink>
      <w:r w:rsidRPr="00D15E1E">
        <w:rPr>
          <w:rFonts w:ascii="Helvetica" w:eastAsia="Times New Roman" w:hAnsi="Helvetica"/>
          <w:b w:val="0"/>
          <w:bCs w:val="0"/>
          <w:color w:val="727272"/>
          <w:sz w:val="21"/>
          <w:szCs w:val="21"/>
        </w:rPr>
        <w:t> and Report. The Star Rating shown is only one factor to take into account when considering products.</w:t>
      </w:r>
    </w:p>
    <w:p w:rsidR="00D15E1E" w:rsidRPr="00D15E1E" w:rsidRDefault="00D15E1E" w:rsidP="00D15E1E">
      <w:pPr>
        <w:numPr>
          <w:ilvl w:val="0"/>
          <w:numId w:val="4"/>
        </w:numPr>
        <w:shd w:val="clear" w:color="auto" w:fill="F4F4F4"/>
        <w:spacing w:after="240" w:line="240" w:lineRule="auto"/>
        <w:rPr>
          <w:rFonts w:ascii="Helvetica" w:eastAsia="Times New Roman" w:hAnsi="Helvetica"/>
          <w:b w:val="0"/>
          <w:bCs w:val="0"/>
          <w:color w:val="727272"/>
          <w:sz w:val="21"/>
          <w:szCs w:val="21"/>
        </w:rPr>
      </w:pPr>
      <w:proofErr w:type="spellStart"/>
      <w:r w:rsidRPr="00D15E1E">
        <w:rPr>
          <w:rFonts w:ascii="Helvetica" w:eastAsia="Times New Roman" w:hAnsi="Helvetica"/>
          <w:b w:val="0"/>
          <w:bCs w:val="0"/>
          <w:color w:val="727272"/>
          <w:sz w:val="21"/>
          <w:szCs w:val="21"/>
        </w:rPr>
        <w:t>Canstar</w:t>
      </w:r>
      <w:proofErr w:type="spellEnd"/>
      <w:r w:rsidRPr="00D15E1E">
        <w:rPr>
          <w:rFonts w:ascii="Helvetica" w:eastAsia="Times New Roman" w:hAnsi="Helvetica"/>
          <w:b w:val="0"/>
          <w:bCs w:val="0"/>
          <w:color w:val="727272"/>
          <w:sz w:val="21"/>
          <w:szCs w:val="21"/>
        </w:rPr>
        <w:t xml:space="preserve"> is an information provider and in giving you product information </w:t>
      </w:r>
      <w:proofErr w:type="spellStart"/>
      <w:r w:rsidRPr="00D15E1E">
        <w:rPr>
          <w:rFonts w:ascii="Helvetica" w:eastAsia="Times New Roman" w:hAnsi="Helvetica"/>
          <w:b w:val="0"/>
          <w:bCs w:val="0"/>
          <w:color w:val="727272"/>
          <w:sz w:val="21"/>
          <w:szCs w:val="21"/>
        </w:rPr>
        <w:t>Canstar</w:t>
      </w:r>
      <w:proofErr w:type="spellEnd"/>
      <w:r w:rsidRPr="00D15E1E">
        <w:rPr>
          <w:rFonts w:ascii="Helvetica" w:eastAsia="Times New Roman" w:hAnsi="Helvetica"/>
          <w:b w:val="0"/>
          <w:bCs w:val="0"/>
          <w:color w:val="727272"/>
          <w:sz w:val="21"/>
          <w:szCs w:val="21"/>
        </w:rPr>
        <w:t xml:space="preserve"> is not making any suggestion or recommendation about a particular credit card product. If you decide to apply for a credit card, you will deal directly with a financial institution, and not with </w:t>
      </w:r>
      <w:proofErr w:type="spellStart"/>
      <w:r w:rsidRPr="00D15E1E">
        <w:rPr>
          <w:rFonts w:ascii="Helvetica" w:eastAsia="Times New Roman" w:hAnsi="Helvetica"/>
          <w:b w:val="0"/>
          <w:bCs w:val="0"/>
          <w:color w:val="727272"/>
          <w:sz w:val="21"/>
          <w:szCs w:val="21"/>
        </w:rPr>
        <w:t>Canstar</w:t>
      </w:r>
      <w:proofErr w:type="spellEnd"/>
      <w:r w:rsidRPr="00D15E1E">
        <w:rPr>
          <w:rFonts w:ascii="Helvetica" w:eastAsia="Times New Roman" w:hAnsi="Helvetica"/>
          <w:b w:val="0"/>
          <w:bCs w:val="0"/>
          <w:color w:val="727272"/>
          <w:sz w:val="21"/>
          <w:szCs w:val="21"/>
        </w:rPr>
        <w:t xml:space="preserve">. Rates and product information should be confirmed with the relevant financial institution. For more information, read </w:t>
      </w:r>
      <w:proofErr w:type="spellStart"/>
      <w:r w:rsidRPr="00D15E1E">
        <w:rPr>
          <w:rFonts w:ascii="Helvetica" w:eastAsia="Times New Roman" w:hAnsi="Helvetica"/>
          <w:b w:val="0"/>
          <w:bCs w:val="0"/>
          <w:color w:val="727272"/>
          <w:sz w:val="21"/>
          <w:szCs w:val="21"/>
        </w:rPr>
        <w:t>Canstar’s</w:t>
      </w:r>
      <w:proofErr w:type="spellEnd"/>
      <w:r w:rsidRPr="00D15E1E">
        <w:rPr>
          <w:rFonts w:ascii="Helvetica" w:eastAsia="Times New Roman" w:hAnsi="Helvetica"/>
          <w:b w:val="0"/>
          <w:bCs w:val="0"/>
          <w:color w:val="727272"/>
          <w:sz w:val="21"/>
          <w:szCs w:val="21"/>
        </w:rPr>
        <w:t> </w:t>
      </w:r>
      <w:hyperlink r:id="rId77" w:history="1">
        <w:r w:rsidRPr="00D15E1E">
          <w:rPr>
            <w:rFonts w:ascii="Helvetica" w:eastAsia="Times New Roman" w:hAnsi="Helvetica"/>
            <w:b w:val="0"/>
            <w:bCs w:val="0"/>
            <w:color w:val="1998A6"/>
            <w:sz w:val="21"/>
            <w:szCs w:val="21"/>
            <w:u w:val="single"/>
          </w:rPr>
          <w:t>Financial Services and Credit Guide (</w:t>
        </w:r>
        <w:proofErr w:type="spellStart"/>
        <w:r w:rsidRPr="00D15E1E">
          <w:rPr>
            <w:rFonts w:ascii="Helvetica" w:eastAsia="Times New Roman" w:hAnsi="Helvetica"/>
            <w:b w:val="0"/>
            <w:bCs w:val="0"/>
            <w:color w:val="1998A6"/>
            <w:sz w:val="21"/>
            <w:szCs w:val="21"/>
            <w:u w:val="single"/>
          </w:rPr>
          <w:t>FSCG</w:t>
        </w:r>
        <w:proofErr w:type="spellEnd"/>
        <w:r w:rsidRPr="00D15E1E">
          <w:rPr>
            <w:rFonts w:ascii="Helvetica" w:eastAsia="Times New Roman" w:hAnsi="Helvetica"/>
            <w:b w:val="0"/>
            <w:bCs w:val="0"/>
            <w:color w:val="1998A6"/>
            <w:sz w:val="21"/>
            <w:szCs w:val="21"/>
            <w:u w:val="single"/>
          </w:rPr>
          <w:t>)</w:t>
        </w:r>
      </w:hyperlink>
      <w:r w:rsidRPr="00D15E1E">
        <w:rPr>
          <w:rFonts w:ascii="Helvetica" w:eastAsia="Times New Roman" w:hAnsi="Helvetica"/>
          <w:b w:val="0"/>
          <w:bCs w:val="0"/>
          <w:color w:val="727272"/>
          <w:sz w:val="21"/>
          <w:szCs w:val="21"/>
        </w:rPr>
        <w:t>, </w:t>
      </w:r>
      <w:hyperlink r:id="rId78" w:history="1">
        <w:r w:rsidRPr="00D15E1E">
          <w:rPr>
            <w:rFonts w:ascii="Helvetica" w:eastAsia="Times New Roman" w:hAnsi="Helvetica"/>
            <w:b w:val="0"/>
            <w:bCs w:val="0"/>
            <w:color w:val="1998A6"/>
            <w:sz w:val="21"/>
            <w:szCs w:val="21"/>
            <w:u w:val="single"/>
          </w:rPr>
          <w:t>detailed disclosure</w:t>
        </w:r>
      </w:hyperlink>
      <w:r w:rsidRPr="00D15E1E">
        <w:rPr>
          <w:rFonts w:ascii="Helvetica" w:eastAsia="Times New Roman" w:hAnsi="Helvetica"/>
          <w:b w:val="0"/>
          <w:bCs w:val="0"/>
          <w:color w:val="727272"/>
          <w:sz w:val="21"/>
          <w:szCs w:val="21"/>
        </w:rPr>
        <w:t>, </w:t>
      </w:r>
      <w:hyperlink r:id="rId79" w:history="1">
        <w:r w:rsidRPr="00D15E1E">
          <w:rPr>
            <w:rFonts w:ascii="Helvetica" w:eastAsia="Times New Roman" w:hAnsi="Helvetica"/>
            <w:b w:val="0"/>
            <w:bCs w:val="0"/>
            <w:color w:val="1998A6"/>
            <w:sz w:val="21"/>
            <w:szCs w:val="21"/>
            <w:u w:val="single"/>
          </w:rPr>
          <w:t>important notes and liability disclaimer</w:t>
        </w:r>
      </w:hyperlink>
      <w:r w:rsidRPr="00D15E1E">
        <w:rPr>
          <w:rFonts w:ascii="Helvetica" w:eastAsia="Times New Roman" w:hAnsi="Helvetica"/>
          <w:b w:val="0"/>
          <w:bCs w:val="0"/>
          <w:color w:val="727272"/>
          <w:sz w:val="21"/>
          <w:szCs w:val="21"/>
        </w:rPr>
        <w:t xml:space="preserve">. Products displayed above that are not “Sponsored” are sorted as referenced in the introductory text and then alphabetically by company. </w:t>
      </w:r>
      <w:proofErr w:type="spellStart"/>
      <w:r w:rsidRPr="00D15E1E">
        <w:rPr>
          <w:rFonts w:ascii="Helvetica" w:eastAsia="Times New Roman" w:hAnsi="Helvetica"/>
          <w:b w:val="0"/>
          <w:bCs w:val="0"/>
          <w:color w:val="727272"/>
          <w:sz w:val="21"/>
          <w:szCs w:val="21"/>
        </w:rPr>
        <w:t>Canstar</w:t>
      </w:r>
      <w:proofErr w:type="spellEnd"/>
      <w:r w:rsidRPr="00D15E1E">
        <w:rPr>
          <w:rFonts w:ascii="Helvetica" w:eastAsia="Times New Roman" w:hAnsi="Helvetica"/>
          <w:b w:val="0"/>
          <w:bCs w:val="0"/>
          <w:color w:val="727272"/>
          <w:sz w:val="21"/>
          <w:szCs w:val="21"/>
        </w:rPr>
        <w:t xml:space="preserve"> may receive a fee for referral of leads from these products. See </w:t>
      </w:r>
      <w:hyperlink r:id="rId80" w:history="1">
        <w:r w:rsidRPr="00D15E1E">
          <w:rPr>
            <w:rFonts w:ascii="Helvetica" w:eastAsia="Times New Roman" w:hAnsi="Helvetica"/>
            <w:b w:val="0"/>
            <w:bCs w:val="0"/>
            <w:color w:val="1998A6"/>
            <w:sz w:val="21"/>
            <w:szCs w:val="21"/>
            <w:u w:val="single"/>
          </w:rPr>
          <w:t>How We Get Paid</w:t>
        </w:r>
      </w:hyperlink>
      <w:r w:rsidRPr="00D15E1E">
        <w:rPr>
          <w:rFonts w:ascii="Helvetica" w:eastAsia="Times New Roman" w:hAnsi="Helvetica"/>
          <w:b w:val="0"/>
          <w:bCs w:val="0"/>
          <w:color w:val="727272"/>
          <w:sz w:val="21"/>
          <w:szCs w:val="21"/>
        </w:rPr>
        <w:t> for further information.</w:t>
      </w:r>
    </w:p>
    <w:p w:rsidR="0067749D" w:rsidRDefault="0067749D"/>
    <w:sectPr w:rsidR="0067749D" w:rsidSect="00D15E1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Walsheim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25BEF"/>
    <w:multiLevelType w:val="multilevel"/>
    <w:tmpl w:val="673C0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C22103"/>
    <w:multiLevelType w:val="multilevel"/>
    <w:tmpl w:val="2B7E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9540FB"/>
    <w:multiLevelType w:val="multilevel"/>
    <w:tmpl w:val="25404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B46F1C"/>
    <w:multiLevelType w:val="multilevel"/>
    <w:tmpl w:val="A8C06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E1E"/>
    <w:rsid w:val="0067749D"/>
    <w:rsid w:val="00D137C1"/>
    <w:rsid w:val="00D15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4859C2-4899-4306-80B7-193B0170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b/>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15E1E"/>
    <w:pPr>
      <w:spacing w:before="100" w:beforeAutospacing="1" w:after="100" w:afterAutospacing="1" w:line="240" w:lineRule="auto"/>
      <w:outlineLvl w:val="0"/>
    </w:pPr>
    <w:rPr>
      <w:rFonts w:ascii="Times New Roman" w:eastAsia="Times New Roman" w:hAnsi="Times New Roman"/>
      <w:kern w:val="36"/>
      <w:sz w:val="48"/>
      <w:szCs w:val="48"/>
    </w:rPr>
  </w:style>
  <w:style w:type="paragraph" w:styleId="Heading2">
    <w:name w:val="heading 2"/>
    <w:basedOn w:val="Normal"/>
    <w:link w:val="Heading2Char"/>
    <w:uiPriority w:val="9"/>
    <w:qFormat/>
    <w:rsid w:val="00D15E1E"/>
    <w:pPr>
      <w:spacing w:before="100" w:beforeAutospacing="1" w:after="100" w:afterAutospacing="1" w:line="240" w:lineRule="auto"/>
      <w:outlineLvl w:val="1"/>
    </w:pPr>
    <w:rPr>
      <w:rFonts w:ascii="Times New Roman" w:eastAsia="Times New Roman" w:hAnsi="Times New Roman"/>
      <w:sz w:val="36"/>
      <w:szCs w:val="36"/>
    </w:rPr>
  </w:style>
  <w:style w:type="paragraph" w:styleId="Heading3">
    <w:name w:val="heading 3"/>
    <w:basedOn w:val="Normal"/>
    <w:link w:val="Heading3Char"/>
    <w:uiPriority w:val="9"/>
    <w:qFormat/>
    <w:rsid w:val="00D15E1E"/>
    <w:pPr>
      <w:spacing w:before="100" w:beforeAutospacing="1" w:after="100" w:afterAutospacing="1" w:line="240" w:lineRule="auto"/>
      <w:outlineLvl w:val="2"/>
    </w:pPr>
    <w:rPr>
      <w:rFonts w:ascii="Times New Roman" w:eastAsia="Times New Roman" w:hAnsi="Times New Roman"/>
      <w:sz w:val="27"/>
      <w:szCs w:val="27"/>
    </w:rPr>
  </w:style>
  <w:style w:type="paragraph" w:styleId="Heading4">
    <w:name w:val="heading 4"/>
    <w:basedOn w:val="Normal"/>
    <w:link w:val="Heading4Char"/>
    <w:uiPriority w:val="9"/>
    <w:qFormat/>
    <w:rsid w:val="00D15E1E"/>
    <w:pPr>
      <w:spacing w:before="100" w:beforeAutospacing="1" w:after="100" w:afterAutospacing="1" w:line="240" w:lineRule="auto"/>
      <w:outlineLvl w:val="3"/>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E1E"/>
    <w:rPr>
      <w:rFonts w:ascii="Times New Roman" w:eastAsia="Times New Roman" w:hAnsi="Times New Roman"/>
      <w:kern w:val="36"/>
      <w:sz w:val="48"/>
      <w:szCs w:val="48"/>
    </w:rPr>
  </w:style>
  <w:style w:type="character" w:customStyle="1" w:styleId="Heading2Char">
    <w:name w:val="Heading 2 Char"/>
    <w:basedOn w:val="DefaultParagraphFont"/>
    <w:link w:val="Heading2"/>
    <w:uiPriority w:val="9"/>
    <w:rsid w:val="00D15E1E"/>
    <w:rPr>
      <w:rFonts w:ascii="Times New Roman" w:eastAsia="Times New Roman" w:hAnsi="Times New Roman"/>
      <w:sz w:val="36"/>
      <w:szCs w:val="36"/>
    </w:rPr>
  </w:style>
  <w:style w:type="character" w:customStyle="1" w:styleId="Heading3Char">
    <w:name w:val="Heading 3 Char"/>
    <w:basedOn w:val="DefaultParagraphFont"/>
    <w:link w:val="Heading3"/>
    <w:uiPriority w:val="9"/>
    <w:rsid w:val="00D15E1E"/>
    <w:rPr>
      <w:rFonts w:ascii="Times New Roman" w:eastAsia="Times New Roman" w:hAnsi="Times New Roman"/>
      <w:sz w:val="27"/>
      <w:szCs w:val="27"/>
    </w:rPr>
  </w:style>
  <w:style w:type="character" w:customStyle="1" w:styleId="Heading4Char">
    <w:name w:val="Heading 4 Char"/>
    <w:basedOn w:val="DefaultParagraphFont"/>
    <w:link w:val="Heading4"/>
    <w:uiPriority w:val="9"/>
    <w:rsid w:val="00D15E1E"/>
    <w:rPr>
      <w:rFonts w:ascii="Times New Roman" w:eastAsia="Times New Roman" w:hAnsi="Times New Roman"/>
    </w:rPr>
  </w:style>
  <w:style w:type="paragraph" w:customStyle="1" w:styleId="entry-meta">
    <w:name w:val="entry-meta"/>
    <w:basedOn w:val="Normal"/>
    <w:rsid w:val="00D15E1E"/>
    <w:pPr>
      <w:spacing w:before="100" w:beforeAutospacing="1" w:after="100" w:afterAutospacing="1" w:line="240" w:lineRule="auto"/>
    </w:pPr>
    <w:rPr>
      <w:rFonts w:ascii="Times New Roman" w:eastAsia="Times New Roman" w:hAnsi="Times New Roman"/>
      <w:b w:val="0"/>
      <w:bCs w:val="0"/>
    </w:rPr>
  </w:style>
  <w:style w:type="character" w:styleId="Hyperlink">
    <w:name w:val="Hyperlink"/>
    <w:basedOn w:val="DefaultParagraphFont"/>
    <w:uiPriority w:val="99"/>
    <w:unhideWhenUsed/>
    <w:rsid w:val="00D15E1E"/>
    <w:rPr>
      <w:color w:val="0000FF"/>
      <w:u w:val="single"/>
    </w:rPr>
  </w:style>
  <w:style w:type="paragraph" w:styleId="NormalWeb">
    <w:name w:val="Normal (Web)"/>
    <w:basedOn w:val="Normal"/>
    <w:uiPriority w:val="99"/>
    <w:semiHidden/>
    <w:unhideWhenUsed/>
    <w:rsid w:val="00D15E1E"/>
    <w:pPr>
      <w:spacing w:before="100" w:beforeAutospacing="1" w:after="100" w:afterAutospacing="1" w:line="240" w:lineRule="auto"/>
    </w:pPr>
    <w:rPr>
      <w:rFonts w:ascii="Times New Roman" w:eastAsia="Times New Roman" w:hAnsi="Times New Roman"/>
      <w:b w:val="0"/>
      <w:bCs w:val="0"/>
    </w:rPr>
  </w:style>
  <w:style w:type="character" w:styleId="Emphasis">
    <w:name w:val="Emphasis"/>
    <w:basedOn w:val="DefaultParagraphFont"/>
    <w:uiPriority w:val="20"/>
    <w:qFormat/>
    <w:rsid w:val="00D15E1E"/>
    <w:rPr>
      <w:i/>
      <w:iCs/>
    </w:rPr>
  </w:style>
  <w:style w:type="character" w:styleId="Strong">
    <w:name w:val="Strong"/>
    <w:basedOn w:val="DefaultParagraphFont"/>
    <w:uiPriority w:val="22"/>
    <w:qFormat/>
    <w:rsid w:val="00D15E1E"/>
    <w:rPr>
      <w:b w:val="0"/>
      <w:bCs w:val="0"/>
    </w:rPr>
  </w:style>
  <w:style w:type="character" w:customStyle="1" w:styleId="text-center-vertical">
    <w:name w:val="text-center-vertical"/>
    <w:basedOn w:val="DefaultParagraphFont"/>
    <w:rsid w:val="00D15E1E"/>
  </w:style>
  <w:style w:type="character" w:customStyle="1" w:styleId="big-alt-text">
    <w:name w:val="big-alt-text"/>
    <w:basedOn w:val="DefaultParagraphFont"/>
    <w:rsid w:val="00D15E1E"/>
  </w:style>
  <w:style w:type="character" w:customStyle="1" w:styleId="title-tag">
    <w:name w:val="title-tag"/>
    <w:basedOn w:val="DefaultParagraphFont"/>
    <w:rsid w:val="00D15E1E"/>
  </w:style>
  <w:style w:type="character" w:customStyle="1" w:styleId="socials">
    <w:name w:val="socials"/>
    <w:basedOn w:val="DefaultParagraphFont"/>
    <w:rsid w:val="00D15E1E"/>
  </w:style>
  <w:style w:type="paragraph" w:customStyle="1" w:styleId="option-heading">
    <w:name w:val="option-heading"/>
    <w:basedOn w:val="Normal"/>
    <w:rsid w:val="00D15E1E"/>
    <w:pPr>
      <w:spacing w:before="100" w:beforeAutospacing="1" w:after="100" w:afterAutospacing="1" w:line="240" w:lineRule="auto"/>
    </w:pPr>
    <w:rPr>
      <w:rFonts w:ascii="Times New Roman" w:eastAsia="Times New Roman" w:hAnsi="Times New Roman"/>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721451">
      <w:bodyDiv w:val="1"/>
      <w:marLeft w:val="0"/>
      <w:marRight w:val="0"/>
      <w:marTop w:val="0"/>
      <w:marBottom w:val="0"/>
      <w:divBdr>
        <w:top w:val="none" w:sz="0" w:space="0" w:color="auto"/>
        <w:left w:val="none" w:sz="0" w:space="0" w:color="auto"/>
        <w:bottom w:val="none" w:sz="0" w:space="0" w:color="auto"/>
        <w:right w:val="none" w:sz="0" w:space="0" w:color="auto"/>
      </w:divBdr>
      <w:divsChild>
        <w:div w:id="1965457385">
          <w:marLeft w:val="0"/>
          <w:marRight w:val="0"/>
          <w:marTop w:val="0"/>
          <w:marBottom w:val="0"/>
          <w:divBdr>
            <w:top w:val="none" w:sz="0" w:space="0" w:color="auto"/>
            <w:left w:val="none" w:sz="0" w:space="0" w:color="auto"/>
            <w:bottom w:val="none" w:sz="0" w:space="0" w:color="auto"/>
            <w:right w:val="none" w:sz="0" w:space="0" w:color="auto"/>
          </w:divBdr>
          <w:divsChild>
            <w:div w:id="1634554877">
              <w:marLeft w:val="0"/>
              <w:marRight w:val="0"/>
              <w:marTop w:val="0"/>
              <w:marBottom w:val="0"/>
              <w:divBdr>
                <w:top w:val="none" w:sz="0" w:space="0" w:color="auto"/>
                <w:left w:val="none" w:sz="0" w:space="0" w:color="auto"/>
                <w:bottom w:val="none" w:sz="0" w:space="0" w:color="auto"/>
                <w:right w:val="none" w:sz="0" w:space="0" w:color="auto"/>
              </w:divBdr>
              <w:divsChild>
                <w:div w:id="1160923527">
                  <w:marLeft w:val="-225"/>
                  <w:marRight w:val="-225"/>
                  <w:marTop w:val="0"/>
                  <w:marBottom w:val="0"/>
                  <w:divBdr>
                    <w:top w:val="none" w:sz="0" w:space="0" w:color="auto"/>
                    <w:left w:val="none" w:sz="0" w:space="0" w:color="auto"/>
                    <w:bottom w:val="none" w:sz="0" w:space="0" w:color="auto"/>
                    <w:right w:val="none" w:sz="0" w:space="0" w:color="auto"/>
                  </w:divBdr>
                  <w:divsChild>
                    <w:div w:id="213471112">
                      <w:marLeft w:val="0"/>
                      <w:marRight w:val="0"/>
                      <w:marTop w:val="0"/>
                      <w:marBottom w:val="0"/>
                      <w:divBdr>
                        <w:top w:val="none" w:sz="0" w:space="0" w:color="auto"/>
                        <w:left w:val="none" w:sz="0" w:space="0" w:color="auto"/>
                        <w:bottom w:val="none" w:sz="0" w:space="0" w:color="auto"/>
                        <w:right w:val="none" w:sz="0" w:space="0" w:color="auto"/>
                      </w:divBdr>
                      <w:divsChild>
                        <w:div w:id="157558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801256">
              <w:marLeft w:val="0"/>
              <w:marRight w:val="0"/>
              <w:marTop w:val="0"/>
              <w:marBottom w:val="0"/>
              <w:divBdr>
                <w:top w:val="none" w:sz="0" w:space="0" w:color="auto"/>
                <w:left w:val="none" w:sz="0" w:space="0" w:color="auto"/>
                <w:bottom w:val="none" w:sz="0" w:space="0" w:color="auto"/>
                <w:right w:val="none" w:sz="0" w:space="0" w:color="auto"/>
              </w:divBdr>
              <w:divsChild>
                <w:div w:id="1797286030">
                  <w:marLeft w:val="-225"/>
                  <w:marRight w:val="-225"/>
                  <w:marTop w:val="0"/>
                  <w:marBottom w:val="0"/>
                  <w:divBdr>
                    <w:top w:val="none" w:sz="0" w:space="0" w:color="auto"/>
                    <w:left w:val="none" w:sz="0" w:space="0" w:color="auto"/>
                    <w:bottom w:val="none" w:sz="0" w:space="0" w:color="auto"/>
                    <w:right w:val="none" w:sz="0" w:space="0" w:color="auto"/>
                  </w:divBdr>
                  <w:divsChild>
                    <w:div w:id="173571064">
                      <w:marLeft w:val="0"/>
                      <w:marRight w:val="0"/>
                      <w:marTop w:val="0"/>
                      <w:marBottom w:val="0"/>
                      <w:divBdr>
                        <w:top w:val="none" w:sz="0" w:space="0" w:color="auto"/>
                        <w:left w:val="none" w:sz="0" w:space="0" w:color="auto"/>
                        <w:bottom w:val="none" w:sz="0" w:space="0" w:color="auto"/>
                        <w:right w:val="none" w:sz="0" w:space="0" w:color="auto"/>
                      </w:divBdr>
                      <w:divsChild>
                        <w:div w:id="611327415">
                          <w:marLeft w:val="0"/>
                          <w:marRight w:val="0"/>
                          <w:marTop w:val="0"/>
                          <w:marBottom w:val="0"/>
                          <w:divBdr>
                            <w:top w:val="none" w:sz="0" w:space="0" w:color="auto"/>
                            <w:left w:val="none" w:sz="0" w:space="0" w:color="auto"/>
                            <w:bottom w:val="none" w:sz="0" w:space="0" w:color="auto"/>
                            <w:right w:val="none" w:sz="0" w:space="0" w:color="auto"/>
                          </w:divBdr>
                          <w:divsChild>
                            <w:div w:id="1581333500">
                              <w:marLeft w:val="0"/>
                              <w:marRight w:val="0"/>
                              <w:marTop w:val="0"/>
                              <w:marBottom w:val="0"/>
                              <w:divBdr>
                                <w:top w:val="none" w:sz="0" w:space="0" w:color="auto"/>
                                <w:left w:val="none" w:sz="0" w:space="0" w:color="auto"/>
                                <w:bottom w:val="none" w:sz="0" w:space="0" w:color="auto"/>
                                <w:right w:val="none" w:sz="0" w:space="0" w:color="auto"/>
                              </w:divBdr>
                              <w:divsChild>
                                <w:div w:id="2025285923">
                                  <w:marLeft w:val="0"/>
                                  <w:marRight w:val="0"/>
                                  <w:marTop w:val="0"/>
                                  <w:marBottom w:val="0"/>
                                  <w:divBdr>
                                    <w:top w:val="none" w:sz="0" w:space="0" w:color="auto"/>
                                    <w:left w:val="none" w:sz="0" w:space="0" w:color="auto"/>
                                    <w:bottom w:val="none" w:sz="0" w:space="0" w:color="auto"/>
                                    <w:right w:val="none" w:sz="0" w:space="0" w:color="auto"/>
                                  </w:divBdr>
                                  <w:divsChild>
                                    <w:div w:id="688918535">
                                      <w:marLeft w:val="0"/>
                                      <w:marRight w:val="0"/>
                                      <w:marTop w:val="0"/>
                                      <w:marBottom w:val="300"/>
                                      <w:divBdr>
                                        <w:top w:val="none" w:sz="0" w:space="0" w:color="auto"/>
                                        <w:left w:val="none" w:sz="0" w:space="0" w:color="auto"/>
                                        <w:bottom w:val="none" w:sz="0" w:space="0" w:color="auto"/>
                                        <w:right w:val="none" w:sz="0" w:space="0" w:color="auto"/>
                                      </w:divBdr>
                                    </w:div>
                                  </w:divsChild>
                                </w:div>
                                <w:div w:id="182403217">
                                  <w:marLeft w:val="0"/>
                                  <w:marRight w:val="0"/>
                                  <w:marTop w:val="0"/>
                                  <w:marBottom w:val="0"/>
                                  <w:divBdr>
                                    <w:top w:val="none" w:sz="0" w:space="0" w:color="auto"/>
                                    <w:left w:val="none" w:sz="0" w:space="0" w:color="auto"/>
                                    <w:bottom w:val="none" w:sz="0" w:space="0" w:color="auto"/>
                                    <w:right w:val="none" w:sz="0" w:space="0" w:color="auto"/>
                                  </w:divBdr>
                                </w:div>
                                <w:div w:id="879127653">
                                  <w:marLeft w:val="0"/>
                                  <w:marRight w:val="0"/>
                                  <w:marTop w:val="0"/>
                                  <w:marBottom w:val="0"/>
                                  <w:divBdr>
                                    <w:top w:val="none" w:sz="0" w:space="0" w:color="auto"/>
                                    <w:left w:val="none" w:sz="0" w:space="0" w:color="auto"/>
                                    <w:bottom w:val="none" w:sz="0" w:space="0" w:color="auto"/>
                                    <w:right w:val="none" w:sz="0" w:space="0" w:color="auto"/>
                                  </w:divBdr>
                                  <w:divsChild>
                                    <w:div w:id="1463964252">
                                      <w:marLeft w:val="0"/>
                                      <w:marRight w:val="0"/>
                                      <w:marTop w:val="0"/>
                                      <w:marBottom w:val="0"/>
                                      <w:divBdr>
                                        <w:top w:val="none" w:sz="0" w:space="0" w:color="auto"/>
                                        <w:left w:val="none" w:sz="0" w:space="0" w:color="auto"/>
                                        <w:bottom w:val="none" w:sz="0" w:space="0" w:color="auto"/>
                                        <w:right w:val="none" w:sz="0" w:space="0" w:color="auto"/>
                                      </w:divBdr>
                                    </w:div>
                                  </w:divsChild>
                                </w:div>
                                <w:div w:id="2135908638">
                                  <w:marLeft w:val="0"/>
                                  <w:marRight w:val="0"/>
                                  <w:marTop w:val="0"/>
                                  <w:marBottom w:val="0"/>
                                  <w:divBdr>
                                    <w:top w:val="none" w:sz="0" w:space="0" w:color="auto"/>
                                    <w:left w:val="none" w:sz="0" w:space="0" w:color="auto"/>
                                    <w:bottom w:val="none" w:sz="0" w:space="0" w:color="auto"/>
                                    <w:right w:val="none" w:sz="0" w:space="0" w:color="auto"/>
                                  </w:divBdr>
                                </w:div>
                                <w:div w:id="1384063274">
                                  <w:marLeft w:val="0"/>
                                  <w:marRight w:val="0"/>
                                  <w:marTop w:val="0"/>
                                  <w:marBottom w:val="0"/>
                                  <w:divBdr>
                                    <w:top w:val="none" w:sz="0" w:space="0" w:color="auto"/>
                                    <w:left w:val="none" w:sz="0" w:space="0" w:color="auto"/>
                                    <w:bottom w:val="none" w:sz="0" w:space="0" w:color="auto"/>
                                    <w:right w:val="none" w:sz="0" w:space="0" w:color="auto"/>
                                  </w:divBdr>
                                </w:div>
                                <w:div w:id="1768423626">
                                  <w:marLeft w:val="0"/>
                                  <w:marRight w:val="0"/>
                                  <w:marTop w:val="0"/>
                                  <w:marBottom w:val="0"/>
                                  <w:divBdr>
                                    <w:top w:val="none" w:sz="0" w:space="0" w:color="auto"/>
                                    <w:left w:val="none" w:sz="0" w:space="0" w:color="auto"/>
                                    <w:bottom w:val="none" w:sz="0" w:space="0" w:color="auto"/>
                                    <w:right w:val="none" w:sz="0" w:space="0" w:color="auto"/>
                                  </w:divBdr>
                                </w:div>
                                <w:div w:id="1232698255">
                                  <w:marLeft w:val="0"/>
                                  <w:marRight w:val="0"/>
                                  <w:marTop w:val="0"/>
                                  <w:marBottom w:val="0"/>
                                  <w:divBdr>
                                    <w:top w:val="none" w:sz="0" w:space="0" w:color="auto"/>
                                    <w:left w:val="none" w:sz="0" w:space="0" w:color="auto"/>
                                    <w:bottom w:val="none" w:sz="0" w:space="0" w:color="auto"/>
                                    <w:right w:val="none" w:sz="0" w:space="0" w:color="auto"/>
                                  </w:divBdr>
                                </w:div>
                                <w:div w:id="1051534995">
                                  <w:marLeft w:val="0"/>
                                  <w:marRight w:val="0"/>
                                  <w:marTop w:val="0"/>
                                  <w:marBottom w:val="0"/>
                                  <w:divBdr>
                                    <w:top w:val="none" w:sz="0" w:space="0" w:color="auto"/>
                                    <w:left w:val="none" w:sz="0" w:space="0" w:color="auto"/>
                                    <w:bottom w:val="none" w:sz="0" w:space="0" w:color="auto"/>
                                    <w:right w:val="none" w:sz="0" w:space="0" w:color="auto"/>
                                  </w:divBdr>
                                </w:div>
                                <w:div w:id="1984195700">
                                  <w:marLeft w:val="0"/>
                                  <w:marRight w:val="0"/>
                                  <w:marTop w:val="0"/>
                                  <w:marBottom w:val="0"/>
                                  <w:divBdr>
                                    <w:top w:val="none" w:sz="0" w:space="0" w:color="auto"/>
                                    <w:left w:val="none" w:sz="0" w:space="0" w:color="auto"/>
                                    <w:bottom w:val="none" w:sz="0" w:space="0" w:color="auto"/>
                                    <w:right w:val="none" w:sz="0" w:space="0" w:color="auto"/>
                                  </w:divBdr>
                                </w:div>
                                <w:div w:id="1252928347">
                                  <w:marLeft w:val="0"/>
                                  <w:marRight w:val="0"/>
                                  <w:marTop w:val="0"/>
                                  <w:marBottom w:val="0"/>
                                  <w:divBdr>
                                    <w:top w:val="none" w:sz="0" w:space="0" w:color="auto"/>
                                    <w:left w:val="none" w:sz="0" w:space="0" w:color="auto"/>
                                    <w:bottom w:val="none" w:sz="0" w:space="0" w:color="auto"/>
                                    <w:right w:val="none" w:sz="0" w:space="0" w:color="auto"/>
                                  </w:divBdr>
                                </w:div>
                                <w:div w:id="1473987793">
                                  <w:marLeft w:val="0"/>
                                  <w:marRight w:val="0"/>
                                  <w:marTop w:val="0"/>
                                  <w:marBottom w:val="0"/>
                                  <w:divBdr>
                                    <w:top w:val="none" w:sz="0" w:space="0" w:color="auto"/>
                                    <w:left w:val="none" w:sz="0" w:space="0" w:color="auto"/>
                                    <w:bottom w:val="none" w:sz="0" w:space="0" w:color="auto"/>
                                    <w:right w:val="none" w:sz="0" w:space="0" w:color="auto"/>
                                  </w:divBdr>
                                </w:div>
                                <w:div w:id="680546389">
                                  <w:marLeft w:val="0"/>
                                  <w:marRight w:val="0"/>
                                  <w:marTop w:val="0"/>
                                  <w:marBottom w:val="0"/>
                                  <w:divBdr>
                                    <w:top w:val="none" w:sz="0" w:space="0" w:color="auto"/>
                                    <w:left w:val="none" w:sz="0" w:space="0" w:color="auto"/>
                                    <w:bottom w:val="none" w:sz="0" w:space="0" w:color="auto"/>
                                    <w:right w:val="none" w:sz="0" w:space="0" w:color="auto"/>
                                  </w:divBdr>
                                </w:div>
                                <w:div w:id="1892615681">
                                  <w:marLeft w:val="0"/>
                                  <w:marRight w:val="0"/>
                                  <w:marTop w:val="0"/>
                                  <w:marBottom w:val="0"/>
                                  <w:divBdr>
                                    <w:top w:val="none" w:sz="0" w:space="0" w:color="auto"/>
                                    <w:left w:val="none" w:sz="0" w:space="0" w:color="auto"/>
                                    <w:bottom w:val="none" w:sz="0" w:space="0" w:color="auto"/>
                                    <w:right w:val="none" w:sz="0" w:space="0" w:color="auto"/>
                                  </w:divBdr>
                                </w:div>
                                <w:div w:id="889153359">
                                  <w:marLeft w:val="0"/>
                                  <w:marRight w:val="0"/>
                                  <w:marTop w:val="0"/>
                                  <w:marBottom w:val="0"/>
                                  <w:divBdr>
                                    <w:top w:val="none" w:sz="0" w:space="0" w:color="auto"/>
                                    <w:left w:val="none" w:sz="0" w:space="0" w:color="auto"/>
                                    <w:bottom w:val="none" w:sz="0" w:space="0" w:color="auto"/>
                                    <w:right w:val="none" w:sz="0" w:space="0" w:color="auto"/>
                                  </w:divBdr>
                                  <w:divsChild>
                                    <w:div w:id="1647932202">
                                      <w:marLeft w:val="0"/>
                                      <w:marRight w:val="0"/>
                                      <w:marTop w:val="0"/>
                                      <w:marBottom w:val="0"/>
                                      <w:divBdr>
                                        <w:top w:val="none" w:sz="0" w:space="0" w:color="auto"/>
                                        <w:left w:val="none" w:sz="0" w:space="0" w:color="auto"/>
                                        <w:bottom w:val="none" w:sz="0" w:space="0" w:color="auto"/>
                                        <w:right w:val="none" w:sz="0" w:space="0" w:color="auto"/>
                                      </w:divBdr>
                                    </w:div>
                                  </w:divsChild>
                                </w:div>
                                <w:div w:id="1473597946">
                                  <w:marLeft w:val="0"/>
                                  <w:marRight w:val="0"/>
                                  <w:marTop w:val="0"/>
                                  <w:marBottom w:val="0"/>
                                  <w:divBdr>
                                    <w:top w:val="none" w:sz="0" w:space="0" w:color="auto"/>
                                    <w:left w:val="none" w:sz="0" w:space="0" w:color="auto"/>
                                    <w:bottom w:val="none" w:sz="0" w:space="0" w:color="auto"/>
                                    <w:right w:val="none" w:sz="0" w:space="0" w:color="auto"/>
                                  </w:divBdr>
                                </w:div>
                                <w:div w:id="2020235278">
                                  <w:marLeft w:val="0"/>
                                  <w:marRight w:val="0"/>
                                  <w:marTop w:val="0"/>
                                  <w:marBottom w:val="0"/>
                                  <w:divBdr>
                                    <w:top w:val="none" w:sz="0" w:space="0" w:color="auto"/>
                                    <w:left w:val="none" w:sz="0" w:space="0" w:color="auto"/>
                                    <w:bottom w:val="none" w:sz="0" w:space="0" w:color="auto"/>
                                    <w:right w:val="none" w:sz="0" w:space="0" w:color="auto"/>
                                  </w:divBdr>
                                </w:div>
                                <w:div w:id="622344785">
                                  <w:marLeft w:val="0"/>
                                  <w:marRight w:val="0"/>
                                  <w:marTop w:val="0"/>
                                  <w:marBottom w:val="0"/>
                                  <w:divBdr>
                                    <w:top w:val="none" w:sz="0" w:space="0" w:color="auto"/>
                                    <w:left w:val="none" w:sz="0" w:space="0" w:color="auto"/>
                                    <w:bottom w:val="none" w:sz="0" w:space="0" w:color="auto"/>
                                    <w:right w:val="none" w:sz="0" w:space="0" w:color="auto"/>
                                  </w:divBdr>
                                </w:div>
                                <w:div w:id="1583753138">
                                  <w:marLeft w:val="0"/>
                                  <w:marRight w:val="0"/>
                                  <w:marTop w:val="0"/>
                                  <w:marBottom w:val="0"/>
                                  <w:divBdr>
                                    <w:top w:val="none" w:sz="0" w:space="0" w:color="auto"/>
                                    <w:left w:val="none" w:sz="0" w:space="0" w:color="auto"/>
                                    <w:bottom w:val="none" w:sz="0" w:space="0" w:color="auto"/>
                                    <w:right w:val="none" w:sz="0" w:space="0" w:color="auto"/>
                                  </w:divBdr>
                                </w:div>
                                <w:div w:id="1496147680">
                                  <w:marLeft w:val="0"/>
                                  <w:marRight w:val="0"/>
                                  <w:marTop w:val="0"/>
                                  <w:marBottom w:val="0"/>
                                  <w:divBdr>
                                    <w:top w:val="none" w:sz="0" w:space="0" w:color="auto"/>
                                    <w:left w:val="none" w:sz="0" w:space="0" w:color="auto"/>
                                    <w:bottom w:val="none" w:sz="0" w:space="0" w:color="auto"/>
                                    <w:right w:val="none" w:sz="0" w:space="0" w:color="auto"/>
                                  </w:divBdr>
                                </w:div>
                                <w:div w:id="902526969">
                                  <w:marLeft w:val="0"/>
                                  <w:marRight w:val="0"/>
                                  <w:marTop w:val="0"/>
                                  <w:marBottom w:val="0"/>
                                  <w:divBdr>
                                    <w:top w:val="none" w:sz="0" w:space="0" w:color="auto"/>
                                    <w:left w:val="none" w:sz="0" w:space="0" w:color="auto"/>
                                    <w:bottom w:val="none" w:sz="0" w:space="0" w:color="auto"/>
                                    <w:right w:val="none" w:sz="0" w:space="0" w:color="auto"/>
                                  </w:divBdr>
                                </w:div>
                                <w:div w:id="1883055175">
                                  <w:marLeft w:val="0"/>
                                  <w:marRight w:val="0"/>
                                  <w:marTop w:val="0"/>
                                  <w:marBottom w:val="0"/>
                                  <w:divBdr>
                                    <w:top w:val="none" w:sz="0" w:space="0" w:color="auto"/>
                                    <w:left w:val="none" w:sz="0" w:space="0" w:color="auto"/>
                                    <w:bottom w:val="none" w:sz="0" w:space="0" w:color="auto"/>
                                    <w:right w:val="none" w:sz="0" w:space="0" w:color="auto"/>
                                  </w:divBdr>
                                </w:div>
                                <w:div w:id="1136802318">
                                  <w:marLeft w:val="0"/>
                                  <w:marRight w:val="0"/>
                                  <w:marTop w:val="0"/>
                                  <w:marBottom w:val="0"/>
                                  <w:divBdr>
                                    <w:top w:val="none" w:sz="0" w:space="0" w:color="auto"/>
                                    <w:left w:val="none" w:sz="0" w:space="0" w:color="auto"/>
                                    <w:bottom w:val="none" w:sz="0" w:space="0" w:color="auto"/>
                                    <w:right w:val="none" w:sz="0" w:space="0" w:color="auto"/>
                                  </w:divBdr>
                                </w:div>
                                <w:div w:id="1336609474">
                                  <w:marLeft w:val="0"/>
                                  <w:marRight w:val="0"/>
                                  <w:marTop w:val="0"/>
                                  <w:marBottom w:val="0"/>
                                  <w:divBdr>
                                    <w:top w:val="none" w:sz="0" w:space="0" w:color="auto"/>
                                    <w:left w:val="none" w:sz="0" w:space="0" w:color="auto"/>
                                    <w:bottom w:val="none" w:sz="0" w:space="0" w:color="auto"/>
                                    <w:right w:val="none" w:sz="0" w:space="0" w:color="auto"/>
                                  </w:divBdr>
                                </w:div>
                                <w:div w:id="1268663310">
                                  <w:marLeft w:val="0"/>
                                  <w:marRight w:val="0"/>
                                  <w:marTop w:val="0"/>
                                  <w:marBottom w:val="0"/>
                                  <w:divBdr>
                                    <w:top w:val="none" w:sz="0" w:space="0" w:color="auto"/>
                                    <w:left w:val="none" w:sz="0" w:space="0" w:color="auto"/>
                                    <w:bottom w:val="none" w:sz="0" w:space="0" w:color="auto"/>
                                    <w:right w:val="none" w:sz="0" w:space="0" w:color="auto"/>
                                  </w:divBdr>
                                </w:div>
                                <w:div w:id="1977103903">
                                  <w:marLeft w:val="0"/>
                                  <w:marRight w:val="0"/>
                                  <w:marTop w:val="0"/>
                                  <w:marBottom w:val="0"/>
                                  <w:divBdr>
                                    <w:top w:val="none" w:sz="0" w:space="0" w:color="auto"/>
                                    <w:left w:val="none" w:sz="0" w:space="0" w:color="auto"/>
                                    <w:bottom w:val="none" w:sz="0" w:space="0" w:color="auto"/>
                                    <w:right w:val="none" w:sz="0" w:space="0" w:color="auto"/>
                                  </w:divBdr>
                                </w:div>
                                <w:div w:id="1526753632">
                                  <w:marLeft w:val="0"/>
                                  <w:marRight w:val="0"/>
                                  <w:marTop w:val="0"/>
                                  <w:marBottom w:val="0"/>
                                  <w:divBdr>
                                    <w:top w:val="none" w:sz="0" w:space="0" w:color="auto"/>
                                    <w:left w:val="none" w:sz="0" w:space="0" w:color="auto"/>
                                    <w:bottom w:val="none" w:sz="0" w:space="0" w:color="auto"/>
                                    <w:right w:val="none" w:sz="0" w:space="0" w:color="auto"/>
                                  </w:divBdr>
                                </w:div>
                                <w:div w:id="848442970">
                                  <w:marLeft w:val="0"/>
                                  <w:marRight w:val="0"/>
                                  <w:marTop w:val="0"/>
                                  <w:marBottom w:val="0"/>
                                  <w:divBdr>
                                    <w:top w:val="none" w:sz="0" w:space="0" w:color="auto"/>
                                    <w:left w:val="none" w:sz="0" w:space="0" w:color="auto"/>
                                    <w:bottom w:val="none" w:sz="0" w:space="0" w:color="auto"/>
                                    <w:right w:val="none" w:sz="0" w:space="0" w:color="auto"/>
                                  </w:divBdr>
                                </w:div>
                                <w:div w:id="914584318">
                                  <w:marLeft w:val="0"/>
                                  <w:marRight w:val="0"/>
                                  <w:marTop w:val="0"/>
                                  <w:marBottom w:val="0"/>
                                  <w:divBdr>
                                    <w:top w:val="none" w:sz="0" w:space="0" w:color="auto"/>
                                    <w:left w:val="none" w:sz="0" w:space="0" w:color="auto"/>
                                    <w:bottom w:val="none" w:sz="0" w:space="0" w:color="auto"/>
                                    <w:right w:val="none" w:sz="0" w:space="0" w:color="auto"/>
                                  </w:divBdr>
                                </w:div>
                                <w:div w:id="822503080">
                                  <w:marLeft w:val="0"/>
                                  <w:marRight w:val="0"/>
                                  <w:marTop w:val="0"/>
                                  <w:marBottom w:val="0"/>
                                  <w:divBdr>
                                    <w:top w:val="none" w:sz="0" w:space="0" w:color="auto"/>
                                    <w:left w:val="none" w:sz="0" w:space="0" w:color="auto"/>
                                    <w:bottom w:val="none" w:sz="0" w:space="0" w:color="auto"/>
                                    <w:right w:val="none" w:sz="0" w:space="0" w:color="auto"/>
                                  </w:divBdr>
                                </w:div>
                                <w:div w:id="1914852634">
                                  <w:marLeft w:val="0"/>
                                  <w:marRight w:val="0"/>
                                  <w:marTop w:val="0"/>
                                  <w:marBottom w:val="0"/>
                                  <w:divBdr>
                                    <w:top w:val="none" w:sz="0" w:space="0" w:color="auto"/>
                                    <w:left w:val="none" w:sz="0" w:space="0" w:color="auto"/>
                                    <w:bottom w:val="none" w:sz="0" w:space="0" w:color="auto"/>
                                    <w:right w:val="none" w:sz="0" w:space="0" w:color="auto"/>
                                  </w:divBdr>
                                </w:div>
                                <w:div w:id="1706171757">
                                  <w:marLeft w:val="0"/>
                                  <w:marRight w:val="0"/>
                                  <w:marTop w:val="0"/>
                                  <w:marBottom w:val="0"/>
                                  <w:divBdr>
                                    <w:top w:val="none" w:sz="0" w:space="0" w:color="auto"/>
                                    <w:left w:val="none" w:sz="0" w:space="0" w:color="auto"/>
                                    <w:bottom w:val="none" w:sz="0" w:space="0" w:color="auto"/>
                                    <w:right w:val="none" w:sz="0" w:space="0" w:color="auto"/>
                                  </w:divBdr>
                                </w:div>
                                <w:div w:id="1729570110">
                                  <w:marLeft w:val="0"/>
                                  <w:marRight w:val="0"/>
                                  <w:marTop w:val="0"/>
                                  <w:marBottom w:val="0"/>
                                  <w:divBdr>
                                    <w:top w:val="none" w:sz="0" w:space="0" w:color="auto"/>
                                    <w:left w:val="none" w:sz="0" w:space="0" w:color="auto"/>
                                    <w:bottom w:val="none" w:sz="0" w:space="0" w:color="auto"/>
                                    <w:right w:val="none" w:sz="0" w:space="0" w:color="auto"/>
                                  </w:divBdr>
                                </w:div>
                                <w:div w:id="1162502473">
                                  <w:marLeft w:val="0"/>
                                  <w:marRight w:val="0"/>
                                  <w:marTop w:val="0"/>
                                  <w:marBottom w:val="0"/>
                                  <w:divBdr>
                                    <w:top w:val="none" w:sz="0" w:space="0" w:color="auto"/>
                                    <w:left w:val="none" w:sz="0" w:space="0" w:color="auto"/>
                                    <w:bottom w:val="none" w:sz="0" w:space="0" w:color="auto"/>
                                    <w:right w:val="none" w:sz="0" w:space="0" w:color="auto"/>
                                  </w:divBdr>
                                </w:div>
                                <w:div w:id="1395470691">
                                  <w:marLeft w:val="0"/>
                                  <w:marRight w:val="0"/>
                                  <w:marTop w:val="0"/>
                                  <w:marBottom w:val="0"/>
                                  <w:divBdr>
                                    <w:top w:val="none" w:sz="0" w:space="0" w:color="auto"/>
                                    <w:left w:val="none" w:sz="0" w:space="0" w:color="auto"/>
                                    <w:bottom w:val="none" w:sz="0" w:space="0" w:color="auto"/>
                                    <w:right w:val="none" w:sz="0" w:space="0" w:color="auto"/>
                                  </w:divBdr>
                                </w:div>
                                <w:div w:id="771164945">
                                  <w:marLeft w:val="0"/>
                                  <w:marRight w:val="0"/>
                                  <w:marTop w:val="0"/>
                                  <w:marBottom w:val="0"/>
                                  <w:divBdr>
                                    <w:top w:val="none" w:sz="0" w:space="0" w:color="auto"/>
                                    <w:left w:val="none" w:sz="0" w:space="0" w:color="auto"/>
                                    <w:bottom w:val="none" w:sz="0" w:space="0" w:color="auto"/>
                                    <w:right w:val="none" w:sz="0" w:space="0" w:color="auto"/>
                                  </w:divBdr>
                                </w:div>
                                <w:div w:id="551163352">
                                  <w:marLeft w:val="0"/>
                                  <w:marRight w:val="0"/>
                                  <w:marTop w:val="0"/>
                                  <w:marBottom w:val="0"/>
                                  <w:divBdr>
                                    <w:top w:val="none" w:sz="0" w:space="0" w:color="auto"/>
                                    <w:left w:val="none" w:sz="0" w:space="0" w:color="auto"/>
                                    <w:bottom w:val="none" w:sz="0" w:space="0" w:color="auto"/>
                                    <w:right w:val="none" w:sz="0" w:space="0" w:color="auto"/>
                                  </w:divBdr>
                                </w:div>
                                <w:div w:id="2071726718">
                                  <w:marLeft w:val="0"/>
                                  <w:marRight w:val="0"/>
                                  <w:marTop w:val="0"/>
                                  <w:marBottom w:val="0"/>
                                  <w:divBdr>
                                    <w:top w:val="none" w:sz="0" w:space="0" w:color="auto"/>
                                    <w:left w:val="none" w:sz="0" w:space="0" w:color="auto"/>
                                    <w:bottom w:val="none" w:sz="0" w:space="0" w:color="auto"/>
                                    <w:right w:val="none" w:sz="0" w:space="0" w:color="auto"/>
                                  </w:divBdr>
                                </w:div>
                                <w:div w:id="2145459716">
                                  <w:marLeft w:val="0"/>
                                  <w:marRight w:val="0"/>
                                  <w:marTop w:val="0"/>
                                  <w:marBottom w:val="0"/>
                                  <w:divBdr>
                                    <w:top w:val="none" w:sz="0" w:space="0" w:color="auto"/>
                                    <w:left w:val="none" w:sz="0" w:space="0" w:color="auto"/>
                                    <w:bottom w:val="none" w:sz="0" w:space="0" w:color="auto"/>
                                    <w:right w:val="none" w:sz="0" w:space="0" w:color="auto"/>
                                  </w:divBdr>
                                </w:div>
                                <w:div w:id="533423277">
                                  <w:marLeft w:val="0"/>
                                  <w:marRight w:val="0"/>
                                  <w:marTop w:val="0"/>
                                  <w:marBottom w:val="0"/>
                                  <w:divBdr>
                                    <w:top w:val="none" w:sz="0" w:space="0" w:color="auto"/>
                                    <w:left w:val="none" w:sz="0" w:space="0" w:color="auto"/>
                                    <w:bottom w:val="none" w:sz="0" w:space="0" w:color="auto"/>
                                    <w:right w:val="none" w:sz="0" w:space="0" w:color="auto"/>
                                  </w:divBdr>
                                </w:div>
                                <w:div w:id="1176455873">
                                  <w:marLeft w:val="0"/>
                                  <w:marRight w:val="0"/>
                                  <w:marTop w:val="0"/>
                                  <w:marBottom w:val="0"/>
                                  <w:divBdr>
                                    <w:top w:val="none" w:sz="0" w:space="0" w:color="auto"/>
                                    <w:left w:val="none" w:sz="0" w:space="0" w:color="auto"/>
                                    <w:bottom w:val="none" w:sz="0" w:space="0" w:color="auto"/>
                                    <w:right w:val="none" w:sz="0" w:space="0" w:color="auto"/>
                                  </w:divBdr>
                                  <w:divsChild>
                                    <w:div w:id="148119307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35726475">
                                  <w:marLeft w:val="0"/>
                                  <w:marRight w:val="0"/>
                                  <w:marTop w:val="0"/>
                                  <w:marBottom w:val="0"/>
                                  <w:divBdr>
                                    <w:top w:val="none" w:sz="0" w:space="0" w:color="auto"/>
                                    <w:left w:val="none" w:sz="0" w:space="0" w:color="auto"/>
                                    <w:bottom w:val="none" w:sz="0" w:space="0" w:color="auto"/>
                                    <w:right w:val="none" w:sz="0" w:space="0" w:color="auto"/>
                                  </w:divBdr>
                                </w:div>
                                <w:div w:id="277417789">
                                  <w:marLeft w:val="0"/>
                                  <w:marRight w:val="0"/>
                                  <w:marTop w:val="0"/>
                                  <w:marBottom w:val="0"/>
                                  <w:divBdr>
                                    <w:top w:val="none" w:sz="0" w:space="0" w:color="auto"/>
                                    <w:left w:val="none" w:sz="0" w:space="0" w:color="auto"/>
                                    <w:bottom w:val="none" w:sz="0" w:space="0" w:color="auto"/>
                                    <w:right w:val="none" w:sz="0" w:space="0" w:color="auto"/>
                                  </w:divBdr>
                                </w:div>
                                <w:div w:id="289673198">
                                  <w:marLeft w:val="0"/>
                                  <w:marRight w:val="0"/>
                                  <w:marTop w:val="0"/>
                                  <w:marBottom w:val="0"/>
                                  <w:divBdr>
                                    <w:top w:val="none" w:sz="0" w:space="0" w:color="auto"/>
                                    <w:left w:val="none" w:sz="0" w:space="0" w:color="auto"/>
                                    <w:bottom w:val="none" w:sz="0" w:space="0" w:color="auto"/>
                                    <w:right w:val="none" w:sz="0" w:space="0" w:color="auto"/>
                                  </w:divBdr>
                                </w:div>
                                <w:div w:id="625236438">
                                  <w:marLeft w:val="0"/>
                                  <w:marRight w:val="0"/>
                                  <w:marTop w:val="0"/>
                                  <w:marBottom w:val="0"/>
                                  <w:divBdr>
                                    <w:top w:val="none" w:sz="0" w:space="0" w:color="auto"/>
                                    <w:left w:val="none" w:sz="0" w:space="0" w:color="auto"/>
                                    <w:bottom w:val="none" w:sz="0" w:space="0" w:color="auto"/>
                                    <w:right w:val="none" w:sz="0" w:space="0" w:color="auto"/>
                                  </w:divBdr>
                                  <w:divsChild>
                                    <w:div w:id="557203034">
                                      <w:marLeft w:val="0"/>
                                      <w:marRight w:val="0"/>
                                      <w:marTop w:val="0"/>
                                      <w:marBottom w:val="0"/>
                                      <w:divBdr>
                                        <w:top w:val="none" w:sz="0" w:space="0" w:color="auto"/>
                                        <w:left w:val="none" w:sz="0" w:space="0" w:color="auto"/>
                                        <w:bottom w:val="none" w:sz="0" w:space="0" w:color="auto"/>
                                        <w:right w:val="none" w:sz="0" w:space="0" w:color="auto"/>
                                      </w:divBdr>
                                    </w:div>
                                  </w:divsChild>
                                </w:div>
                                <w:div w:id="2105756871">
                                  <w:marLeft w:val="0"/>
                                  <w:marRight w:val="0"/>
                                  <w:marTop w:val="0"/>
                                  <w:marBottom w:val="0"/>
                                  <w:divBdr>
                                    <w:top w:val="none" w:sz="0" w:space="0" w:color="auto"/>
                                    <w:left w:val="none" w:sz="0" w:space="0" w:color="auto"/>
                                    <w:bottom w:val="none" w:sz="0" w:space="0" w:color="auto"/>
                                    <w:right w:val="none" w:sz="0" w:space="0" w:color="auto"/>
                                  </w:divBdr>
                                </w:div>
                                <w:div w:id="425662588">
                                  <w:marLeft w:val="0"/>
                                  <w:marRight w:val="0"/>
                                  <w:marTop w:val="0"/>
                                  <w:marBottom w:val="0"/>
                                  <w:divBdr>
                                    <w:top w:val="none" w:sz="0" w:space="0" w:color="auto"/>
                                    <w:left w:val="none" w:sz="0" w:space="0" w:color="auto"/>
                                    <w:bottom w:val="none" w:sz="0" w:space="0" w:color="auto"/>
                                    <w:right w:val="none" w:sz="0" w:space="0" w:color="auto"/>
                                  </w:divBdr>
                                </w:div>
                                <w:div w:id="1346202324">
                                  <w:marLeft w:val="0"/>
                                  <w:marRight w:val="0"/>
                                  <w:marTop w:val="0"/>
                                  <w:marBottom w:val="0"/>
                                  <w:divBdr>
                                    <w:top w:val="none" w:sz="0" w:space="0" w:color="auto"/>
                                    <w:left w:val="none" w:sz="0" w:space="0" w:color="auto"/>
                                    <w:bottom w:val="none" w:sz="0" w:space="0" w:color="auto"/>
                                    <w:right w:val="none" w:sz="0" w:space="0" w:color="auto"/>
                                  </w:divBdr>
                                </w:div>
                                <w:div w:id="1645046027">
                                  <w:marLeft w:val="0"/>
                                  <w:marRight w:val="0"/>
                                  <w:marTop w:val="0"/>
                                  <w:marBottom w:val="0"/>
                                  <w:divBdr>
                                    <w:top w:val="none" w:sz="0" w:space="0" w:color="auto"/>
                                    <w:left w:val="none" w:sz="0" w:space="0" w:color="auto"/>
                                    <w:bottom w:val="none" w:sz="0" w:space="0" w:color="auto"/>
                                    <w:right w:val="none" w:sz="0" w:space="0" w:color="auto"/>
                                  </w:divBdr>
                                </w:div>
                                <w:div w:id="2085641200">
                                  <w:marLeft w:val="0"/>
                                  <w:marRight w:val="0"/>
                                  <w:marTop w:val="0"/>
                                  <w:marBottom w:val="0"/>
                                  <w:divBdr>
                                    <w:top w:val="none" w:sz="0" w:space="0" w:color="auto"/>
                                    <w:left w:val="none" w:sz="0" w:space="0" w:color="auto"/>
                                    <w:bottom w:val="none" w:sz="0" w:space="0" w:color="auto"/>
                                    <w:right w:val="none" w:sz="0" w:space="0" w:color="auto"/>
                                  </w:divBdr>
                                </w:div>
                                <w:div w:id="591740694">
                                  <w:marLeft w:val="0"/>
                                  <w:marRight w:val="0"/>
                                  <w:marTop w:val="0"/>
                                  <w:marBottom w:val="0"/>
                                  <w:divBdr>
                                    <w:top w:val="none" w:sz="0" w:space="0" w:color="auto"/>
                                    <w:left w:val="none" w:sz="0" w:space="0" w:color="auto"/>
                                    <w:bottom w:val="none" w:sz="0" w:space="0" w:color="auto"/>
                                    <w:right w:val="none" w:sz="0" w:space="0" w:color="auto"/>
                                  </w:divBdr>
                                </w:div>
                                <w:div w:id="1412311314">
                                  <w:marLeft w:val="0"/>
                                  <w:marRight w:val="0"/>
                                  <w:marTop w:val="0"/>
                                  <w:marBottom w:val="0"/>
                                  <w:divBdr>
                                    <w:top w:val="none" w:sz="0" w:space="0" w:color="auto"/>
                                    <w:left w:val="none" w:sz="0" w:space="0" w:color="auto"/>
                                    <w:bottom w:val="none" w:sz="0" w:space="0" w:color="auto"/>
                                    <w:right w:val="none" w:sz="0" w:space="0" w:color="auto"/>
                                  </w:divBdr>
                                  <w:divsChild>
                                    <w:div w:id="999433007">
                                      <w:marLeft w:val="0"/>
                                      <w:marRight w:val="0"/>
                                      <w:marTop w:val="0"/>
                                      <w:marBottom w:val="0"/>
                                      <w:divBdr>
                                        <w:top w:val="none" w:sz="0" w:space="0" w:color="auto"/>
                                        <w:left w:val="none" w:sz="0" w:space="0" w:color="auto"/>
                                        <w:bottom w:val="none" w:sz="0" w:space="0" w:color="auto"/>
                                        <w:right w:val="none" w:sz="0" w:space="0" w:color="auto"/>
                                      </w:divBdr>
                                      <w:divsChild>
                                        <w:div w:id="1076976604">
                                          <w:marLeft w:val="0"/>
                                          <w:marRight w:val="0"/>
                                          <w:marTop w:val="0"/>
                                          <w:marBottom w:val="0"/>
                                          <w:divBdr>
                                            <w:top w:val="none" w:sz="0" w:space="0" w:color="auto"/>
                                            <w:left w:val="none" w:sz="0" w:space="0" w:color="auto"/>
                                            <w:bottom w:val="none" w:sz="0" w:space="0" w:color="auto"/>
                                            <w:right w:val="none" w:sz="0" w:space="0" w:color="auto"/>
                                          </w:divBdr>
                                          <w:divsChild>
                                            <w:div w:id="1717007707">
                                              <w:marLeft w:val="-225"/>
                                              <w:marRight w:val="-225"/>
                                              <w:marTop w:val="0"/>
                                              <w:marBottom w:val="0"/>
                                              <w:divBdr>
                                                <w:top w:val="none" w:sz="0" w:space="0" w:color="auto"/>
                                                <w:left w:val="none" w:sz="0" w:space="0" w:color="auto"/>
                                                <w:bottom w:val="none" w:sz="0" w:space="0" w:color="auto"/>
                                                <w:right w:val="none" w:sz="0" w:space="0" w:color="auto"/>
                                              </w:divBdr>
                                              <w:divsChild>
                                                <w:div w:id="1946576751">
                                                  <w:marLeft w:val="0"/>
                                                  <w:marRight w:val="0"/>
                                                  <w:marTop w:val="0"/>
                                                  <w:marBottom w:val="0"/>
                                                  <w:divBdr>
                                                    <w:top w:val="none" w:sz="0" w:space="0" w:color="auto"/>
                                                    <w:left w:val="none" w:sz="0" w:space="0" w:color="auto"/>
                                                    <w:bottom w:val="none" w:sz="0" w:space="0" w:color="auto"/>
                                                    <w:right w:val="none" w:sz="0" w:space="0" w:color="auto"/>
                                                  </w:divBdr>
                                                  <w:divsChild>
                                                    <w:div w:id="1196431041">
                                                      <w:marLeft w:val="-225"/>
                                                      <w:marRight w:val="-225"/>
                                                      <w:marTop w:val="0"/>
                                                      <w:marBottom w:val="0"/>
                                                      <w:divBdr>
                                                        <w:top w:val="none" w:sz="0" w:space="0" w:color="auto"/>
                                                        <w:left w:val="none" w:sz="0" w:space="0" w:color="auto"/>
                                                        <w:bottom w:val="single" w:sz="6" w:space="0" w:color="E6E6E6"/>
                                                        <w:right w:val="none" w:sz="0" w:space="0" w:color="auto"/>
                                                      </w:divBdr>
                                                      <w:divsChild>
                                                        <w:div w:id="832835984">
                                                          <w:marLeft w:val="0"/>
                                                          <w:marRight w:val="0"/>
                                                          <w:marTop w:val="0"/>
                                                          <w:marBottom w:val="0"/>
                                                          <w:divBdr>
                                                            <w:top w:val="none" w:sz="0" w:space="0" w:color="auto"/>
                                                            <w:left w:val="none" w:sz="0" w:space="0" w:color="auto"/>
                                                            <w:bottom w:val="none" w:sz="0" w:space="0" w:color="auto"/>
                                                            <w:right w:val="none" w:sz="0" w:space="0" w:color="auto"/>
                                                          </w:divBdr>
                                                          <w:divsChild>
                                                            <w:div w:id="1150099388">
                                                              <w:marLeft w:val="0"/>
                                                              <w:marRight w:val="0"/>
                                                              <w:marTop w:val="0"/>
                                                              <w:marBottom w:val="0"/>
                                                              <w:divBdr>
                                                                <w:top w:val="none" w:sz="0" w:space="0" w:color="auto"/>
                                                                <w:left w:val="none" w:sz="0" w:space="0" w:color="auto"/>
                                                                <w:bottom w:val="none" w:sz="0" w:space="0" w:color="auto"/>
                                                                <w:right w:val="none" w:sz="0" w:space="0" w:color="auto"/>
                                                              </w:divBdr>
                                                            </w:div>
                                                            <w:div w:id="719478272">
                                                              <w:marLeft w:val="0"/>
                                                              <w:marRight w:val="0"/>
                                                              <w:marTop w:val="0"/>
                                                              <w:marBottom w:val="0"/>
                                                              <w:divBdr>
                                                                <w:top w:val="none" w:sz="0" w:space="0" w:color="auto"/>
                                                                <w:left w:val="none" w:sz="0" w:space="0" w:color="auto"/>
                                                                <w:bottom w:val="none" w:sz="0" w:space="0" w:color="auto"/>
                                                                <w:right w:val="none" w:sz="0" w:space="0" w:color="auto"/>
                                                              </w:divBdr>
                                                              <w:divsChild>
                                                                <w:div w:id="2145344886">
                                                                  <w:marLeft w:val="0"/>
                                                                  <w:marRight w:val="0"/>
                                                                  <w:marTop w:val="0"/>
                                                                  <w:marBottom w:val="0"/>
                                                                  <w:divBdr>
                                                                    <w:top w:val="none" w:sz="0" w:space="0" w:color="auto"/>
                                                                    <w:left w:val="none" w:sz="0" w:space="0" w:color="auto"/>
                                                                    <w:bottom w:val="none" w:sz="0" w:space="0" w:color="auto"/>
                                                                    <w:right w:val="none" w:sz="0" w:space="0" w:color="auto"/>
                                                                  </w:divBdr>
                                                                </w:div>
                                                              </w:divsChild>
                                                            </w:div>
                                                            <w:div w:id="1009915823">
                                                              <w:marLeft w:val="0"/>
                                                              <w:marRight w:val="0"/>
                                                              <w:marTop w:val="0"/>
                                                              <w:marBottom w:val="0"/>
                                                              <w:divBdr>
                                                                <w:top w:val="none" w:sz="0" w:space="0" w:color="auto"/>
                                                                <w:left w:val="none" w:sz="0" w:space="0" w:color="auto"/>
                                                                <w:bottom w:val="none" w:sz="0" w:space="0" w:color="auto"/>
                                                                <w:right w:val="none" w:sz="0" w:space="0" w:color="auto"/>
                                                              </w:divBdr>
                                                              <w:divsChild>
                                                                <w:div w:id="1132334662">
                                                                  <w:marLeft w:val="0"/>
                                                                  <w:marRight w:val="0"/>
                                                                  <w:marTop w:val="0"/>
                                                                  <w:marBottom w:val="0"/>
                                                                  <w:divBdr>
                                                                    <w:top w:val="none" w:sz="0" w:space="0" w:color="auto"/>
                                                                    <w:left w:val="none" w:sz="0" w:space="0" w:color="auto"/>
                                                                    <w:bottom w:val="none" w:sz="0" w:space="0" w:color="auto"/>
                                                                    <w:right w:val="none" w:sz="0" w:space="0" w:color="auto"/>
                                                                  </w:divBdr>
                                                                </w:div>
                                                                <w:div w:id="770858029">
                                                                  <w:marLeft w:val="0"/>
                                                                  <w:marRight w:val="0"/>
                                                                  <w:marTop w:val="0"/>
                                                                  <w:marBottom w:val="0"/>
                                                                  <w:divBdr>
                                                                    <w:top w:val="none" w:sz="0" w:space="0" w:color="auto"/>
                                                                    <w:left w:val="none" w:sz="0" w:space="0" w:color="auto"/>
                                                                    <w:bottom w:val="none" w:sz="0" w:space="0" w:color="auto"/>
                                                                    <w:right w:val="none" w:sz="0" w:space="0" w:color="auto"/>
                                                                  </w:divBdr>
                                                                </w:div>
                                                                <w:div w:id="1128933831">
                                                                  <w:marLeft w:val="0"/>
                                                                  <w:marRight w:val="0"/>
                                                                  <w:marTop w:val="0"/>
                                                                  <w:marBottom w:val="0"/>
                                                                  <w:divBdr>
                                                                    <w:top w:val="none" w:sz="0" w:space="0" w:color="auto"/>
                                                                    <w:left w:val="none" w:sz="0" w:space="0" w:color="auto"/>
                                                                    <w:bottom w:val="none" w:sz="0" w:space="0" w:color="auto"/>
                                                                    <w:right w:val="none" w:sz="0" w:space="0" w:color="auto"/>
                                                                  </w:divBdr>
                                                                </w:div>
                                                              </w:divsChild>
                                                            </w:div>
                                                            <w:div w:id="628900125">
                                                              <w:marLeft w:val="0"/>
                                                              <w:marRight w:val="0"/>
                                                              <w:marTop w:val="0"/>
                                                              <w:marBottom w:val="0"/>
                                                              <w:divBdr>
                                                                <w:top w:val="none" w:sz="0" w:space="0" w:color="auto"/>
                                                                <w:left w:val="none" w:sz="0" w:space="0" w:color="auto"/>
                                                                <w:bottom w:val="none" w:sz="0" w:space="0" w:color="auto"/>
                                                                <w:right w:val="none" w:sz="0" w:space="0" w:color="auto"/>
                                                              </w:divBdr>
                                                            </w:div>
                                                            <w:div w:id="599992460">
                                                              <w:marLeft w:val="0"/>
                                                              <w:marRight w:val="0"/>
                                                              <w:marTop w:val="0"/>
                                                              <w:marBottom w:val="0"/>
                                                              <w:divBdr>
                                                                <w:top w:val="none" w:sz="0" w:space="0" w:color="auto"/>
                                                                <w:left w:val="none" w:sz="0" w:space="0" w:color="auto"/>
                                                                <w:bottom w:val="none" w:sz="0" w:space="0" w:color="auto"/>
                                                                <w:right w:val="none" w:sz="0" w:space="0" w:color="auto"/>
                                                              </w:divBdr>
                                                              <w:divsChild>
                                                                <w:div w:id="1456296209">
                                                                  <w:marLeft w:val="0"/>
                                                                  <w:marRight w:val="0"/>
                                                                  <w:marTop w:val="0"/>
                                                                  <w:marBottom w:val="0"/>
                                                                  <w:divBdr>
                                                                    <w:top w:val="none" w:sz="0" w:space="0" w:color="auto"/>
                                                                    <w:left w:val="none" w:sz="0" w:space="0" w:color="auto"/>
                                                                    <w:bottom w:val="none" w:sz="0" w:space="0" w:color="auto"/>
                                                                    <w:right w:val="none" w:sz="0" w:space="0" w:color="auto"/>
                                                                  </w:divBdr>
                                                                  <w:divsChild>
                                                                    <w:div w:id="470950596">
                                                                      <w:marLeft w:val="0"/>
                                                                      <w:marRight w:val="0"/>
                                                                      <w:marTop w:val="0"/>
                                                                      <w:marBottom w:val="0"/>
                                                                      <w:divBdr>
                                                                        <w:top w:val="none" w:sz="0" w:space="0" w:color="auto"/>
                                                                        <w:left w:val="none" w:sz="0" w:space="0" w:color="auto"/>
                                                                        <w:bottom w:val="none" w:sz="0" w:space="0" w:color="auto"/>
                                                                        <w:right w:val="none" w:sz="0" w:space="0" w:color="auto"/>
                                                                      </w:divBdr>
                                                                      <w:divsChild>
                                                                        <w:div w:id="1989557159">
                                                                          <w:marLeft w:val="0"/>
                                                                          <w:marRight w:val="0"/>
                                                                          <w:marTop w:val="0"/>
                                                                          <w:marBottom w:val="0"/>
                                                                          <w:divBdr>
                                                                            <w:top w:val="none" w:sz="0" w:space="0" w:color="auto"/>
                                                                            <w:left w:val="none" w:sz="0" w:space="0" w:color="auto"/>
                                                                            <w:bottom w:val="none" w:sz="0" w:space="0" w:color="auto"/>
                                                                            <w:right w:val="none" w:sz="0" w:space="0" w:color="auto"/>
                                                                          </w:divBdr>
                                                                        </w:div>
                                                                        <w:div w:id="49048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852290">
                                                              <w:marLeft w:val="0"/>
                                                              <w:marRight w:val="0"/>
                                                              <w:marTop w:val="0"/>
                                                              <w:marBottom w:val="0"/>
                                                              <w:divBdr>
                                                                <w:top w:val="none" w:sz="0" w:space="0" w:color="auto"/>
                                                                <w:left w:val="none" w:sz="0" w:space="0" w:color="auto"/>
                                                                <w:bottom w:val="none" w:sz="0" w:space="0" w:color="auto"/>
                                                                <w:right w:val="none" w:sz="0" w:space="0" w:color="auto"/>
                                                              </w:divBdr>
                                                            </w:div>
                                                            <w:div w:id="1359283303">
                                                              <w:marLeft w:val="0"/>
                                                              <w:marRight w:val="0"/>
                                                              <w:marTop w:val="0"/>
                                                              <w:marBottom w:val="0"/>
                                                              <w:divBdr>
                                                                <w:top w:val="none" w:sz="0" w:space="0" w:color="auto"/>
                                                                <w:left w:val="none" w:sz="0" w:space="0" w:color="auto"/>
                                                                <w:bottom w:val="none" w:sz="0" w:space="0" w:color="auto"/>
                                                                <w:right w:val="none" w:sz="0" w:space="0" w:color="auto"/>
                                                              </w:divBdr>
                                                              <w:divsChild>
                                                                <w:div w:id="544025935">
                                                                  <w:marLeft w:val="0"/>
                                                                  <w:marRight w:val="0"/>
                                                                  <w:marTop w:val="0"/>
                                                                  <w:marBottom w:val="0"/>
                                                                  <w:divBdr>
                                                                    <w:top w:val="none" w:sz="0" w:space="0" w:color="auto"/>
                                                                    <w:left w:val="none" w:sz="0" w:space="0" w:color="auto"/>
                                                                    <w:bottom w:val="none" w:sz="0" w:space="0" w:color="auto"/>
                                                                    <w:right w:val="none" w:sz="0" w:space="0" w:color="auto"/>
                                                                  </w:divBdr>
                                                                </w:div>
                                                              </w:divsChild>
                                                            </w:div>
                                                            <w:div w:id="1313683212">
                                                              <w:marLeft w:val="0"/>
                                                              <w:marRight w:val="0"/>
                                                              <w:marTop w:val="0"/>
                                                              <w:marBottom w:val="0"/>
                                                              <w:divBdr>
                                                                <w:top w:val="none" w:sz="0" w:space="0" w:color="auto"/>
                                                                <w:left w:val="none" w:sz="0" w:space="0" w:color="auto"/>
                                                                <w:bottom w:val="none" w:sz="0" w:space="0" w:color="auto"/>
                                                                <w:right w:val="none" w:sz="0" w:space="0" w:color="auto"/>
                                                              </w:divBdr>
                                                              <w:divsChild>
                                                                <w:div w:id="1907372232">
                                                                  <w:marLeft w:val="0"/>
                                                                  <w:marRight w:val="0"/>
                                                                  <w:marTop w:val="0"/>
                                                                  <w:marBottom w:val="0"/>
                                                                  <w:divBdr>
                                                                    <w:top w:val="none" w:sz="0" w:space="0" w:color="auto"/>
                                                                    <w:left w:val="none" w:sz="0" w:space="0" w:color="auto"/>
                                                                    <w:bottom w:val="none" w:sz="0" w:space="0" w:color="auto"/>
                                                                    <w:right w:val="none" w:sz="0" w:space="0" w:color="auto"/>
                                                                  </w:divBdr>
                                                                </w:div>
                                                                <w:div w:id="52045979">
                                                                  <w:marLeft w:val="0"/>
                                                                  <w:marRight w:val="0"/>
                                                                  <w:marTop w:val="0"/>
                                                                  <w:marBottom w:val="0"/>
                                                                  <w:divBdr>
                                                                    <w:top w:val="none" w:sz="0" w:space="0" w:color="auto"/>
                                                                    <w:left w:val="none" w:sz="0" w:space="0" w:color="auto"/>
                                                                    <w:bottom w:val="none" w:sz="0" w:space="0" w:color="auto"/>
                                                                    <w:right w:val="none" w:sz="0" w:space="0" w:color="auto"/>
                                                                  </w:divBdr>
                                                                </w:div>
                                                                <w:div w:id="1484155920">
                                                                  <w:marLeft w:val="0"/>
                                                                  <w:marRight w:val="0"/>
                                                                  <w:marTop w:val="0"/>
                                                                  <w:marBottom w:val="0"/>
                                                                  <w:divBdr>
                                                                    <w:top w:val="none" w:sz="0" w:space="0" w:color="auto"/>
                                                                    <w:left w:val="none" w:sz="0" w:space="0" w:color="auto"/>
                                                                    <w:bottom w:val="none" w:sz="0" w:space="0" w:color="auto"/>
                                                                    <w:right w:val="none" w:sz="0" w:space="0" w:color="auto"/>
                                                                  </w:divBdr>
                                                                </w:div>
                                                              </w:divsChild>
                                                            </w:div>
                                                            <w:div w:id="1776367211">
                                                              <w:marLeft w:val="0"/>
                                                              <w:marRight w:val="0"/>
                                                              <w:marTop w:val="0"/>
                                                              <w:marBottom w:val="0"/>
                                                              <w:divBdr>
                                                                <w:top w:val="none" w:sz="0" w:space="0" w:color="auto"/>
                                                                <w:left w:val="none" w:sz="0" w:space="0" w:color="auto"/>
                                                                <w:bottom w:val="none" w:sz="0" w:space="0" w:color="auto"/>
                                                                <w:right w:val="none" w:sz="0" w:space="0" w:color="auto"/>
                                                              </w:divBdr>
                                                            </w:div>
                                                            <w:div w:id="1823890578">
                                                              <w:marLeft w:val="0"/>
                                                              <w:marRight w:val="0"/>
                                                              <w:marTop w:val="0"/>
                                                              <w:marBottom w:val="0"/>
                                                              <w:divBdr>
                                                                <w:top w:val="none" w:sz="0" w:space="0" w:color="auto"/>
                                                                <w:left w:val="none" w:sz="0" w:space="0" w:color="auto"/>
                                                                <w:bottom w:val="none" w:sz="0" w:space="0" w:color="auto"/>
                                                                <w:right w:val="none" w:sz="0" w:space="0" w:color="auto"/>
                                                              </w:divBdr>
                                                              <w:divsChild>
                                                                <w:div w:id="1199122905">
                                                                  <w:marLeft w:val="0"/>
                                                                  <w:marRight w:val="0"/>
                                                                  <w:marTop w:val="0"/>
                                                                  <w:marBottom w:val="0"/>
                                                                  <w:divBdr>
                                                                    <w:top w:val="none" w:sz="0" w:space="0" w:color="auto"/>
                                                                    <w:left w:val="none" w:sz="0" w:space="0" w:color="auto"/>
                                                                    <w:bottom w:val="none" w:sz="0" w:space="0" w:color="auto"/>
                                                                    <w:right w:val="none" w:sz="0" w:space="0" w:color="auto"/>
                                                                  </w:divBdr>
                                                                  <w:divsChild>
                                                                    <w:div w:id="1625500170">
                                                                      <w:marLeft w:val="0"/>
                                                                      <w:marRight w:val="0"/>
                                                                      <w:marTop w:val="0"/>
                                                                      <w:marBottom w:val="0"/>
                                                                      <w:divBdr>
                                                                        <w:top w:val="none" w:sz="0" w:space="0" w:color="auto"/>
                                                                        <w:left w:val="none" w:sz="0" w:space="0" w:color="auto"/>
                                                                        <w:bottom w:val="none" w:sz="0" w:space="0" w:color="auto"/>
                                                                        <w:right w:val="none" w:sz="0" w:space="0" w:color="auto"/>
                                                                      </w:divBdr>
                                                                      <w:divsChild>
                                                                        <w:div w:id="1770274071">
                                                                          <w:marLeft w:val="0"/>
                                                                          <w:marRight w:val="0"/>
                                                                          <w:marTop w:val="0"/>
                                                                          <w:marBottom w:val="0"/>
                                                                          <w:divBdr>
                                                                            <w:top w:val="none" w:sz="0" w:space="0" w:color="auto"/>
                                                                            <w:left w:val="none" w:sz="0" w:space="0" w:color="auto"/>
                                                                            <w:bottom w:val="none" w:sz="0" w:space="0" w:color="auto"/>
                                                                            <w:right w:val="none" w:sz="0" w:space="0" w:color="auto"/>
                                                                          </w:divBdr>
                                                                        </w:div>
                                                                        <w:div w:id="101557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973254">
                                                              <w:marLeft w:val="0"/>
                                                              <w:marRight w:val="0"/>
                                                              <w:marTop w:val="0"/>
                                                              <w:marBottom w:val="0"/>
                                                              <w:divBdr>
                                                                <w:top w:val="none" w:sz="0" w:space="0" w:color="auto"/>
                                                                <w:left w:val="none" w:sz="0" w:space="0" w:color="auto"/>
                                                                <w:bottom w:val="none" w:sz="0" w:space="0" w:color="auto"/>
                                                                <w:right w:val="none" w:sz="0" w:space="0" w:color="auto"/>
                                                              </w:divBdr>
                                                            </w:div>
                                                            <w:div w:id="1257402000">
                                                              <w:marLeft w:val="0"/>
                                                              <w:marRight w:val="0"/>
                                                              <w:marTop w:val="0"/>
                                                              <w:marBottom w:val="0"/>
                                                              <w:divBdr>
                                                                <w:top w:val="none" w:sz="0" w:space="0" w:color="auto"/>
                                                                <w:left w:val="none" w:sz="0" w:space="0" w:color="auto"/>
                                                                <w:bottom w:val="none" w:sz="0" w:space="0" w:color="auto"/>
                                                                <w:right w:val="none" w:sz="0" w:space="0" w:color="auto"/>
                                                              </w:divBdr>
                                                              <w:divsChild>
                                                                <w:div w:id="1573586169">
                                                                  <w:marLeft w:val="0"/>
                                                                  <w:marRight w:val="0"/>
                                                                  <w:marTop w:val="0"/>
                                                                  <w:marBottom w:val="0"/>
                                                                  <w:divBdr>
                                                                    <w:top w:val="none" w:sz="0" w:space="0" w:color="auto"/>
                                                                    <w:left w:val="none" w:sz="0" w:space="0" w:color="auto"/>
                                                                    <w:bottom w:val="none" w:sz="0" w:space="0" w:color="auto"/>
                                                                    <w:right w:val="none" w:sz="0" w:space="0" w:color="auto"/>
                                                                  </w:divBdr>
                                                                </w:div>
                                                              </w:divsChild>
                                                            </w:div>
                                                            <w:div w:id="1966109031">
                                                              <w:marLeft w:val="0"/>
                                                              <w:marRight w:val="0"/>
                                                              <w:marTop w:val="0"/>
                                                              <w:marBottom w:val="0"/>
                                                              <w:divBdr>
                                                                <w:top w:val="none" w:sz="0" w:space="0" w:color="auto"/>
                                                                <w:left w:val="none" w:sz="0" w:space="0" w:color="auto"/>
                                                                <w:bottom w:val="none" w:sz="0" w:space="0" w:color="auto"/>
                                                                <w:right w:val="none" w:sz="0" w:space="0" w:color="auto"/>
                                                              </w:divBdr>
                                                              <w:divsChild>
                                                                <w:div w:id="595134547">
                                                                  <w:marLeft w:val="0"/>
                                                                  <w:marRight w:val="0"/>
                                                                  <w:marTop w:val="0"/>
                                                                  <w:marBottom w:val="0"/>
                                                                  <w:divBdr>
                                                                    <w:top w:val="none" w:sz="0" w:space="0" w:color="auto"/>
                                                                    <w:left w:val="none" w:sz="0" w:space="0" w:color="auto"/>
                                                                    <w:bottom w:val="none" w:sz="0" w:space="0" w:color="auto"/>
                                                                    <w:right w:val="none" w:sz="0" w:space="0" w:color="auto"/>
                                                                  </w:divBdr>
                                                                </w:div>
                                                                <w:div w:id="1663004248">
                                                                  <w:marLeft w:val="0"/>
                                                                  <w:marRight w:val="0"/>
                                                                  <w:marTop w:val="0"/>
                                                                  <w:marBottom w:val="0"/>
                                                                  <w:divBdr>
                                                                    <w:top w:val="none" w:sz="0" w:space="0" w:color="auto"/>
                                                                    <w:left w:val="none" w:sz="0" w:space="0" w:color="auto"/>
                                                                    <w:bottom w:val="none" w:sz="0" w:space="0" w:color="auto"/>
                                                                    <w:right w:val="none" w:sz="0" w:space="0" w:color="auto"/>
                                                                  </w:divBdr>
                                                                </w:div>
                                                                <w:div w:id="1531380222">
                                                                  <w:marLeft w:val="0"/>
                                                                  <w:marRight w:val="0"/>
                                                                  <w:marTop w:val="0"/>
                                                                  <w:marBottom w:val="0"/>
                                                                  <w:divBdr>
                                                                    <w:top w:val="none" w:sz="0" w:space="0" w:color="auto"/>
                                                                    <w:left w:val="none" w:sz="0" w:space="0" w:color="auto"/>
                                                                    <w:bottom w:val="none" w:sz="0" w:space="0" w:color="auto"/>
                                                                    <w:right w:val="none" w:sz="0" w:space="0" w:color="auto"/>
                                                                  </w:divBdr>
                                                                </w:div>
                                                              </w:divsChild>
                                                            </w:div>
                                                            <w:div w:id="891232430">
                                                              <w:marLeft w:val="0"/>
                                                              <w:marRight w:val="0"/>
                                                              <w:marTop w:val="0"/>
                                                              <w:marBottom w:val="0"/>
                                                              <w:divBdr>
                                                                <w:top w:val="none" w:sz="0" w:space="0" w:color="auto"/>
                                                                <w:left w:val="none" w:sz="0" w:space="0" w:color="auto"/>
                                                                <w:bottom w:val="none" w:sz="0" w:space="0" w:color="auto"/>
                                                                <w:right w:val="none" w:sz="0" w:space="0" w:color="auto"/>
                                                              </w:divBdr>
                                                            </w:div>
                                                            <w:div w:id="1837840022">
                                                              <w:marLeft w:val="0"/>
                                                              <w:marRight w:val="0"/>
                                                              <w:marTop w:val="0"/>
                                                              <w:marBottom w:val="0"/>
                                                              <w:divBdr>
                                                                <w:top w:val="none" w:sz="0" w:space="0" w:color="auto"/>
                                                                <w:left w:val="none" w:sz="0" w:space="0" w:color="auto"/>
                                                                <w:bottom w:val="none" w:sz="0" w:space="0" w:color="auto"/>
                                                                <w:right w:val="none" w:sz="0" w:space="0" w:color="auto"/>
                                                              </w:divBdr>
                                                              <w:divsChild>
                                                                <w:div w:id="1135945430">
                                                                  <w:marLeft w:val="0"/>
                                                                  <w:marRight w:val="0"/>
                                                                  <w:marTop w:val="0"/>
                                                                  <w:marBottom w:val="0"/>
                                                                  <w:divBdr>
                                                                    <w:top w:val="none" w:sz="0" w:space="0" w:color="auto"/>
                                                                    <w:left w:val="none" w:sz="0" w:space="0" w:color="auto"/>
                                                                    <w:bottom w:val="none" w:sz="0" w:space="0" w:color="auto"/>
                                                                    <w:right w:val="none" w:sz="0" w:space="0" w:color="auto"/>
                                                                  </w:divBdr>
                                                                  <w:divsChild>
                                                                    <w:div w:id="1183594702">
                                                                      <w:marLeft w:val="0"/>
                                                                      <w:marRight w:val="0"/>
                                                                      <w:marTop w:val="0"/>
                                                                      <w:marBottom w:val="0"/>
                                                                      <w:divBdr>
                                                                        <w:top w:val="none" w:sz="0" w:space="0" w:color="auto"/>
                                                                        <w:left w:val="none" w:sz="0" w:space="0" w:color="auto"/>
                                                                        <w:bottom w:val="none" w:sz="0" w:space="0" w:color="auto"/>
                                                                        <w:right w:val="none" w:sz="0" w:space="0" w:color="auto"/>
                                                                      </w:divBdr>
                                                                      <w:divsChild>
                                                                        <w:div w:id="1721632598">
                                                                          <w:marLeft w:val="0"/>
                                                                          <w:marRight w:val="0"/>
                                                                          <w:marTop w:val="0"/>
                                                                          <w:marBottom w:val="0"/>
                                                                          <w:divBdr>
                                                                            <w:top w:val="none" w:sz="0" w:space="0" w:color="auto"/>
                                                                            <w:left w:val="none" w:sz="0" w:space="0" w:color="auto"/>
                                                                            <w:bottom w:val="none" w:sz="0" w:space="0" w:color="auto"/>
                                                                            <w:right w:val="none" w:sz="0" w:space="0" w:color="auto"/>
                                                                          </w:divBdr>
                                                                        </w:div>
                                                                        <w:div w:id="13880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75923">
                                                              <w:marLeft w:val="0"/>
                                                              <w:marRight w:val="0"/>
                                                              <w:marTop w:val="0"/>
                                                              <w:marBottom w:val="0"/>
                                                              <w:divBdr>
                                                                <w:top w:val="none" w:sz="0" w:space="0" w:color="auto"/>
                                                                <w:left w:val="none" w:sz="0" w:space="0" w:color="auto"/>
                                                                <w:bottom w:val="none" w:sz="0" w:space="0" w:color="auto"/>
                                                                <w:right w:val="none" w:sz="0" w:space="0" w:color="auto"/>
                                                              </w:divBdr>
                                                            </w:div>
                                                            <w:div w:id="1136067562">
                                                              <w:marLeft w:val="0"/>
                                                              <w:marRight w:val="0"/>
                                                              <w:marTop w:val="0"/>
                                                              <w:marBottom w:val="0"/>
                                                              <w:divBdr>
                                                                <w:top w:val="none" w:sz="0" w:space="0" w:color="auto"/>
                                                                <w:left w:val="none" w:sz="0" w:space="0" w:color="auto"/>
                                                                <w:bottom w:val="none" w:sz="0" w:space="0" w:color="auto"/>
                                                                <w:right w:val="none" w:sz="0" w:space="0" w:color="auto"/>
                                                              </w:divBdr>
                                                              <w:divsChild>
                                                                <w:div w:id="1519390719">
                                                                  <w:marLeft w:val="0"/>
                                                                  <w:marRight w:val="0"/>
                                                                  <w:marTop w:val="0"/>
                                                                  <w:marBottom w:val="0"/>
                                                                  <w:divBdr>
                                                                    <w:top w:val="none" w:sz="0" w:space="0" w:color="auto"/>
                                                                    <w:left w:val="none" w:sz="0" w:space="0" w:color="auto"/>
                                                                    <w:bottom w:val="none" w:sz="0" w:space="0" w:color="auto"/>
                                                                    <w:right w:val="none" w:sz="0" w:space="0" w:color="auto"/>
                                                                  </w:divBdr>
                                                                </w:div>
                                                              </w:divsChild>
                                                            </w:div>
                                                            <w:div w:id="854030496">
                                                              <w:marLeft w:val="0"/>
                                                              <w:marRight w:val="0"/>
                                                              <w:marTop w:val="0"/>
                                                              <w:marBottom w:val="0"/>
                                                              <w:divBdr>
                                                                <w:top w:val="none" w:sz="0" w:space="0" w:color="auto"/>
                                                                <w:left w:val="none" w:sz="0" w:space="0" w:color="auto"/>
                                                                <w:bottom w:val="none" w:sz="0" w:space="0" w:color="auto"/>
                                                                <w:right w:val="none" w:sz="0" w:space="0" w:color="auto"/>
                                                              </w:divBdr>
                                                            </w:div>
                                                            <w:div w:id="745147376">
                                                              <w:marLeft w:val="0"/>
                                                              <w:marRight w:val="0"/>
                                                              <w:marTop w:val="0"/>
                                                              <w:marBottom w:val="0"/>
                                                              <w:divBdr>
                                                                <w:top w:val="none" w:sz="0" w:space="0" w:color="auto"/>
                                                                <w:left w:val="none" w:sz="0" w:space="0" w:color="auto"/>
                                                                <w:bottom w:val="none" w:sz="0" w:space="0" w:color="auto"/>
                                                                <w:right w:val="none" w:sz="0" w:space="0" w:color="auto"/>
                                                              </w:divBdr>
                                                            </w:div>
                                                            <w:div w:id="373044971">
                                                              <w:marLeft w:val="0"/>
                                                              <w:marRight w:val="0"/>
                                                              <w:marTop w:val="0"/>
                                                              <w:marBottom w:val="0"/>
                                                              <w:divBdr>
                                                                <w:top w:val="none" w:sz="0" w:space="0" w:color="auto"/>
                                                                <w:left w:val="none" w:sz="0" w:space="0" w:color="auto"/>
                                                                <w:bottom w:val="none" w:sz="0" w:space="0" w:color="auto"/>
                                                                <w:right w:val="none" w:sz="0" w:space="0" w:color="auto"/>
                                                              </w:divBdr>
                                                              <w:divsChild>
                                                                <w:div w:id="399061753">
                                                                  <w:marLeft w:val="0"/>
                                                                  <w:marRight w:val="0"/>
                                                                  <w:marTop w:val="0"/>
                                                                  <w:marBottom w:val="0"/>
                                                                  <w:divBdr>
                                                                    <w:top w:val="none" w:sz="0" w:space="0" w:color="auto"/>
                                                                    <w:left w:val="none" w:sz="0" w:space="0" w:color="auto"/>
                                                                    <w:bottom w:val="none" w:sz="0" w:space="0" w:color="auto"/>
                                                                    <w:right w:val="none" w:sz="0" w:space="0" w:color="auto"/>
                                                                  </w:divBdr>
                                                                  <w:divsChild>
                                                                    <w:div w:id="293953870">
                                                                      <w:marLeft w:val="0"/>
                                                                      <w:marRight w:val="0"/>
                                                                      <w:marTop w:val="0"/>
                                                                      <w:marBottom w:val="0"/>
                                                                      <w:divBdr>
                                                                        <w:top w:val="none" w:sz="0" w:space="0" w:color="auto"/>
                                                                        <w:left w:val="none" w:sz="0" w:space="0" w:color="auto"/>
                                                                        <w:bottom w:val="none" w:sz="0" w:space="0" w:color="auto"/>
                                                                        <w:right w:val="none" w:sz="0" w:space="0" w:color="auto"/>
                                                                      </w:divBdr>
                                                                      <w:divsChild>
                                                                        <w:div w:id="1655992897">
                                                                          <w:marLeft w:val="0"/>
                                                                          <w:marRight w:val="0"/>
                                                                          <w:marTop w:val="0"/>
                                                                          <w:marBottom w:val="0"/>
                                                                          <w:divBdr>
                                                                            <w:top w:val="none" w:sz="0" w:space="0" w:color="auto"/>
                                                                            <w:left w:val="none" w:sz="0" w:space="0" w:color="auto"/>
                                                                            <w:bottom w:val="none" w:sz="0" w:space="0" w:color="auto"/>
                                                                            <w:right w:val="none" w:sz="0" w:space="0" w:color="auto"/>
                                                                          </w:divBdr>
                                                                        </w:div>
                                                                        <w:div w:id="12187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655339">
                                                              <w:marLeft w:val="0"/>
                                                              <w:marRight w:val="0"/>
                                                              <w:marTop w:val="0"/>
                                                              <w:marBottom w:val="0"/>
                                                              <w:divBdr>
                                                                <w:top w:val="none" w:sz="0" w:space="0" w:color="auto"/>
                                                                <w:left w:val="none" w:sz="0" w:space="0" w:color="auto"/>
                                                                <w:bottom w:val="none" w:sz="0" w:space="0" w:color="auto"/>
                                                                <w:right w:val="none" w:sz="0" w:space="0" w:color="auto"/>
                                                              </w:divBdr>
                                                            </w:div>
                                                            <w:div w:id="1975209928">
                                                              <w:marLeft w:val="0"/>
                                                              <w:marRight w:val="0"/>
                                                              <w:marTop w:val="0"/>
                                                              <w:marBottom w:val="0"/>
                                                              <w:divBdr>
                                                                <w:top w:val="none" w:sz="0" w:space="0" w:color="auto"/>
                                                                <w:left w:val="none" w:sz="0" w:space="0" w:color="auto"/>
                                                                <w:bottom w:val="none" w:sz="0" w:space="0" w:color="auto"/>
                                                                <w:right w:val="none" w:sz="0" w:space="0" w:color="auto"/>
                                                              </w:divBdr>
                                                              <w:divsChild>
                                                                <w:div w:id="1089277155">
                                                                  <w:marLeft w:val="0"/>
                                                                  <w:marRight w:val="0"/>
                                                                  <w:marTop w:val="0"/>
                                                                  <w:marBottom w:val="0"/>
                                                                  <w:divBdr>
                                                                    <w:top w:val="none" w:sz="0" w:space="0" w:color="auto"/>
                                                                    <w:left w:val="none" w:sz="0" w:space="0" w:color="auto"/>
                                                                    <w:bottom w:val="none" w:sz="0" w:space="0" w:color="auto"/>
                                                                    <w:right w:val="none" w:sz="0" w:space="0" w:color="auto"/>
                                                                  </w:divBdr>
                                                                </w:div>
                                                              </w:divsChild>
                                                            </w:div>
                                                            <w:div w:id="1428501349">
                                                              <w:marLeft w:val="0"/>
                                                              <w:marRight w:val="0"/>
                                                              <w:marTop w:val="0"/>
                                                              <w:marBottom w:val="0"/>
                                                              <w:divBdr>
                                                                <w:top w:val="none" w:sz="0" w:space="0" w:color="auto"/>
                                                                <w:left w:val="none" w:sz="0" w:space="0" w:color="auto"/>
                                                                <w:bottom w:val="none" w:sz="0" w:space="0" w:color="auto"/>
                                                                <w:right w:val="none" w:sz="0" w:space="0" w:color="auto"/>
                                                              </w:divBdr>
                                                            </w:div>
                                                            <w:div w:id="901672954">
                                                              <w:marLeft w:val="0"/>
                                                              <w:marRight w:val="0"/>
                                                              <w:marTop w:val="0"/>
                                                              <w:marBottom w:val="0"/>
                                                              <w:divBdr>
                                                                <w:top w:val="none" w:sz="0" w:space="0" w:color="auto"/>
                                                                <w:left w:val="none" w:sz="0" w:space="0" w:color="auto"/>
                                                                <w:bottom w:val="none" w:sz="0" w:space="0" w:color="auto"/>
                                                                <w:right w:val="none" w:sz="0" w:space="0" w:color="auto"/>
                                                              </w:divBdr>
                                                            </w:div>
                                                            <w:div w:id="1222403326">
                                                              <w:marLeft w:val="0"/>
                                                              <w:marRight w:val="0"/>
                                                              <w:marTop w:val="0"/>
                                                              <w:marBottom w:val="0"/>
                                                              <w:divBdr>
                                                                <w:top w:val="none" w:sz="0" w:space="0" w:color="auto"/>
                                                                <w:left w:val="none" w:sz="0" w:space="0" w:color="auto"/>
                                                                <w:bottom w:val="none" w:sz="0" w:space="0" w:color="auto"/>
                                                                <w:right w:val="none" w:sz="0" w:space="0" w:color="auto"/>
                                                              </w:divBdr>
                                                              <w:divsChild>
                                                                <w:div w:id="1737897259">
                                                                  <w:marLeft w:val="0"/>
                                                                  <w:marRight w:val="0"/>
                                                                  <w:marTop w:val="0"/>
                                                                  <w:marBottom w:val="0"/>
                                                                  <w:divBdr>
                                                                    <w:top w:val="none" w:sz="0" w:space="0" w:color="auto"/>
                                                                    <w:left w:val="none" w:sz="0" w:space="0" w:color="auto"/>
                                                                    <w:bottom w:val="none" w:sz="0" w:space="0" w:color="auto"/>
                                                                    <w:right w:val="none" w:sz="0" w:space="0" w:color="auto"/>
                                                                  </w:divBdr>
                                                                  <w:divsChild>
                                                                    <w:div w:id="2068331143">
                                                                      <w:marLeft w:val="0"/>
                                                                      <w:marRight w:val="0"/>
                                                                      <w:marTop w:val="0"/>
                                                                      <w:marBottom w:val="0"/>
                                                                      <w:divBdr>
                                                                        <w:top w:val="none" w:sz="0" w:space="0" w:color="auto"/>
                                                                        <w:left w:val="none" w:sz="0" w:space="0" w:color="auto"/>
                                                                        <w:bottom w:val="none" w:sz="0" w:space="0" w:color="auto"/>
                                                                        <w:right w:val="none" w:sz="0" w:space="0" w:color="auto"/>
                                                                      </w:divBdr>
                                                                      <w:divsChild>
                                                                        <w:div w:id="367030898">
                                                                          <w:marLeft w:val="0"/>
                                                                          <w:marRight w:val="0"/>
                                                                          <w:marTop w:val="0"/>
                                                                          <w:marBottom w:val="0"/>
                                                                          <w:divBdr>
                                                                            <w:top w:val="none" w:sz="0" w:space="0" w:color="auto"/>
                                                                            <w:left w:val="none" w:sz="0" w:space="0" w:color="auto"/>
                                                                            <w:bottom w:val="none" w:sz="0" w:space="0" w:color="auto"/>
                                                                            <w:right w:val="none" w:sz="0" w:space="0" w:color="auto"/>
                                                                          </w:divBdr>
                                                                        </w:div>
                                                                        <w:div w:id="82793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4764">
                                                              <w:marLeft w:val="0"/>
                                                              <w:marRight w:val="0"/>
                                                              <w:marTop w:val="0"/>
                                                              <w:marBottom w:val="0"/>
                                                              <w:divBdr>
                                                                <w:top w:val="none" w:sz="0" w:space="0" w:color="auto"/>
                                                                <w:left w:val="none" w:sz="0" w:space="0" w:color="auto"/>
                                                                <w:bottom w:val="none" w:sz="0" w:space="0" w:color="auto"/>
                                                                <w:right w:val="none" w:sz="0" w:space="0" w:color="auto"/>
                                                              </w:divBdr>
                                                            </w:div>
                                                            <w:div w:id="1584216509">
                                                              <w:marLeft w:val="0"/>
                                                              <w:marRight w:val="0"/>
                                                              <w:marTop w:val="0"/>
                                                              <w:marBottom w:val="0"/>
                                                              <w:divBdr>
                                                                <w:top w:val="none" w:sz="0" w:space="0" w:color="auto"/>
                                                                <w:left w:val="none" w:sz="0" w:space="0" w:color="auto"/>
                                                                <w:bottom w:val="none" w:sz="0" w:space="0" w:color="auto"/>
                                                                <w:right w:val="none" w:sz="0" w:space="0" w:color="auto"/>
                                                              </w:divBdr>
                                                              <w:divsChild>
                                                                <w:div w:id="887256562">
                                                                  <w:marLeft w:val="0"/>
                                                                  <w:marRight w:val="0"/>
                                                                  <w:marTop w:val="0"/>
                                                                  <w:marBottom w:val="0"/>
                                                                  <w:divBdr>
                                                                    <w:top w:val="none" w:sz="0" w:space="0" w:color="auto"/>
                                                                    <w:left w:val="none" w:sz="0" w:space="0" w:color="auto"/>
                                                                    <w:bottom w:val="none" w:sz="0" w:space="0" w:color="auto"/>
                                                                    <w:right w:val="none" w:sz="0" w:space="0" w:color="auto"/>
                                                                  </w:divBdr>
                                                                </w:div>
                                                              </w:divsChild>
                                                            </w:div>
                                                            <w:div w:id="761494843">
                                                              <w:marLeft w:val="0"/>
                                                              <w:marRight w:val="0"/>
                                                              <w:marTop w:val="0"/>
                                                              <w:marBottom w:val="0"/>
                                                              <w:divBdr>
                                                                <w:top w:val="none" w:sz="0" w:space="0" w:color="auto"/>
                                                                <w:left w:val="none" w:sz="0" w:space="0" w:color="auto"/>
                                                                <w:bottom w:val="none" w:sz="0" w:space="0" w:color="auto"/>
                                                                <w:right w:val="none" w:sz="0" w:space="0" w:color="auto"/>
                                                              </w:divBdr>
                                                              <w:divsChild>
                                                                <w:div w:id="792484158">
                                                                  <w:marLeft w:val="0"/>
                                                                  <w:marRight w:val="0"/>
                                                                  <w:marTop w:val="0"/>
                                                                  <w:marBottom w:val="0"/>
                                                                  <w:divBdr>
                                                                    <w:top w:val="none" w:sz="0" w:space="0" w:color="auto"/>
                                                                    <w:left w:val="none" w:sz="0" w:space="0" w:color="auto"/>
                                                                    <w:bottom w:val="none" w:sz="0" w:space="0" w:color="auto"/>
                                                                    <w:right w:val="none" w:sz="0" w:space="0" w:color="auto"/>
                                                                  </w:divBdr>
                                                                </w:div>
                                                                <w:div w:id="1243023184">
                                                                  <w:marLeft w:val="0"/>
                                                                  <w:marRight w:val="0"/>
                                                                  <w:marTop w:val="0"/>
                                                                  <w:marBottom w:val="0"/>
                                                                  <w:divBdr>
                                                                    <w:top w:val="none" w:sz="0" w:space="0" w:color="auto"/>
                                                                    <w:left w:val="none" w:sz="0" w:space="0" w:color="auto"/>
                                                                    <w:bottom w:val="none" w:sz="0" w:space="0" w:color="auto"/>
                                                                    <w:right w:val="none" w:sz="0" w:space="0" w:color="auto"/>
                                                                  </w:divBdr>
                                                                </w:div>
                                                                <w:div w:id="594825523">
                                                                  <w:marLeft w:val="0"/>
                                                                  <w:marRight w:val="0"/>
                                                                  <w:marTop w:val="0"/>
                                                                  <w:marBottom w:val="0"/>
                                                                  <w:divBdr>
                                                                    <w:top w:val="none" w:sz="0" w:space="0" w:color="auto"/>
                                                                    <w:left w:val="none" w:sz="0" w:space="0" w:color="auto"/>
                                                                    <w:bottom w:val="none" w:sz="0" w:space="0" w:color="auto"/>
                                                                    <w:right w:val="none" w:sz="0" w:space="0" w:color="auto"/>
                                                                  </w:divBdr>
                                                                </w:div>
                                                              </w:divsChild>
                                                            </w:div>
                                                            <w:div w:id="1954751058">
                                                              <w:marLeft w:val="0"/>
                                                              <w:marRight w:val="0"/>
                                                              <w:marTop w:val="0"/>
                                                              <w:marBottom w:val="0"/>
                                                              <w:divBdr>
                                                                <w:top w:val="none" w:sz="0" w:space="0" w:color="auto"/>
                                                                <w:left w:val="none" w:sz="0" w:space="0" w:color="auto"/>
                                                                <w:bottom w:val="none" w:sz="0" w:space="0" w:color="auto"/>
                                                                <w:right w:val="none" w:sz="0" w:space="0" w:color="auto"/>
                                                              </w:divBdr>
                                                            </w:div>
                                                            <w:div w:id="26368521">
                                                              <w:marLeft w:val="0"/>
                                                              <w:marRight w:val="0"/>
                                                              <w:marTop w:val="0"/>
                                                              <w:marBottom w:val="0"/>
                                                              <w:divBdr>
                                                                <w:top w:val="none" w:sz="0" w:space="0" w:color="auto"/>
                                                                <w:left w:val="none" w:sz="0" w:space="0" w:color="auto"/>
                                                                <w:bottom w:val="none" w:sz="0" w:space="0" w:color="auto"/>
                                                                <w:right w:val="none" w:sz="0" w:space="0" w:color="auto"/>
                                                              </w:divBdr>
                                                              <w:divsChild>
                                                                <w:div w:id="1908420871">
                                                                  <w:marLeft w:val="0"/>
                                                                  <w:marRight w:val="0"/>
                                                                  <w:marTop w:val="0"/>
                                                                  <w:marBottom w:val="0"/>
                                                                  <w:divBdr>
                                                                    <w:top w:val="none" w:sz="0" w:space="0" w:color="auto"/>
                                                                    <w:left w:val="none" w:sz="0" w:space="0" w:color="auto"/>
                                                                    <w:bottom w:val="none" w:sz="0" w:space="0" w:color="auto"/>
                                                                    <w:right w:val="none" w:sz="0" w:space="0" w:color="auto"/>
                                                                  </w:divBdr>
                                                                  <w:divsChild>
                                                                    <w:div w:id="505094579">
                                                                      <w:marLeft w:val="0"/>
                                                                      <w:marRight w:val="0"/>
                                                                      <w:marTop w:val="0"/>
                                                                      <w:marBottom w:val="0"/>
                                                                      <w:divBdr>
                                                                        <w:top w:val="none" w:sz="0" w:space="0" w:color="auto"/>
                                                                        <w:left w:val="none" w:sz="0" w:space="0" w:color="auto"/>
                                                                        <w:bottom w:val="none" w:sz="0" w:space="0" w:color="auto"/>
                                                                        <w:right w:val="none" w:sz="0" w:space="0" w:color="auto"/>
                                                                      </w:divBdr>
                                                                      <w:divsChild>
                                                                        <w:div w:id="1622806866">
                                                                          <w:marLeft w:val="0"/>
                                                                          <w:marRight w:val="0"/>
                                                                          <w:marTop w:val="0"/>
                                                                          <w:marBottom w:val="0"/>
                                                                          <w:divBdr>
                                                                            <w:top w:val="none" w:sz="0" w:space="0" w:color="auto"/>
                                                                            <w:left w:val="none" w:sz="0" w:space="0" w:color="auto"/>
                                                                            <w:bottom w:val="none" w:sz="0" w:space="0" w:color="auto"/>
                                                                            <w:right w:val="none" w:sz="0" w:space="0" w:color="auto"/>
                                                                          </w:divBdr>
                                                                        </w:div>
                                                                        <w:div w:id="210025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898780">
                                                              <w:marLeft w:val="0"/>
                                                              <w:marRight w:val="0"/>
                                                              <w:marTop w:val="0"/>
                                                              <w:marBottom w:val="0"/>
                                                              <w:divBdr>
                                                                <w:top w:val="none" w:sz="0" w:space="0" w:color="auto"/>
                                                                <w:left w:val="none" w:sz="0" w:space="0" w:color="auto"/>
                                                                <w:bottom w:val="none" w:sz="0" w:space="0" w:color="auto"/>
                                                                <w:right w:val="none" w:sz="0" w:space="0" w:color="auto"/>
                                                              </w:divBdr>
                                                            </w:div>
                                                            <w:div w:id="372115319">
                                                              <w:marLeft w:val="0"/>
                                                              <w:marRight w:val="0"/>
                                                              <w:marTop w:val="0"/>
                                                              <w:marBottom w:val="0"/>
                                                              <w:divBdr>
                                                                <w:top w:val="none" w:sz="0" w:space="0" w:color="auto"/>
                                                                <w:left w:val="none" w:sz="0" w:space="0" w:color="auto"/>
                                                                <w:bottom w:val="none" w:sz="0" w:space="0" w:color="auto"/>
                                                                <w:right w:val="none" w:sz="0" w:space="0" w:color="auto"/>
                                                              </w:divBdr>
                                                              <w:divsChild>
                                                                <w:div w:id="2105177550">
                                                                  <w:marLeft w:val="0"/>
                                                                  <w:marRight w:val="0"/>
                                                                  <w:marTop w:val="0"/>
                                                                  <w:marBottom w:val="0"/>
                                                                  <w:divBdr>
                                                                    <w:top w:val="none" w:sz="0" w:space="0" w:color="auto"/>
                                                                    <w:left w:val="none" w:sz="0" w:space="0" w:color="auto"/>
                                                                    <w:bottom w:val="none" w:sz="0" w:space="0" w:color="auto"/>
                                                                    <w:right w:val="none" w:sz="0" w:space="0" w:color="auto"/>
                                                                  </w:divBdr>
                                                                </w:div>
                                                              </w:divsChild>
                                                            </w:div>
                                                            <w:div w:id="1267543934">
                                                              <w:marLeft w:val="0"/>
                                                              <w:marRight w:val="0"/>
                                                              <w:marTop w:val="0"/>
                                                              <w:marBottom w:val="0"/>
                                                              <w:divBdr>
                                                                <w:top w:val="none" w:sz="0" w:space="0" w:color="auto"/>
                                                                <w:left w:val="none" w:sz="0" w:space="0" w:color="auto"/>
                                                                <w:bottom w:val="none" w:sz="0" w:space="0" w:color="auto"/>
                                                                <w:right w:val="none" w:sz="0" w:space="0" w:color="auto"/>
                                                              </w:divBdr>
                                                              <w:divsChild>
                                                                <w:div w:id="1841311118">
                                                                  <w:marLeft w:val="0"/>
                                                                  <w:marRight w:val="0"/>
                                                                  <w:marTop w:val="0"/>
                                                                  <w:marBottom w:val="0"/>
                                                                  <w:divBdr>
                                                                    <w:top w:val="none" w:sz="0" w:space="0" w:color="auto"/>
                                                                    <w:left w:val="none" w:sz="0" w:space="0" w:color="auto"/>
                                                                    <w:bottom w:val="none" w:sz="0" w:space="0" w:color="auto"/>
                                                                    <w:right w:val="none" w:sz="0" w:space="0" w:color="auto"/>
                                                                  </w:divBdr>
                                                                </w:div>
                                                                <w:div w:id="1166046640">
                                                                  <w:marLeft w:val="0"/>
                                                                  <w:marRight w:val="0"/>
                                                                  <w:marTop w:val="0"/>
                                                                  <w:marBottom w:val="0"/>
                                                                  <w:divBdr>
                                                                    <w:top w:val="none" w:sz="0" w:space="0" w:color="auto"/>
                                                                    <w:left w:val="none" w:sz="0" w:space="0" w:color="auto"/>
                                                                    <w:bottom w:val="none" w:sz="0" w:space="0" w:color="auto"/>
                                                                    <w:right w:val="none" w:sz="0" w:space="0" w:color="auto"/>
                                                                  </w:divBdr>
                                                                </w:div>
                                                                <w:div w:id="2082558533">
                                                                  <w:marLeft w:val="0"/>
                                                                  <w:marRight w:val="0"/>
                                                                  <w:marTop w:val="0"/>
                                                                  <w:marBottom w:val="0"/>
                                                                  <w:divBdr>
                                                                    <w:top w:val="none" w:sz="0" w:space="0" w:color="auto"/>
                                                                    <w:left w:val="none" w:sz="0" w:space="0" w:color="auto"/>
                                                                    <w:bottom w:val="none" w:sz="0" w:space="0" w:color="auto"/>
                                                                    <w:right w:val="none" w:sz="0" w:space="0" w:color="auto"/>
                                                                  </w:divBdr>
                                                                </w:div>
                                                              </w:divsChild>
                                                            </w:div>
                                                            <w:div w:id="494539630">
                                                              <w:marLeft w:val="0"/>
                                                              <w:marRight w:val="0"/>
                                                              <w:marTop w:val="0"/>
                                                              <w:marBottom w:val="0"/>
                                                              <w:divBdr>
                                                                <w:top w:val="none" w:sz="0" w:space="0" w:color="auto"/>
                                                                <w:left w:val="none" w:sz="0" w:space="0" w:color="auto"/>
                                                                <w:bottom w:val="none" w:sz="0" w:space="0" w:color="auto"/>
                                                                <w:right w:val="none" w:sz="0" w:space="0" w:color="auto"/>
                                                              </w:divBdr>
                                                            </w:div>
                                                            <w:div w:id="1731073595">
                                                              <w:marLeft w:val="0"/>
                                                              <w:marRight w:val="0"/>
                                                              <w:marTop w:val="0"/>
                                                              <w:marBottom w:val="0"/>
                                                              <w:divBdr>
                                                                <w:top w:val="none" w:sz="0" w:space="0" w:color="auto"/>
                                                                <w:left w:val="none" w:sz="0" w:space="0" w:color="auto"/>
                                                                <w:bottom w:val="none" w:sz="0" w:space="0" w:color="auto"/>
                                                                <w:right w:val="none" w:sz="0" w:space="0" w:color="auto"/>
                                                              </w:divBdr>
                                                              <w:divsChild>
                                                                <w:div w:id="1941066567">
                                                                  <w:marLeft w:val="0"/>
                                                                  <w:marRight w:val="0"/>
                                                                  <w:marTop w:val="0"/>
                                                                  <w:marBottom w:val="0"/>
                                                                  <w:divBdr>
                                                                    <w:top w:val="none" w:sz="0" w:space="0" w:color="auto"/>
                                                                    <w:left w:val="none" w:sz="0" w:space="0" w:color="auto"/>
                                                                    <w:bottom w:val="none" w:sz="0" w:space="0" w:color="auto"/>
                                                                    <w:right w:val="none" w:sz="0" w:space="0" w:color="auto"/>
                                                                  </w:divBdr>
                                                                  <w:divsChild>
                                                                    <w:div w:id="140736777">
                                                                      <w:marLeft w:val="0"/>
                                                                      <w:marRight w:val="0"/>
                                                                      <w:marTop w:val="0"/>
                                                                      <w:marBottom w:val="0"/>
                                                                      <w:divBdr>
                                                                        <w:top w:val="none" w:sz="0" w:space="0" w:color="auto"/>
                                                                        <w:left w:val="none" w:sz="0" w:space="0" w:color="auto"/>
                                                                        <w:bottom w:val="none" w:sz="0" w:space="0" w:color="auto"/>
                                                                        <w:right w:val="none" w:sz="0" w:space="0" w:color="auto"/>
                                                                      </w:divBdr>
                                                                      <w:divsChild>
                                                                        <w:div w:id="918634448">
                                                                          <w:marLeft w:val="0"/>
                                                                          <w:marRight w:val="0"/>
                                                                          <w:marTop w:val="0"/>
                                                                          <w:marBottom w:val="0"/>
                                                                          <w:divBdr>
                                                                            <w:top w:val="none" w:sz="0" w:space="0" w:color="auto"/>
                                                                            <w:left w:val="none" w:sz="0" w:space="0" w:color="auto"/>
                                                                            <w:bottom w:val="none" w:sz="0" w:space="0" w:color="auto"/>
                                                                            <w:right w:val="none" w:sz="0" w:space="0" w:color="auto"/>
                                                                          </w:divBdr>
                                                                        </w:div>
                                                                        <w:div w:id="5794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229593">
                                                              <w:marLeft w:val="0"/>
                                                              <w:marRight w:val="0"/>
                                                              <w:marTop w:val="0"/>
                                                              <w:marBottom w:val="0"/>
                                                              <w:divBdr>
                                                                <w:top w:val="none" w:sz="0" w:space="0" w:color="auto"/>
                                                                <w:left w:val="none" w:sz="0" w:space="0" w:color="auto"/>
                                                                <w:bottom w:val="none" w:sz="0" w:space="0" w:color="auto"/>
                                                                <w:right w:val="none" w:sz="0" w:space="0" w:color="auto"/>
                                                              </w:divBdr>
                                                            </w:div>
                                                            <w:div w:id="1452046544">
                                                              <w:marLeft w:val="0"/>
                                                              <w:marRight w:val="0"/>
                                                              <w:marTop w:val="0"/>
                                                              <w:marBottom w:val="0"/>
                                                              <w:divBdr>
                                                                <w:top w:val="none" w:sz="0" w:space="0" w:color="auto"/>
                                                                <w:left w:val="none" w:sz="0" w:space="0" w:color="auto"/>
                                                                <w:bottom w:val="none" w:sz="0" w:space="0" w:color="auto"/>
                                                                <w:right w:val="none" w:sz="0" w:space="0" w:color="auto"/>
                                                              </w:divBdr>
                                                              <w:divsChild>
                                                                <w:div w:id="1126579537">
                                                                  <w:marLeft w:val="0"/>
                                                                  <w:marRight w:val="0"/>
                                                                  <w:marTop w:val="0"/>
                                                                  <w:marBottom w:val="0"/>
                                                                  <w:divBdr>
                                                                    <w:top w:val="none" w:sz="0" w:space="0" w:color="auto"/>
                                                                    <w:left w:val="none" w:sz="0" w:space="0" w:color="auto"/>
                                                                    <w:bottom w:val="none" w:sz="0" w:space="0" w:color="auto"/>
                                                                    <w:right w:val="none" w:sz="0" w:space="0" w:color="auto"/>
                                                                  </w:divBdr>
                                                                </w:div>
                                                              </w:divsChild>
                                                            </w:div>
                                                            <w:div w:id="1031687149">
                                                              <w:marLeft w:val="0"/>
                                                              <w:marRight w:val="0"/>
                                                              <w:marTop w:val="0"/>
                                                              <w:marBottom w:val="0"/>
                                                              <w:divBdr>
                                                                <w:top w:val="none" w:sz="0" w:space="0" w:color="auto"/>
                                                                <w:left w:val="none" w:sz="0" w:space="0" w:color="auto"/>
                                                                <w:bottom w:val="none" w:sz="0" w:space="0" w:color="auto"/>
                                                                <w:right w:val="none" w:sz="0" w:space="0" w:color="auto"/>
                                                              </w:divBdr>
                                                              <w:divsChild>
                                                                <w:div w:id="1694304227">
                                                                  <w:marLeft w:val="0"/>
                                                                  <w:marRight w:val="0"/>
                                                                  <w:marTop w:val="0"/>
                                                                  <w:marBottom w:val="0"/>
                                                                  <w:divBdr>
                                                                    <w:top w:val="none" w:sz="0" w:space="0" w:color="auto"/>
                                                                    <w:left w:val="none" w:sz="0" w:space="0" w:color="auto"/>
                                                                    <w:bottom w:val="none" w:sz="0" w:space="0" w:color="auto"/>
                                                                    <w:right w:val="none" w:sz="0" w:space="0" w:color="auto"/>
                                                                  </w:divBdr>
                                                                </w:div>
                                                                <w:div w:id="184025113">
                                                                  <w:marLeft w:val="0"/>
                                                                  <w:marRight w:val="0"/>
                                                                  <w:marTop w:val="0"/>
                                                                  <w:marBottom w:val="0"/>
                                                                  <w:divBdr>
                                                                    <w:top w:val="none" w:sz="0" w:space="0" w:color="auto"/>
                                                                    <w:left w:val="none" w:sz="0" w:space="0" w:color="auto"/>
                                                                    <w:bottom w:val="none" w:sz="0" w:space="0" w:color="auto"/>
                                                                    <w:right w:val="none" w:sz="0" w:space="0" w:color="auto"/>
                                                                  </w:divBdr>
                                                                </w:div>
                                                              </w:divsChild>
                                                            </w:div>
                                                            <w:div w:id="1754085290">
                                                              <w:marLeft w:val="0"/>
                                                              <w:marRight w:val="0"/>
                                                              <w:marTop w:val="0"/>
                                                              <w:marBottom w:val="0"/>
                                                              <w:divBdr>
                                                                <w:top w:val="none" w:sz="0" w:space="0" w:color="auto"/>
                                                                <w:left w:val="none" w:sz="0" w:space="0" w:color="auto"/>
                                                                <w:bottom w:val="none" w:sz="0" w:space="0" w:color="auto"/>
                                                                <w:right w:val="none" w:sz="0" w:space="0" w:color="auto"/>
                                                              </w:divBdr>
                                                            </w:div>
                                                            <w:div w:id="449083290">
                                                              <w:marLeft w:val="0"/>
                                                              <w:marRight w:val="0"/>
                                                              <w:marTop w:val="0"/>
                                                              <w:marBottom w:val="0"/>
                                                              <w:divBdr>
                                                                <w:top w:val="none" w:sz="0" w:space="0" w:color="auto"/>
                                                                <w:left w:val="none" w:sz="0" w:space="0" w:color="auto"/>
                                                                <w:bottom w:val="none" w:sz="0" w:space="0" w:color="auto"/>
                                                                <w:right w:val="none" w:sz="0" w:space="0" w:color="auto"/>
                                                              </w:divBdr>
                                                              <w:divsChild>
                                                                <w:div w:id="1074663906">
                                                                  <w:marLeft w:val="0"/>
                                                                  <w:marRight w:val="0"/>
                                                                  <w:marTop w:val="0"/>
                                                                  <w:marBottom w:val="0"/>
                                                                  <w:divBdr>
                                                                    <w:top w:val="none" w:sz="0" w:space="0" w:color="auto"/>
                                                                    <w:left w:val="none" w:sz="0" w:space="0" w:color="auto"/>
                                                                    <w:bottom w:val="none" w:sz="0" w:space="0" w:color="auto"/>
                                                                    <w:right w:val="none" w:sz="0" w:space="0" w:color="auto"/>
                                                                  </w:divBdr>
                                                                  <w:divsChild>
                                                                    <w:div w:id="285427852">
                                                                      <w:marLeft w:val="0"/>
                                                                      <w:marRight w:val="0"/>
                                                                      <w:marTop w:val="0"/>
                                                                      <w:marBottom w:val="0"/>
                                                                      <w:divBdr>
                                                                        <w:top w:val="none" w:sz="0" w:space="0" w:color="auto"/>
                                                                        <w:left w:val="none" w:sz="0" w:space="0" w:color="auto"/>
                                                                        <w:bottom w:val="none" w:sz="0" w:space="0" w:color="auto"/>
                                                                        <w:right w:val="none" w:sz="0" w:space="0" w:color="auto"/>
                                                                      </w:divBdr>
                                                                      <w:divsChild>
                                                                        <w:div w:id="1407800412">
                                                                          <w:marLeft w:val="0"/>
                                                                          <w:marRight w:val="0"/>
                                                                          <w:marTop w:val="0"/>
                                                                          <w:marBottom w:val="0"/>
                                                                          <w:divBdr>
                                                                            <w:top w:val="none" w:sz="0" w:space="0" w:color="auto"/>
                                                                            <w:left w:val="none" w:sz="0" w:space="0" w:color="auto"/>
                                                                            <w:bottom w:val="none" w:sz="0" w:space="0" w:color="auto"/>
                                                                            <w:right w:val="none" w:sz="0" w:space="0" w:color="auto"/>
                                                                          </w:divBdr>
                                                                        </w:div>
                                                                        <w:div w:id="19536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048387">
                                                              <w:marLeft w:val="0"/>
                                                              <w:marRight w:val="0"/>
                                                              <w:marTop w:val="0"/>
                                                              <w:marBottom w:val="0"/>
                                                              <w:divBdr>
                                                                <w:top w:val="none" w:sz="0" w:space="0" w:color="auto"/>
                                                                <w:left w:val="none" w:sz="0" w:space="0" w:color="auto"/>
                                                                <w:bottom w:val="none" w:sz="0" w:space="0" w:color="auto"/>
                                                                <w:right w:val="none" w:sz="0" w:space="0" w:color="auto"/>
                                                              </w:divBdr>
                                                            </w:div>
                                                            <w:div w:id="459232006">
                                                              <w:marLeft w:val="0"/>
                                                              <w:marRight w:val="0"/>
                                                              <w:marTop w:val="0"/>
                                                              <w:marBottom w:val="0"/>
                                                              <w:divBdr>
                                                                <w:top w:val="none" w:sz="0" w:space="0" w:color="auto"/>
                                                                <w:left w:val="none" w:sz="0" w:space="0" w:color="auto"/>
                                                                <w:bottom w:val="none" w:sz="0" w:space="0" w:color="auto"/>
                                                                <w:right w:val="none" w:sz="0" w:space="0" w:color="auto"/>
                                                              </w:divBdr>
                                                              <w:divsChild>
                                                                <w:div w:id="420757963">
                                                                  <w:marLeft w:val="0"/>
                                                                  <w:marRight w:val="0"/>
                                                                  <w:marTop w:val="0"/>
                                                                  <w:marBottom w:val="0"/>
                                                                  <w:divBdr>
                                                                    <w:top w:val="none" w:sz="0" w:space="0" w:color="auto"/>
                                                                    <w:left w:val="none" w:sz="0" w:space="0" w:color="auto"/>
                                                                    <w:bottom w:val="none" w:sz="0" w:space="0" w:color="auto"/>
                                                                    <w:right w:val="none" w:sz="0" w:space="0" w:color="auto"/>
                                                                  </w:divBdr>
                                                                </w:div>
                                                              </w:divsChild>
                                                            </w:div>
                                                            <w:div w:id="572202419">
                                                              <w:marLeft w:val="0"/>
                                                              <w:marRight w:val="0"/>
                                                              <w:marTop w:val="0"/>
                                                              <w:marBottom w:val="0"/>
                                                              <w:divBdr>
                                                                <w:top w:val="none" w:sz="0" w:space="0" w:color="auto"/>
                                                                <w:left w:val="none" w:sz="0" w:space="0" w:color="auto"/>
                                                                <w:bottom w:val="none" w:sz="0" w:space="0" w:color="auto"/>
                                                                <w:right w:val="none" w:sz="0" w:space="0" w:color="auto"/>
                                                              </w:divBdr>
                                                              <w:divsChild>
                                                                <w:div w:id="568419014">
                                                                  <w:marLeft w:val="0"/>
                                                                  <w:marRight w:val="0"/>
                                                                  <w:marTop w:val="0"/>
                                                                  <w:marBottom w:val="0"/>
                                                                  <w:divBdr>
                                                                    <w:top w:val="none" w:sz="0" w:space="0" w:color="auto"/>
                                                                    <w:left w:val="none" w:sz="0" w:space="0" w:color="auto"/>
                                                                    <w:bottom w:val="none" w:sz="0" w:space="0" w:color="auto"/>
                                                                    <w:right w:val="none" w:sz="0" w:space="0" w:color="auto"/>
                                                                  </w:divBdr>
                                                                </w:div>
                                                                <w:div w:id="1773165021">
                                                                  <w:marLeft w:val="0"/>
                                                                  <w:marRight w:val="0"/>
                                                                  <w:marTop w:val="0"/>
                                                                  <w:marBottom w:val="0"/>
                                                                  <w:divBdr>
                                                                    <w:top w:val="none" w:sz="0" w:space="0" w:color="auto"/>
                                                                    <w:left w:val="none" w:sz="0" w:space="0" w:color="auto"/>
                                                                    <w:bottom w:val="none" w:sz="0" w:space="0" w:color="auto"/>
                                                                    <w:right w:val="none" w:sz="0" w:space="0" w:color="auto"/>
                                                                  </w:divBdr>
                                                                </w:div>
                                                              </w:divsChild>
                                                            </w:div>
                                                            <w:div w:id="1710108547">
                                                              <w:marLeft w:val="0"/>
                                                              <w:marRight w:val="0"/>
                                                              <w:marTop w:val="0"/>
                                                              <w:marBottom w:val="0"/>
                                                              <w:divBdr>
                                                                <w:top w:val="none" w:sz="0" w:space="0" w:color="auto"/>
                                                                <w:left w:val="none" w:sz="0" w:space="0" w:color="auto"/>
                                                                <w:bottom w:val="none" w:sz="0" w:space="0" w:color="auto"/>
                                                                <w:right w:val="none" w:sz="0" w:space="0" w:color="auto"/>
                                                              </w:divBdr>
                                                            </w:div>
                                                            <w:div w:id="2127919044">
                                                              <w:marLeft w:val="0"/>
                                                              <w:marRight w:val="0"/>
                                                              <w:marTop w:val="0"/>
                                                              <w:marBottom w:val="0"/>
                                                              <w:divBdr>
                                                                <w:top w:val="none" w:sz="0" w:space="0" w:color="auto"/>
                                                                <w:left w:val="none" w:sz="0" w:space="0" w:color="auto"/>
                                                                <w:bottom w:val="none" w:sz="0" w:space="0" w:color="auto"/>
                                                                <w:right w:val="none" w:sz="0" w:space="0" w:color="auto"/>
                                                              </w:divBdr>
                                                              <w:divsChild>
                                                                <w:div w:id="1123305710">
                                                                  <w:marLeft w:val="0"/>
                                                                  <w:marRight w:val="0"/>
                                                                  <w:marTop w:val="0"/>
                                                                  <w:marBottom w:val="0"/>
                                                                  <w:divBdr>
                                                                    <w:top w:val="none" w:sz="0" w:space="0" w:color="auto"/>
                                                                    <w:left w:val="none" w:sz="0" w:space="0" w:color="auto"/>
                                                                    <w:bottom w:val="none" w:sz="0" w:space="0" w:color="auto"/>
                                                                    <w:right w:val="none" w:sz="0" w:space="0" w:color="auto"/>
                                                                  </w:divBdr>
                                                                  <w:divsChild>
                                                                    <w:div w:id="1400204240">
                                                                      <w:marLeft w:val="0"/>
                                                                      <w:marRight w:val="0"/>
                                                                      <w:marTop w:val="0"/>
                                                                      <w:marBottom w:val="0"/>
                                                                      <w:divBdr>
                                                                        <w:top w:val="none" w:sz="0" w:space="0" w:color="auto"/>
                                                                        <w:left w:val="none" w:sz="0" w:space="0" w:color="auto"/>
                                                                        <w:bottom w:val="none" w:sz="0" w:space="0" w:color="auto"/>
                                                                        <w:right w:val="none" w:sz="0" w:space="0" w:color="auto"/>
                                                                      </w:divBdr>
                                                                      <w:divsChild>
                                                                        <w:div w:id="944650763">
                                                                          <w:marLeft w:val="0"/>
                                                                          <w:marRight w:val="0"/>
                                                                          <w:marTop w:val="0"/>
                                                                          <w:marBottom w:val="0"/>
                                                                          <w:divBdr>
                                                                            <w:top w:val="none" w:sz="0" w:space="0" w:color="auto"/>
                                                                            <w:left w:val="none" w:sz="0" w:space="0" w:color="auto"/>
                                                                            <w:bottom w:val="none" w:sz="0" w:space="0" w:color="auto"/>
                                                                            <w:right w:val="none" w:sz="0" w:space="0" w:color="auto"/>
                                                                          </w:divBdr>
                                                                        </w:div>
                                                                        <w:div w:id="13536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98445">
                                                              <w:marLeft w:val="0"/>
                                                              <w:marRight w:val="0"/>
                                                              <w:marTop w:val="0"/>
                                                              <w:marBottom w:val="0"/>
                                                              <w:divBdr>
                                                                <w:top w:val="none" w:sz="0" w:space="0" w:color="auto"/>
                                                                <w:left w:val="none" w:sz="0" w:space="0" w:color="auto"/>
                                                                <w:bottom w:val="none" w:sz="0" w:space="0" w:color="auto"/>
                                                                <w:right w:val="none" w:sz="0" w:space="0" w:color="auto"/>
                                                              </w:divBdr>
                                                              <w:divsChild>
                                                                <w:div w:id="1359894430">
                                                                  <w:marLeft w:val="0"/>
                                                                  <w:marRight w:val="0"/>
                                                                  <w:marTop w:val="0"/>
                                                                  <w:marBottom w:val="0"/>
                                                                  <w:divBdr>
                                                                    <w:top w:val="none" w:sz="0" w:space="0" w:color="auto"/>
                                                                    <w:left w:val="none" w:sz="0" w:space="0" w:color="auto"/>
                                                                    <w:bottom w:val="none" w:sz="0" w:space="0" w:color="auto"/>
                                                                    <w:right w:val="none" w:sz="0" w:space="0" w:color="auto"/>
                                                                  </w:divBdr>
                                                                </w:div>
                                                              </w:divsChild>
                                                            </w:div>
                                                            <w:div w:id="104423011">
                                                              <w:marLeft w:val="0"/>
                                                              <w:marRight w:val="0"/>
                                                              <w:marTop w:val="0"/>
                                                              <w:marBottom w:val="0"/>
                                                              <w:divBdr>
                                                                <w:top w:val="none" w:sz="0" w:space="0" w:color="auto"/>
                                                                <w:left w:val="none" w:sz="0" w:space="0" w:color="auto"/>
                                                                <w:bottom w:val="none" w:sz="0" w:space="0" w:color="auto"/>
                                                                <w:right w:val="none" w:sz="0" w:space="0" w:color="auto"/>
                                                              </w:divBdr>
                                                            </w:div>
                                                            <w:div w:id="745345464">
                                                              <w:marLeft w:val="0"/>
                                                              <w:marRight w:val="0"/>
                                                              <w:marTop w:val="0"/>
                                                              <w:marBottom w:val="0"/>
                                                              <w:divBdr>
                                                                <w:top w:val="none" w:sz="0" w:space="0" w:color="auto"/>
                                                                <w:left w:val="none" w:sz="0" w:space="0" w:color="auto"/>
                                                                <w:bottom w:val="none" w:sz="0" w:space="0" w:color="auto"/>
                                                                <w:right w:val="none" w:sz="0" w:space="0" w:color="auto"/>
                                                              </w:divBdr>
                                                            </w:div>
                                                            <w:div w:id="2124030924">
                                                              <w:marLeft w:val="0"/>
                                                              <w:marRight w:val="0"/>
                                                              <w:marTop w:val="0"/>
                                                              <w:marBottom w:val="0"/>
                                                              <w:divBdr>
                                                                <w:top w:val="none" w:sz="0" w:space="0" w:color="auto"/>
                                                                <w:left w:val="none" w:sz="0" w:space="0" w:color="auto"/>
                                                                <w:bottom w:val="none" w:sz="0" w:space="0" w:color="auto"/>
                                                                <w:right w:val="none" w:sz="0" w:space="0" w:color="auto"/>
                                                              </w:divBdr>
                                                              <w:divsChild>
                                                                <w:div w:id="487332776">
                                                                  <w:marLeft w:val="0"/>
                                                                  <w:marRight w:val="0"/>
                                                                  <w:marTop w:val="0"/>
                                                                  <w:marBottom w:val="0"/>
                                                                  <w:divBdr>
                                                                    <w:top w:val="none" w:sz="0" w:space="0" w:color="auto"/>
                                                                    <w:left w:val="none" w:sz="0" w:space="0" w:color="auto"/>
                                                                    <w:bottom w:val="none" w:sz="0" w:space="0" w:color="auto"/>
                                                                    <w:right w:val="none" w:sz="0" w:space="0" w:color="auto"/>
                                                                  </w:divBdr>
                                                                  <w:divsChild>
                                                                    <w:div w:id="214855972">
                                                                      <w:marLeft w:val="0"/>
                                                                      <w:marRight w:val="0"/>
                                                                      <w:marTop w:val="0"/>
                                                                      <w:marBottom w:val="0"/>
                                                                      <w:divBdr>
                                                                        <w:top w:val="none" w:sz="0" w:space="0" w:color="auto"/>
                                                                        <w:left w:val="none" w:sz="0" w:space="0" w:color="auto"/>
                                                                        <w:bottom w:val="none" w:sz="0" w:space="0" w:color="auto"/>
                                                                        <w:right w:val="none" w:sz="0" w:space="0" w:color="auto"/>
                                                                      </w:divBdr>
                                                                      <w:divsChild>
                                                                        <w:div w:id="958029253">
                                                                          <w:marLeft w:val="0"/>
                                                                          <w:marRight w:val="0"/>
                                                                          <w:marTop w:val="0"/>
                                                                          <w:marBottom w:val="0"/>
                                                                          <w:divBdr>
                                                                            <w:top w:val="none" w:sz="0" w:space="0" w:color="auto"/>
                                                                            <w:left w:val="none" w:sz="0" w:space="0" w:color="auto"/>
                                                                            <w:bottom w:val="none" w:sz="0" w:space="0" w:color="auto"/>
                                                                            <w:right w:val="none" w:sz="0" w:space="0" w:color="auto"/>
                                                                          </w:divBdr>
                                                                        </w:div>
                                                                        <w:div w:id="17833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387045">
                                                              <w:marLeft w:val="0"/>
                                                              <w:marRight w:val="0"/>
                                                              <w:marTop w:val="0"/>
                                                              <w:marBottom w:val="0"/>
                                                              <w:divBdr>
                                                                <w:top w:val="none" w:sz="0" w:space="0" w:color="auto"/>
                                                                <w:left w:val="none" w:sz="0" w:space="0" w:color="auto"/>
                                                                <w:bottom w:val="none" w:sz="0" w:space="0" w:color="auto"/>
                                                                <w:right w:val="none" w:sz="0" w:space="0" w:color="auto"/>
                                                              </w:divBdr>
                                                              <w:divsChild>
                                                                <w:div w:id="1644891453">
                                                                  <w:marLeft w:val="0"/>
                                                                  <w:marRight w:val="0"/>
                                                                  <w:marTop w:val="0"/>
                                                                  <w:marBottom w:val="0"/>
                                                                  <w:divBdr>
                                                                    <w:top w:val="none" w:sz="0" w:space="0" w:color="auto"/>
                                                                    <w:left w:val="none" w:sz="0" w:space="0" w:color="auto"/>
                                                                    <w:bottom w:val="none" w:sz="0" w:space="0" w:color="auto"/>
                                                                    <w:right w:val="none" w:sz="0" w:space="0" w:color="auto"/>
                                                                  </w:divBdr>
                                                                </w:div>
                                                              </w:divsChild>
                                                            </w:div>
                                                            <w:div w:id="256714690">
                                                              <w:marLeft w:val="0"/>
                                                              <w:marRight w:val="0"/>
                                                              <w:marTop w:val="0"/>
                                                              <w:marBottom w:val="0"/>
                                                              <w:divBdr>
                                                                <w:top w:val="none" w:sz="0" w:space="0" w:color="auto"/>
                                                                <w:left w:val="none" w:sz="0" w:space="0" w:color="auto"/>
                                                                <w:bottom w:val="none" w:sz="0" w:space="0" w:color="auto"/>
                                                                <w:right w:val="none" w:sz="0" w:space="0" w:color="auto"/>
                                                              </w:divBdr>
                                                              <w:divsChild>
                                                                <w:div w:id="1296985939">
                                                                  <w:marLeft w:val="0"/>
                                                                  <w:marRight w:val="0"/>
                                                                  <w:marTop w:val="0"/>
                                                                  <w:marBottom w:val="0"/>
                                                                  <w:divBdr>
                                                                    <w:top w:val="none" w:sz="0" w:space="0" w:color="auto"/>
                                                                    <w:left w:val="none" w:sz="0" w:space="0" w:color="auto"/>
                                                                    <w:bottom w:val="none" w:sz="0" w:space="0" w:color="auto"/>
                                                                    <w:right w:val="none" w:sz="0" w:space="0" w:color="auto"/>
                                                                  </w:divBdr>
                                                                </w:div>
                                                                <w:div w:id="1785879196">
                                                                  <w:marLeft w:val="0"/>
                                                                  <w:marRight w:val="0"/>
                                                                  <w:marTop w:val="0"/>
                                                                  <w:marBottom w:val="0"/>
                                                                  <w:divBdr>
                                                                    <w:top w:val="none" w:sz="0" w:space="0" w:color="auto"/>
                                                                    <w:left w:val="none" w:sz="0" w:space="0" w:color="auto"/>
                                                                    <w:bottom w:val="none" w:sz="0" w:space="0" w:color="auto"/>
                                                                    <w:right w:val="none" w:sz="0" w:space="0" w:color="auto"/>
                                                                  </w:divBdr>
                                                                </w:div>
                                                                <w:div w:id="630477753">
                                                                  <w:marLeft w:val="0"/>
                                                                  <w:marRight w:val="0"/>
                                                                  <w:marTop w:val="0"/>
                                                                  <w:marBottom w:val="0"/>
                                                                  <w:divBdr>
                                                                    <w:top w:val="none" w:sz="0" w:space="0" w:color="auto"/>
                                                                    <w:left w:val="none" w:sz="0" w:space="0" w:color="auto"/>
                                                                    <w:bottom w:val="none" w:sz="0" w:space="0" w:color="auto"/>
                                                                    <w:right w:val="none" w:sz="0" w:space="0" w:color="auto"/>
                                                                  </w:divBdr>
                                                                </w:div>
                                                              </w:divsChild>
                                                            </w:div>
                                                            <w:div w:id="1451709220">
                                                              <w:marLeft w:val="0"/>
                                                              <w:marRight w:val="0"/>
                                                              <w:marTop w:val="0"/>
                                                              <w:marBottom w:val="0"/>
                                                              <w:divBdr>
                                                                <w:top w:val="none" w:sz="0" w:space="0" w:color="auto"/>
                                                                <w:left w:val="none" w:sz="0" w:space="0" w:color="auto"/>
                                                                <w:bottom w:val="none" w:sz="0" w:space="0" w:color="auto"/>
                                                                <w:right w:val="none" w:sz="0" w:space="0" w:color="auto"/>
                                                              </w:divBdr>
                                                            </w:div>
                                                            <w:div w:id="649944275">
                                                              <w:marLeft w:val="0"/>
                                                              <w:marRight w:val="0"/>
                                                              <w:marTop w:val="0"/>
                                                              <w:marBottom w:val="0"/>
                                                              <w:divBdr>
                                                                <w:top w:val="none" w:sz="0" w:space="0" w:color="auto"/>
                                                                <w:left w:val="none" w:sz="0" w:space="0" w:color="auto"/>
                                                                <w:bottom w:val="none" w:sz="0" w:space="0" w:color="auto"/>
                                                                <w:right w:val="none" w:sz="0" w:space="0" w:color="auto"/>
                                                              </w:divBdr>
                                                              <w:divsChild>
                                                                <w:div w:id="466162040">
                                                                  <w:marLeft w:val="0"/>
                                                                  <w:marRight w:val="0"/>
                                                                  <w:marTop w:val="0"/>
                                                                  <w:marBottom w:val="0"/>
                                                                  <w:divBdr>
                                                                    <w:top w:val="none" w:sz="0" w:space="0" w:color="auto"/>
                                                                    <w:left w:val="none" w:sz="0" w:space="0" w:color="auto"/>
                                                                    <w:bottom w:val="none" w:sz="0" w:space="0" w:color="auto"/>
                                                                    <w:right w:val="none" w:sz="0" w:space="0" w:color="auto"/>
                                                                  </w:divBdr>
                                                                  <w:divsChild>
                                                                    <w:div w:id="160170565">
                                                                      <w:marLeft w:val="0"/>
                                                                      <w:marRight w:val="0"/>
                                                                      <w:marTop w:val="0"/>
                                                                      <w:marBottom w:val="0"/>
                                                                      <w:divBdr>
                                                                        <w:top w:val="none" w:sz="0" w:space="0" w:color="auto"/>
                                                                        <w:left w:val="none" w:sz="0" w:space="0" w:color="auto"/>
                                                                        <w:bottom w:val="none" w:sz="0" w:space="0" w:color="auto"/>
                                                                        <w:right w:val="none" w:sz="0" w:space="0" w:color="auto"/>
                                                                      </w:divBdr>
                                                                      <w:divsChild>
                                                                        <w:div w:id="528876389">
                                                                          <w:marLeft w:val="0"/>
                                                                          <w:marRight w:val="0"/>
                                                                          <w:marTop w:val="0"/>
                                                                          <w:marBottom w:val="0"/>
                                                                          <w:divBdr>
                                                                            <w:top w:val="none" w:sz="0" w:space="0" w:color="auto"/>
                                                                            <w:left w:val="none" w:sz="0" w:space="0" w:color="auto"/>
                                                                            <w:bottom w:val="none" w:sz="0" w:space="0" w:color="auto"/>
                                                                            <w:right w:val="none" w:sz="0" w:space="0" w:color="auto"/>
                                                                          </w:divBdr>
                                                                        </w:div>
                                                                        <w:div w:id="142726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77606">
                                                  <w:marLeft w:val="0"/>
                                                  <w:marRight w:val="0"/>
                                                  <w:marTop w:val="0"/>
                                                  <w:marBottom w:val="225"/>
                                                  <w:divBdr>
                                                    <w:top w:val="none" w:sz="0" w:space="0" w:color="auto"/>
                                                    <w:left w:val="none" w:sz="0" w:space="0" w:color="auto"/>
                                                    <w:bottom w:val="none" w:sz="0" w:space="0" w:color="auto"/>
                                                    <w:right w:val="none" w:sz="0" w:space="0" w:color="auto"/>
                                                  </w:divBdr>
                                                  <w:divsChild>
                                                    <w:div w:id="181016261">
                                                      <w:marLeft w:val="0"/>
                                                      <w:marRight w:val="0"/>
                                                      <w:marTop w:val="0"/>
                                                      <w:marBottom w:val="0"/>
                                                      <w:divBdr>
                                                        <w:top w:val="none" w:sz="0" w:space="0" w:color="auto"/>
                                                        <w:left w:val="none" w:sz="0" w:space="0" w:color="auto"/>
                                                        <w:bottom w:val="none" w:sz="0" w:space="0" w:color="auto"/>
                                                        <w:right w:val="none" w:sz="0" w:space="0" w:color="auto"/>
                                                      </w:divBdr>
                                                      <w:divsChild>
                                                        <w:div w:id="630280969">
                                                          <w:marLeft w:val="0"/>
                                                          <w:marRight w:val="0"/>
                                                          <w:marTop w:val="0"/>
                                                          <w:marBottom w:val="0"/>
                                                          <w:divBdr>
                                                            <w:top w:val="none" w:sz="0" w:space="0" w:color="auto"/>
                                                            <w:left w:val="none" w:sz="0" w:space="0" w:color="auto"/>
                                                            <w:bottom w:val="none" w:sz="0" w:space="0" w:color="auto"/>
                                                            <w:right w:val="none" w:sz="0" w:space="0" w:color="auto"/>
                                                          </w:divBdr>
                                                        </w:div>
                                                        <w:div w:id="6512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113228">
                                  <w:marLeft w:val="0"/>
                                  <w:marRight w:val="0"/>
                                  <w:marTop w:val="0"/>
                                  <w:marBottom w:val="0"/>
                                  <w:divBdr>
                                    <w:top w:val="none" w:sz="0" w:space="0" w:color="auto"/>
                                    <w:left w:val="none" w:sz="0" w:space="0" w:color="auto"/>
                                    <w:bottom w:val="none" w:sz="0" w:space="0" w:color="auto"/>
                                    <w:right w:val="none" w:sz="0" w:space="0" w:color="auto"/>
                                  </w:divBdr>
                                </w:div>
                                <w:div w:id="448669972">
                                  <w:marLeft w:val="0"/>
                                  <w:marRight w:val="0"/>
                                  <w:marTop w:val="0"/>
                                  <w:marBottom w:val="0"/>
                                  <w:divBdr>
                                    <w:top w:val="none" w:sz="0" w:space="0" w:color="auto"/>
                                    <w:left w:val="none" w:sz="0" w:space="0" w:color="auto"/>
                                    <w:bottom w:val="none" w:sz="0" w:space="0" w:color="auto"/>
                                    <w:right w:val="none" w:sz="0" w:space="0" w:color="auto"/>
                                  </w:divBdr>
                                </w:div>
                                <w:div w:id="478887460">
                                  <w:marLeft w:val="0"/>
                                  <w:marRight w:val="0"/>
                                  <w:marTop w:val="0"/>
                                  <w:marBottom w:val="0"/>
                                  <w:divBdr>
                                    <w:top w:val="none" w:sz="0" w:space="0" w:color="auto"/>
                                    <w:left w:val="none" w:sz="0" w:space="0" w:color="auto"/>
                                    <w:bottom w:val="none" w:sz="0" w:space="0" w:color="auto"/>
                                    <w:right w:val="none" w:sz="0" w:space="0" w:color="auto"/>
                                  </w:divBdr>
                                </w:div>
                                <w:div w:id="260649870">
                                  <w:marLeft w:val="0"/>
                                  <w:marRight w:val="0"/>
                                  <w:marTop w:val="0"/>
                                  <w:marBottom w:val="0"/>
                                  <w:divBdr>
                                    <w:top w:val="none" w:sz="0" w:space="0" w:color="auto"/>
                                    <w:left w:val="none" w:sz="0" w:space="0" w:color="auto"/>
                                    <w:bottom w:val="none" w:sz="0" w:space="0" w:color="auto"/>
                                    <w:right w:val="none" w:sz="0" w:space="0" w:color="auto"/>
                                  </w:divBdr>
                                </w:div>
                              </w:divsChild>
                            </w:div>
                            <w:div w:id="1174879192">
                              <w:marLeft w:val="-225"/>
                              <w:marRight w:val="-225"/>
                              <w:marTop w:val="0"/>
                              <w:marBottom w:val="0"/>
                              <w:divBdr>
                                <w:top w:val="none" w:sz="0" w:space="0" w:color="auto"/>
                                <w:left w:val="none" w:sz="0" w:space="0" w:color="auto"/>
                                <w:bottom w:val="none" w:sz="0" w:space="0" w:color="auto"/>
                                <w:right w:val="none" w:sz="0" w:space="0" w:color="auto"/>
                              </w:divBdr>
                              <w:divsChild>
                                <w:div w:id="1159881683">
                                  <w:marLeft w:val="0"/>
                                  <w:marRight w:val="0"/>
                                  <w:marTop w:val="0"/>
                                  <w:marBottom w:val="0"/>
                                  <w:divBdr>
                                    <w:top w:val="none" w:sz="0" w:space="0" w:color="auto"/>
                                    <w:left w:val="none" w:sz="0" w:space="0" w:color="auto"/>
                                    <w:bottom w:val="none" w:sz="0" w:space="0" w:color="auto"/>
                                    <w:right w:val="none" w:sz="0" w:space="0" w:color="auto"/>
                                  </w:divBdr>
                                </w:div>
                              </w:divsChild>
                            </w:div>
                            <w:div w:id="743995453">
                              <w:marLeft w:val="0"/>
                              <w:marRight w:val="0"/>
                              <w:marTop w:val="480"/>
                              <w:marBottom w:val="720"/>
                              <w:divBdr>
                                <w:top w:val="none" w:sz="0" w:space="0" w:color="auto"/>
                                <w:left w:val="none" w:sz="0" w:space="0" w:color="auto"/>
                                <w:bottom w:val="none" w:sz="0" w:space="0" w:color="auto"/>
                                <w:right w:val="none" w:sz="0" w:space="0" w:color="auto"/>
                              </w:divBdr>
                            </w:div>
                            <w:div w:id="2098551442">
                              <w:marLeft w:val="0"/>
                              <w:marRight w:val="0"/>
                              <w:marTop w:val="480"/>
                              <w:marBottom w:val="0"/>
                              <w:divBdr>
                                <w:top w:val="single" w:sz="6" w:space="11" w:color="B6B6B6"/>
                                <w:left w:val="none" w:sz="0" w:space="0" w:color="auto"/>
                                <w:bottom w:val="single" w:sz="6" w:space="11" w:color="B6B6B6"/>
                                <w:right w:val="none" w:sz="0" w:space="0" w:color="auto"/>
                              </w:divBdr>
                              <w:divsChild>
                                <w:div w:id="1855726184">
                                  <w:marLeft w:val="887"/>
                                  <w:marRight w:val="0"/>
                                  <w:marTop w:val="0"/>
                                  <w:marBottom w:val="0"/>
                                  <w:divBdr>
                                    <w:top w:val="none" w:sz="0" w:space="0" w:color="auto"/>
                                    <w:left w:val="none" w:sz="0" w:space="0" w:color="auto"/>
                                    <w:bottom w:val="none" w:sz="0" w:space="0" w:color="auto"/>
                                    <w:right w:val="none" w:sz="0" w:space="0" w:color="auto"/>
                                  </w:divBdr>
                                </w:div>
                                <w:div w:id="20625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77298">
                      <w:marLeft w:val="0"/>
                      <w:marRight w:val="0"/>
                      <w:marTop w:val="0"/>
                      <w:marBottom w:val="0"/>
                      <w:divBdr>
                        <w:top w:val="none" w:sz="0" w:space="0" w:color="auto"/>
                        <w:left w:val="none" w:sz="0" w:space="0" w:color="auto"/>
                        <w:bottom w:val="none" w:sz="0" w:space="0" w:color="auto"/>
                        <w:right w:val="none" w:sz="0" w:space="0" w:color="auto"/>
                      </w:divBdr>
                      <w:divsChild>
                        <w:div w:id="2033728320">
                          <w:marLeft w:val="0"/>
                          <w:marRight w:val="0"/>
                          <w:marTop w:val="0"/>
                          <w:marBottom w:val="0"/>
                          <w:divBdr>
                            <w:top w:val="none" w:sz="0" w:space="0" w:color="auto"/>
                            <w:left w:val="none" w:sz="0" w:space="0" w:color="auto"/>
                            <w:bottom w:val="none" w:sz="0" w:space="0" w:color="auto"/>
                            <w:right w:val="none" w:sz="0" w:space="0" w:color="auto"/>
                          </w:divBdr>
                          <w:divsChild>
                            <w:div w:id="1001935331">
                              <w:marLeft w:val="-225"/>
                              <w:marRight w:val="-225"/>
                              <w:marTop w:val="0"/>
                              <w:marBottom w:val="225"/>
                              <w:divBdr>
                                <w:top w:val="none" w:sz="0" w:space="0" w:color="auto"/>
                                <w:left w:val="none" w:sz="0" w:space="0" w:color="auto"/>
                                <w:bottom w:val="none" w:sz="0" w:space="0" w:color="auto"/>
                                <w:right w:val="none" w:sz="0" w:space="0" w:color="auto"/>
                              </w:divBdr>
                              <w:divsChild>
                                <w:div w:id="517544263">
                                  <w:marLeft w:val="0"/>
                                  <w:marRight w:val="0"/>
                                  <w:marTop w:val="300"/>
                                  <w:marBottom w:val="300"/>
                                  <w:divBdr>
                                    <w:top w:val="none" w:sz="0" w:space="0" w:color="auto"/>
                                    <w:left w:val="none" w:sz="0" w:space="0" w:color="auto"/>
                                    <w:bottom w:val="none" w:sz="0" w:space="0" w:color="auto"/>
                                    <w:right w:val="none" w:sz="0" w:space="0" w:color="auto"/>
                                  </w:divBdr>
                                  <w:divsChild>
                                    <w:div w:id="1537085680">
                                      <w:marLeft w:val="-225"/>
                                      <w:marRight w:val="-225"/>
                                      <w:marTop w:val="0"/>
                                      <w:marBottom w:val="0"/>
                                      <w:divBdr>
                                        <w:top w:val="none" w:sz="0" w:space="0" w:color="auto"/>
                                        <w:left w:val="none" w:sz="0" w:space="0" w:color="auto"/>
                                        <w:bottom w:val="none" w:sz="0" w:space="0" w:color="auto"/>
                                        <w:right w:val="none" w:sz="0" w:space="0" w:color="auto"/>
                                      </w:divBdr>
                                      <w:divsChild>
                                        <w:div w:id="230235811">
                                          <w:marLeft w:val="0"/>
                                          <w:marRight w:val="0"/>
                                          <w:marTop w:val="0"/>
                                          <w:marBottom w:val="0"/>
                                          <w:divBdr>
                                            <w:top w:val="none" w:sz="0" w:space="0" w:color="auto"/>
                                            <w:left w:val="none" w:sz="0" w:space="0" w:color="auto"/>
                                            <w:bottom w:val="none" w:sz="0" w:space="0" w:color="auto"/>
                                            <w:right w:val="none" w:sz="0" w:space="0" w:color="auto"/>
                                          </w:divBdr>
                                        </w:div>
                                      </w:divsChild>
                                    </w:div>
                                    <w:div w:id="1451514910">
                                      <w:marLeft w:val="0"/>
                                      <w:marRight w:val="0"/>
                                      <w:marTop w:val="0"/>
                                      <w:marBottom w:val="0"/>
                                      <w:divBdr>
                                        <w:top w:val="none" w:sz="0" w:space="0" w:color="auto"/>
                                        <w:left w:val="none" w:sz="0" w:space="0" w:color="auto"/>
                                        <w:bottom w:val="none" w:sz="0" w:space="0" w:color="auto"/>
                                        <w:right w:val="none" w:sz="0" w:space="0" w:color="auto"/>
                                      </w:divBdr>
                                      <w:divsChild>
                                        <w:div w:id="1442993767">
                                          <w:marLeft w:val="0"/>
                                          <w:marRight w:val="0"/>
                                          <w:marTop w:val="0"/>
                                          <w:marBottom w:val="0"/>
                                          <w:divBdr>
                                            <w:top w:val="none" w:sz="0" w:space="0" w:color="auto"/>
                                            <w:left w:val="none" w:sz="0" w:space="0" w:color="auto"/>
                                            <w:bottom w:val="none" w:sz="0" w:space="0" w:color="auto"/>
                                            <w:right w:val="none" w:sz="0" w:space="0" w:color="auto"/>
                                          </w:divBdr>
                                          <w:divsChild>
                                            <w:div w:id="924799371">
                                              <w:marLeft w:val="0"/>
                                              <w:marRight w:val="0"/>
                                              <w:marTop w:val="0"/>
                                              <w:marBottom w:val="0"/>
                                              <w:divBdr>
                                                <w:top w:val="none" w:sz="0" w:space="0" w:color="auto"/>
                                                <w:left w:val="none" w:sz="0" w:space="0" w:color="auto"/>
                                                <w:bottom w:val="none" w:sz="0" w:space="0" w:color="auto"/>
                                                <w:right w:val="none" w:sz="0" w:space="0" w:color="auto"/>
                                              </w:divBdr>
                                              <w:divsChild>
                                                <w:div w:id="1476875925">
                                                  <w:marLeft w:val="-375"/>
                                                  <w:marRight w:val="-375"/>
                                                  <w:marTop w:val="0"/>
                                                  <w:marBottom w:val="0"/>
                                                  <w:divBdr>
                                                    <w:top w:val="none" w:sz="0" w:space="0" w:color="auto"/>
                                                    <w:left w:val="none" w:sz="0" w:space="0" w:color="auto"/>
                                                    <w:bottom w:val="none" w:sz="0" w:space="0" w:color="auto"/>
                                                    <w:right w:val="none" w:sz="0" w:space="0" w:color="auto"/>
                                                  </w:divBdr>
                                                  <w:divsChild>
                                                    <w:div w:id="1491747580">
                                                      <w:marLeft w:val="-225"/>
                                                      <w:marRight w:val="-225"/>
                                                      <w:marTop w:val="100"/>
                                                      <w:marBottom w:val="0"/>
                                                      <w:divBdr>
                                                        <w:top w:val="none" w:sz="0" w:space="0" w:color="auto"/>
                                                        <w:left w:val="none" w:sz="0" w:space="0" w:color="auto"/>
                                                        <w:bottom w:val="none" w:sz="0" w:space="0" w:color="auto"/>
                                                        <w:right w:val="none" w:sz="0" w:space="0" w:color="auto"/>
                                                      </w:divBdr>
                                                      <w:divsChild>
                                                        <w:div w:id="1350790307">
                                                          <w:marLeft w:val="0"/>
                                                          <w:marRight w:val="0"/>
                                                          <w:marTop w:val="0"/>
                                                          <w:marBottom w:val="0"/>
                                                          <w:divBdr>
                                                            <w:top w:val="none" w:sz="0" w:space="0" w:color="auto"/>
                                                            <w:left w:val="none" w:sz="0" w:space="0" w:color="auto"/>
                                                            <w:bottom w:val="none" w:sz="0" w:space="0" w:color="auto"/>
                                                            <w:right w:val="none" w:sz="0" w:space="0" w:color="auto"/>
                                                          </w:divBdr>
                                                          <w:divsChild>
                                                            <w:div w:id="1360542241">
                                                              <w:marLeft w:val="0"/>
                                                              <w:marRight w:val="0"/>
                                                              <w:marTop w:val="75"/>
                                                              <w:marBottom w:val="0"/>
                                                              <w:divBdr>
                                                                <w:top w:val="none" w:sz="0" w:space="0" w:color="auto"/>
                                                                <w:left w:val="none" w:sz="0" w:space="0" w:color="auto"/>
                                                                <w:bottom w:val="none" w:sz="0" w:space="0" w:color="auto"/>
                                                                <w:right w:val="none" w:sz="0" w:space="0" w:color="auto"/>
                                                              </w:divBdr>
                                                            </w:div>
                                                            <w:div w:id="675421084">
                                                              <w:marLeft w:val="0"/>
                                                              <w:marRight w:val="0"/>
                                                              <w:marTop w:val="75"/>
                                                              <w:marBottom w:val="0"/>
                                                              <w:divBdr>
                                                                <w:top w:val="none" w:sz="0" w:space="0" w:color="auto"/>
                                                                <w:left w:val="none" w:sz="0" w:space="0" w:color="auto"/>
                                                                <w:bottom w:val="none" w:sz="0" w:space="0" w:color="auto"/>
                                                                <w:right w:val="none" w:sz="0" w:space="0" w:color="auto"/>
                                                              </w:divBdr>
                                                            </w:div>
                                                            <w:div w:id="908030534">
                                                              <w:marLeft w:val="0"/>
                                                              <w:marRight w:val="0"/>
                                                              <w:marTop w:val="75"/>
                                                              <w:marBottom w:val="0"/>
                                                              <w:divBdr>
                                                                <w:top w:val="none" w:sz="0" w:space="0" w:color="auto"/>
                                                                <w:left w:val="none" w:sz="0" w:space="0" w:color="auto"/>
                                                                <w:bottom w:val="none" w:sz="0" w:space="0" w:color="auto"/>
                                                                <w:right w:val="none" w:sz="0" w:space="0" w:color="auto"/>
                                                              </w:divBdr>
                                                            </w:div>
                                                            <w:div w:id="356320255">
                                                              <w:marLeft w:val="0"/>
                                                              <w:marRight w:val="0"/>
                                                              <w:marTop w:val="75"/>
                                                              <w:marBottom w:val="0"/>
                                                              <w:divBdr>
                                                                <w:top w:val="none" w:sz="0" w:space="0" w:color="auto"/>
                                                                <w:left w:val="none" w:sz="0" w:space="0" w:color="auto"/>
                                                                <w:bottom w:val="none" w:sz="0" w:space="0" w:color="auto"/>
                                                                <w:right w:val="none" w:sz="0" w:space="0" w:color="auto"/>
                                                              </w:divBdr>
                                                            </w:div>
                                                            <w:div w:id="1369529006">
                                                              <w:marLeft w:val="0"/>
                                                              <w:marRight w:val="0"/>
                                                              <w:marTop w:val="75"/>
                                                              <w:marBottom w:val="0"/>
                                                              <w:divBdr>
                                                                <w:top w:val="none" w:sz="0" w:space="0" w:color="auto"/>
                                                                <w:left w:val="none" w:sz="0" w:space="0" w:color="auto"/>
                                                                <w:bottom w:val="none" w:sz="0" w:space="0" w:color="auto"/>
                                                                <w:right w:val="none" w:sz="0" w:space="0" w:color="auto"/>
                                                              </w:divBdr>
                                                            </w:div>
                                                            <w:div w:id="16357893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793625">
                              <w:marLeft w:val="0"/>
                              <w:marRight w:val="0"/>
                              <w:marTop w:val="450"/>
                              <w:marBottom w:val="450"/>
                              <w:divBdr>
                                <w:top w:val="none" w:sz="0" w:space="0" w:color="auto"/>
                                <w:left w:val="none" w:sz="0" w:space="0" w:color="auto"/>
                                <w:bottom w:val="none" w:sz="0" w:space="0" w:color="auto"/>
                                <w:right w:val="none" w:sz="0" w:space="0" w:color="auto"/>
                              </w:divBdr>
                              <w:divsChild>
                                <w:div w:id="1162938971">
                                  <w:marLeft w:val="0"/>
                                  <w:marRight w:val="0"/>
                                  <w:marTop w:val="0"/>
                                  <w:marBottom w:val="0"/>
                                  <w:divBdr>
                                    <w:top w:val="none" w:sz="0" w:space="0" w:color="auto"/>
                                    <w:left w:val="none" w:sz="0" w:space="0" w:color="auto"/>
                                    <w:bottom w:val="none" w:sz="0" w:space="0" w:color="auto"/>
                                    <w:right w:val="none" w:sz="0" w:space="0" w:color="auto"/>
                                  </w:divBdr>
                                  <w:divsChild>
                                    <w:div w:id="1762331262">
                                      <w:marLeft w:val="0"/>
                                      <w:marRight w:val="0"/>
                                      <w:marTop w:val="150"/>
                                      <w:marBottom w:val="150"/>
                                      <w:divBdr>
                                        <w:top w:val="single" w:sz="6" w:space="0" w:color="E6E6E6"/>
                                        <w:left w:val="none" w:sz="0" w:space="0" w:color="auto"/>
                                        <w:bottom w:val="none" w:sz="0" w:space="0" w:color="auto"/>
                                        <w:right w:val="none" w:sz="0" w:space="0" w:color="auto"/>
                                      </w:divBdr>
                                    </w:div>
                                    <w:div w:id="1631209459">
                                      <w:marLeft w:val="0"/>
                                      <w:marRight w:val="0"/>
                                      <w:marTop w:val="150"/>
                                      <w:marBottom w:val="150"/>
                                      <w:divBdr>
                                        <w:top w:val="single" w:sz="6" w:space="0" w:color="E6E6E6"/>
                                        <w:left w:val="none" w:sz="0" w:space="0" w:color="auto"/>
                                        <w:bottom w:val="none" w:sz="0" w:space="0" w:color="auto"/>
                                        <w:right w:val="none" w:sz="0" w:space="0" w:color="auto"/>
                                      </w:divBdr>
                                    </w:div>
                                    <w:div w:id="926579776">
                                      <w:marLeft w:val="0"/>
                                      <w:marRight w:val="0"/>
                                      <w:marTop w:val="150"/>
                                      <w:marBottom w:val="150"/>
                                      <w:divBdr>
                                        <w:top w:val="single" w:sz="6" w:space="0" w:color="E6E6E6"/>
                                        <w:left w:val="none" w:sz="0" w:space="0" w:color="auto"/>
                                        <w:bottom w:val="single" w:sz="6" w:space="0" w:color="E6E6E6"/>
                                        <w:right w:val="none" w:sz="0" w:space="0" w:color="auto"/>
                                      </w:divBdr>
                                    </w:div>
                                  </w:divsChild>
                                </w:div>
                              </w:divsChild>
                            </w:div>
                          </w:divsChild>
                        </w:div>
                      </w:divsChild>
                    </w:div>
                  </w:divsChild>
                </w:div>
              </w:divsChild>
            </w:div>
            <w:div w:id="67310002">
              <w:marLeft w:val="0"/>
              <w:marRight w:val="0"/>
              <w:marTop w:val="0"/>
              <w:marBottom w:val="0"/>
              <w:divBdr>
                <w:top w:val="single" w:sz="2" w:space="0" w:color="E7E7E7"/>
                <w:left w:val="single" w:sz="2" w:space="0" w:color="E7E7E7"/>
                <w:bottom w:val="single" w:sz="2" w:space="0" w:color="E7E7E7"/>
                <w:right w:val="single" w:sz="2" w:space="0" w:color="E7E7E7"/>
              </w:divBdr>
              <w:divsChild>
                <w:div w:id="1719278047">
                  <w:marLeft w:val="0"/>
                  <w:marRight w:val="0"/>
                  <w:marTop w:val="0"/>
                  <w:marBottom w:val="0"/>
                  <w:divBdr>
                    <w:top w:val="none" w:sz="0" w:space="0" w:color="auto"/>
                    <w:left w:val="none" w:sz="0" w:space="0" w:color="auto"/>
                    <w:bottom w:val="none" w:sz="0" w:space="0" w:color="auto"/>
                    <w:right w:val="none" w:sz="0" w:space="0" w:color="auto"/>
                  </w:divBdr>
                  <w:divsChild>
                    <w:div w:id="323361520">
                      <w:marLeft w:val="-225"/>
                      <w:marRight w:val="-225"/>
                      <w:marTop w:val="0"/>
                      <w:marBottom w:val="0"/>
                      <w:divBdr>
                        <w:top w:val="none" w:sz="0" w:space="0" w:color="auto"/>
                        <w:left w:val="none" w:sz="0" w:space="0" w:color="auto"/>
                        <w:bottom w:val="none" w:sz="0" w:space="0" w:color="auto"/>
                        <w:right w:val="none" w:sz="0" w:space="0" w:color="auto"/>
                      </w:divBdr>
                      <w:divsChild>
                        <w:div w:id="1986007122">
                          <w:marLeft w:val="0"/>
                          <w:marRight w:val="0"/>
                          <w:marTop w:val="0"/>
                          <w:marBottom w:val="0"/>
                          <w:divBdr>
                            <w:top w:val="none" w:sz="0" w:space="0" w:color="auto"/>
                            <w:left w:val="none" w:sz="0" w:space="0" w:color="auto"/>
                            <w:bottom w:val="none" w:sz="0" w:space="0" w:color="auto"/>
                            <w:right w:val="none" w:sz="0" w:space="0" w:color="auto"/>
                          </w:divBdr>
                          <w:divsChild>
                            <w:div w:id="2039967328">
                              <w:marLeft w:val="0"/>
                              <w:marRight w:val="0"/>
                              <w:marTop w:val="100"/>
                              <w:marBottom w:val="100"/>
                              <w:divBdr>
                                <w:top w:val="none" w:sz="0" w:space="0" w:color="auto"/>
                                <w:left w:val="none" w:sz="0" w:space="0" w:color="auto"/>
                                <w:bottom w:val="none" w:sz="0" w:space="0" w:color="auto"/>
                                <w:right w:val="none" w:sz="0" w:space="0" w:color="auto"/>
                              </w:divBdr>
                            </w:div>
                          </w:divsChild>
                        </w:div>
                        <w:div w:id="1412124484">
                          <w:marLeft w:val="0"/>
                          <w:marRight w:val="0"/>
                          <w:marTop w:val="0"/>
                          <w:marBottom w:val="0"/>
                          <w:divBdr>
                            <w:top w:val="none" w:sz="0" w:space="0" w:color="auto"/>
                            <w:left w:val="none" w:sz="0" w:space="0" w:color="auto"/>
                            <w:bottom w:val="none" w:sz="0" w:space="0" w:color="auto"/>
                            <w:right w:val="none" w:sz="0" w:space="0" w:color="auto"/>
                          </w:divBdr>
                          <w:divsChild>
                            <w:div w:id="92303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480502">
          <w:marLeft w:val="0"/>
          <w:marRight w:val="0"/>
          <w:marTop w:val="0"/>
          <w:marBottom w:val="0"/>
          <w:divBdr>
            <w:top w:val="none" w:sz="0" w:space="0" w:color="auto"/>
            <w:left w:val="none" w:sz="0" w:space="0" w:color="auto"/>
            <w:bottom w:val="none" w:sz="0" w:space="0" w:color="auto"/>
            <w:right w:val="none" w:sz="0" w:space="0" w:color="auto"/>
          </w:divBdr>
          <w:divsChild>
            <w:div w:id="2134978041">
              <w:marLeft w:val="0"/>
              <w:marRight w:val="0"/>
              <w:marTop w:val="0"/>
              <w:marBottom w:val="0"/>
              <w:divBdr>
                <w:top w:val="none" w:sz="0" w:space="0" w:color="auto"/>
                <w:left w:val="none" w:sz="0" w:space="0" w:color="auto"/>
                <w:bottom w:val="none" w:sz="0" w:space="0" w:color="auto"/>
                <w:right w:val="none" w:sz="0" w:space="0" w:color="auto"/>
              </w:divBdr>
              <w:divsChild>
                <w:div w:id="10208180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widgets.canstar.com.au/widgets/lead?u=aHR0cHM6Ly9jYW5zdGFyY29udmVyc2lvbnMuY29tP2M9NzYyNjImYT00JnMxPUNyZWRpdCtDYXJkcyZzMj1UYWJsZStFbWJlZCstK1JvdysyKyU3QyszK1N0YXIrJTdDK1Byb2QrTGluayslN0MrMTE3NTc0Nzk0Ni4xNTkzMzc3MDc4JnMzPShkaXJlY3QpKyU3Qysobm9uZSkrJTdDK251bGwrJTdDK251bGwrJTdDKzAmczQ9JnM1PSZ1ZGlkPXVuZGVmaW5lZF91bmRlZmluZWRfdW5kZWZpbmVk" TargetMode="External"/><Relationship Id="rId26" Type="http://schemas.openxmlformats.org/officeDocument/2006/relationships/image" Target="media/image10.png"/><Relationship Id="rId39" Type="http://schemas.openxmlformats.org/officeDocument/2006/relationships/hyperlink" Target="https://widgets.canstar.com.au/widgets/lead?u=aHR0cHM6Ly9jYW5zdGFyY29udmVyc2lvbnMuY29tP2M9ODgxNzcmYT0yNSZzMT1DcmVkaXQrQ2FyZHMmczI9VGFibGUrRW1iZWQrLStSb3crOCslN0MrMytTdGFyKyU3QytQcm9kK0xpbmsrJTdDKzExNzU3NDc5NDYuMTU5MzM3NzA3OCZzMz0oZGlyZWN0KSslN0MrKG5vbmUpKyU3QytudWxsKyU3QytudWxsKyU3QyswJnM0PSZzNT0mdWRpZD11bmRlZmluZWRfdW5kZWZpbmVkX3VuZGVmaW5lZA=" TargetMode="External"/><Relationship Id="rId21" Type="http://schemas.openxmlformats.org/officeDocument/2006/relationships/image" Target="media/image8.png"/><Relationship Id="rId34" Type="http://schemas.openxmlformats.org/officeDocument/2006/relationships/hyperlink" Target="https://widgets.canstar.com.au/widgets/lead?u=aHR0cHM6Ly9jYW5zdGFyY29udmVyc2lvbnMuY29tP2M9ODgxODMmYT0yNSZzMT1DcmVkaXQrQ2FyZHMmczI9VGFibGUrRW1iZWQrLStSb3crNyslN0MrMytTdGFyKyU3QytQcm9kK0xpbmsrJTdDKzExNzU3NDc5NDYuMTU5MzM3NzA3OCZzMz0oZGlyZWN0KSslN0MrKG5vbmUpKyU3QytudWxsKyU3QytudWxsKyU3QyswJnM0PSZzNT0mdWRpZD11bmRlZmluZWRfdW5kZWZpbmVkX3VuZGVmaW5lZA=" TargetMode="External"/><Relationship Id="rId42" Type="http://schemas.openxmlformats.org/officeDocument/2006/relationships/hyperlink" Target="https://widgets.canstar.com.au/widgets/lead?u=aHR0cHM6Ly9jYW5zdGFyY29udmVyc2lvbnMuY29tP2M9ODgxODQmYT0yNSZzMT1DcmVkaXQrQ2FyZHMmczI9VGFibGUrRW1iZWQrLStSb3crOSslN0MrMytTdGFyKyU3QytQcm9kK0xpbmsrJTdDKzExNzU3NDc5NDYuMTU5MzM3NzA3OCZzMz0oZGlyZWN0KSslN0MrKG5vbmUpKyU3QytudWxsKyU3QytudWxsKyU3QyswJnM0PSZzNT0mdWRpZD11bmRlZmluZWRfdW5kZWZpbmVkX3VuZGVmaW5lZA=" TargetMode="External"/><Relationship Id="rId47" Type="http://schemas.openxmlformats.org/officeDocument/2006/relationships/image" Target="media/image17.png"/><Relationship Id="rId50" Type="http://schemas.openxmlformats.org/officeDocument/2006/relationships/image" Target="media/image18.png"/><Relationship Id="rId55" Type="http://schemas.openxmlformats.org/officeDocument/2006/relationships/hyperlink" Target="https://www.canstar.com.au/credit-cards/credit-card-limit-determined/" TargetMode="External"/><Relationship Id="rId63" Type="http://schemas.openxmlformats.org/officeDocument/2006/relationships/image" Target="media/image20.png"/><Relationship Id="rId68" Type="http://schemas.openxmlformats.org/officeDocument/2006/relationships/hyperlink" Target="https://www.canstar.com.au/superannuation/retirement-planning/" TargetMode="External"/><Relationship Id="rId76" Type="http://schemas.openxmlformats.org/officeDocument/2006/relationships/hyperlink" Target="http://www.canstar.com.au/wp-content/uploads/2020/04/Credit-Cards-Star-Rating-Australia-Methodology-2020.pdf" TargetMode="External"/><Relationship Id="rId7" Type="http://schemas.openxmlformats.org/officeDocument/2006/relationships/image" Target="media/image2.png"/><Relationship Id="rId71" Type="http://schemas.openxmlformats.org/officeDocument/2006/relationships/image" Target="media/image26.jpeg"/><Relationship Id="rId2" Type="http://schemas.openxmlformats.org/officeDocument/2006/relationships/styles" Target="styles.xml"/><Relationship Id="rId16" Type="http://schemas.openxmlformats.org/officeDocument/2006/relationships/hyperlink" Target="https://widgets.canstar.com.au/widgets/lead?u=aHR0cHM6Ly9jYW5zdGFyY29udmVyc2lvbnMuY29tP2M9MjM3ODQ1JmE9NCZzMT1DcmVkaXQrQ2FyZHMmczI9VGFibGUrRW1iZWQrLStSb3crMSslN0MrNCtTdGFyKyU3QytQcm9kK0xpbmsrJTdDKzExNzU3NDc5NDYuMTU5MzM3NzA3OCZzMz0oZGlyZWN0KSslN0MrKG5vbmUpKyU3QytudWxsKyU3QytudWxsKyU3QyswJnM0PSZzNT0mdWRpZD11bmRlZmluZWRfdW5kZWZpbmVkX3VuZGVmaW5lZA=" TargetMode="External"/><Relationship Id="rId29" Type="http://schemas.openxmlformats.org/officeDocument/2006/relationships/image" Target="media/image11.png"/><Relationship Id="rId11" Type="http://schemas.openxmlformats.org/officeDocument/2006/relationships/image" Target="media/image3.jpeg"/><Relationship Id="rId24" Type="http://schemas.openxmlformats.org/officeDocument/2006/relationships/hyperlink" Target="https://widgets.canstar.com.au/widgets/lead?u=aHR0cHM6Ly9jYW5zdGFyY29udmVyc2lvbnMuY29tP2M9MTQ1MjY3JmE9NCZzMT1DcmVkaXQrQ2FyZHMmczI9VGFibGUrRW1iZWQrLStSb3crMyslN0MrMytTdGFyKyU3QytQcm9kK0xpbmsrJTdDKzExNzU3NDc5NDYuMTU5MzM3NzA3OCZzMz0oZGlyZWN0KSslN0MrKG5vbmUpKyU3QytudWxsKyU3QytudWxsKyU3QyswJnM0PSZzNT0mdWRpZD11bmRlZmluZWRfdW5kZWZpbmVkX3VuZGVmaW5lZA=" TargetMode="External"/><Relationship Id="rId32" Type="http://schemas.openxmlformats.org/officeDocument/2006/relationships/image" Target="media/image12.png"/><Relationship Id="rId37" Type="http://schemas.openxmlformats.org/officeDocument/2006/relationships/hyperlink" Target="https://widgets.canstar.com.au/widgets/lead?u=aHR0cHM6Ly9jYW5zdGFyY29udmVyc2lvbnMuY29tP2M9ODgxNzcmYT0yNSZzMT1DcmVkaXQrQ2FyZHMmczI9VGFibGUrRW1iZWQrLStSb3crOCslN0MrMytTdGFyKyU3QytQcm9kK0xpbmsrJTdDKzExNzU3NDc5NDYuMTU5MzM3NzA3OCZzMz0oZGlyZWN0KSslN0MrKG5vbmUpKyU3QytudWxsKyU3QytudWxsKyU3QyswJnM0PSZzNT0mdWRpZD11bmRlZmluZWRfdW5kZWZpbmVkX3VuZGVmaW5lZA=" TargetMode="External"/><Relationship Id="rId40" Type="http://schemas.openxmlformats.org/officeDocument/2006/relationships/hyperlink" Target="https://widgets.canstar.com.au/widgets/lead?u=aHR0cHM6Ly9jYW5zdGFyY29udmVyc2lvbnMuY29tP2M9ODgxODQmYT0yNSZzMT1DcmVkaXQrQ2FyZHMmczI9VGFibGUrRW1iZWQrLStSb3crOSslN0MrMytTdGFyKyU3QytQcm9kK0xpbmsrJTdDKzExNzU3NDc5NDYuMTU5MzM3NzA3OCZzMz0oZGlyZWN0KSslN0MrKG5vbmUpKyU3QytudWxsKyU3QytudWxsKyU3QyswJnM0PSZzNT0mdWRpZD11bmRlZmluZWRfdW5kZWZpbmVkX3VuZGVmaW5lZA=" TargetMode="External"/><Relationship Id="rId45" Type="http://schemas.openxmlformats.org/officeDocument/2006/relationships/hyperlink" Target="https://widgets.canstar.com.au/widgets/lead?u=aHR0cHM6Ly9jYW5zdGFyY29udmVyc2lvbnMuY29tP2M9NzY0MTAmYT00JnMxPUNyZWRpdCtDYXJkcyZzMj1UYWJsZStFbWJlZCstK1JvdysxMCslN0MrLTErU3RhcislN0MrUHJvZCtMaW5rKyU3QysxMTc1NzQ3OTQ2LjE1OTMzNzcwNzgmczM9KGRpcmVjdCkrJTdDKyhub25lKSslN0MrbnVsbCslN0MrbnVsbCslN0MrMCZzND0mczU9JnVkaWQ9dW5kZWZpbmVkX3VuZGVmaW5lZF91bmRlZmluZWQ" TargetMode="External"/><Relationship Id="rId53" Type="http://schemas.openxmlformats.org/officeDocument/2006/relationships/hyperlink" Target="https://www.canstar.com.au/credit-cards/" TargetMode="External"/><Relationship Id="rId58" Type="http://schemas.openxmlformats.org/officeDocument/2006/relationships/hyperlink" Target="https://www.canstar.com.au/credit-cards/credit-cards-and-minimum-repayments/" TargetMode="External"/><Relationship Id="rId66" Type="http://schemas.openxmlformats.org/officeDocument/2006/relationships/image" Target="media/image23.png"/><Relationship Id="rId74" Type="http://schemas.openxmlformats.org/officeDocument/2006/relationships/hyperlink" Target="https://www.canstar.com.au/canstar-comparison-warning/" TargetMode="External"/><Relationship Id="rId79" Type="http://schemas.openxmlformats.org/officeDocument/2006/relationships/hyperlink" Target="https://www.canstar.com.au/important-notes-and-liability-disclaimer/" TargetMode="External"/><Relationship Id="rId5" Type="http://schemas.openxmlformats.org/officeDocument/2006/relationships/hyperlink" Target="https://www.canstar.com.au/author/justine-davies/" TargetMode="External"/><Relationship Id="rId61" Type="http://schemas.openxmlformats.org/officeDocument/2006/relationships/hyperlink" Target="https://www.canstar.com.au/tag/credit-cards/" TargetMode="External"/><Relationship Id="rId82" Type="http://schemas.openxmlformats.org/officeDocument/2006/relationships/theme" Target="theme/theme1.xml"/><Relationship Id="rId10" Type="http://schemas.openxmlformats.org/officeDocument/2006/relationships/hyperlink" Target="https://www.canstar.com.au/compare/balance-transfer-credit-cards/" TargetMode="External"/><Relationship Id="rId19" Type="http://schemas.openxmlformats.org/officeDocument/2006/relationships/image" Target="media/image7.png"/><Relationship Id="rId31" Type="http://schemas.openxmlformats.org/officeDocument/2006/relationships/hyperlink" Target="https://widgets.canstar.com.au/widgets/lead?u=aHR0cHM6Ly9jYW5zdGFyY29udmVyc2lvbnMuY29tP2M9ODgxODImYT0yNSZzMT1DcmVkaXQrQ2FyZHMmczI9VGFibGUrRW1iZWQrLStSb3crNislN0MrMytTdGFyKyU3QytQcm9kK0xpbmsrJTdDKzExNzU3NDc5NDYuMTU5MzM3NzA3OCZzMz0oZGlyZWN0KSslN0MrKG5vbmUpKyU3QytudWxsKyU3QytudWxsKyU3QyswJnM0PSZzNT0mdWRpZD11bmRlZmluZWRfdW5kZWZpbmVkX3VuZGVmaW5lZA=" TargetMode="External"/><Relationship Id="rId44" Type="http://schemas.openxmlformats.org/officeDocument/2006/relationships/image" Target="media/image16.png"/><Relationship Id="rId52" Type="http://schemas.openxmlformats.org/officeDocument/2006/relationships/hyperlink" Target="https://www.canstar.com.au/credit-cards/six-reasons-credit-card-interest-rates-high/" TargetMode="External"/><Relationship Id="rId60" Type="http://schemas.openxmlformats.org/officeDocument/2006/relationships/hyperlink" Target="https://www.canstar.com.au/tag/credit-card-interest-rate/" TargetMode="External"/><Relationship Id="rId65" Type="http://schemas.openxmlformats.org/officeDocument/2006/relationships/image" Target="media/image22.png"/><Relationship Id="rId73" Type="http://schemas.openxmlformats.org/officeDocument/2006/relationships/image" Target="media/image27.jpeg"/><Relationship Id="rId78" Type="http://schemas.openxmlformats.org/officeDocument/2006/relationships/hyperlink" Target="https://www.canstar.com.au/detailed-disclosure/"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star.com.au/compare/balance-transfer-credit-cards/" TargetMode="External"/><Relationship Id="rId14" Type="http://schemas.openxmlformats.org/officeDocument/2006/relationships/hyperlink" Target="https://widgets.canstar.com.au/widgets/lead?u=aHR0cHM6Ly9jYW5zdGFyY29udmVyc2lvbnMuY29tP2M9MjM3ODQ1JmE9NCZzMT1DcmVkaXQrQ2FyZHMmczI9VGFibGUrRW1iZWQrLStSb3crMSslN0MrNCtTdGFyKyU3QytQcm9kK0xpbmsrJTdDKzExNzU3NDc5NDYuMTU5MzM3NzA3OCZzMz0oZGlyZWN0KSslN0MrKG5vbmUpKyU3QytudWxsKyU3QytudWxsKyU3QyswJnM0PSZzNT0mdWRpZD11bmRlZmluZWRfdW5kZWZpbmVkX3VuZGVmaW5lZA=" TargetMode="External"/><Relationship Id="rId22" Type="http://schemas.openxmlformats.org/officeDocument/2006/relationships/hyperlink" Target="https://widgets.canstar.com.au/widgets/lead?u=aHR0cHM6Ly9jYW5zdGFyY29udmVyc2lvbnMuY29tP2M9MTQ1MjY3JmE9NCZzMT1DcmVkaXQrQ2FyZHMmczI9VGFibGUrRW1iZWQrLStSb3crMyslN0MrMytTdGFyKyU3QytQcm9kK0xpbmsrJTdDKzExNzU3NDc5NDYuMTU5MzM3NzA3OCZzMz0oZGlyZWN0KSslN0MrKG5vbmUpKyU3QytudWxsKyU3QytudWxsKyU3QyswJnM0PSZzNT0mdWRpZD11bmRlZmluZWRfdW5kZWZpbmVkX3VuZGVmaW5lZA=" TargetMode="External"/><Relationship Id="rId27" Type="http://schemas.openxmlformats.org/officeDocument/2006/relationships/hyperlink" Target="https://widgets.canstar.com.au/widgets/lead?u=aHR0cHM6Ly9jYW5zdGFyY29udmVyc2lvbnMuY29tP2M9MjM3ODQ4JmE9NCZzMT1DcmVkaXQrQ2FyZHMmczI9VGFibGUrRW1iZWQrLStSb3crNCslN0MrMytTdGFyKyU3QytQcm9kK0xpbmsrJTdDKzExNzU3NDc5NDYuMTU5MzM3NzA3OCZzMz0oZGlyZWN0KSslN0MrKG5vbmUpKyU3QytudWxsKyU3QytudWxsKyU3QyswJnM0PSZzNT0mdWRpZD11bmRlZmluZWRfdW5kZWZpbmVkX3VuZGVmaW5lZA=" TargetMode="External"/><Relationship Id="rId30" Type="http://schemas.openxmlformats.org/officeDocument/2006/relationships/hyperlink" Target="https://widgets.canstar.com.au/widgets/lead?u=aHR0cHM6Ly9jYW5zdGFyY29udmVyc2lvbnMuY29tP2M9MjM3ODQ3JmE9NCZzMT1DcmVkaXQrQ2FyZHMmczI9VGFibGUrRW1iZWQrLStSb3crNSslN0MrMytTdGFyKyU3QytQcm9kK0xpbmsrJTdDKzExNzU3NDc5NDYuMTU5MzM3NzA3OCZzMz0oZGlyZWN0KSslN0MrKG5vbmUpKyU3QytudWxsKyU3QytudWxsKyU3QyswJnM0PSZzNT0mdWRpZD11bmRlZmluZWRfdW5kZWZpbmVkX3VuZGVmaW5lZA=" TargetMode="External"/><Relationship Id="rId35" Type="http://schemas.openxmlformats.org/officeDocument/2006/relationships/image" Target="media/image13.png"/><Relationship Id="rId43" Type="http://schemas.openxmlformats.org/officeDocument/2006/relationships/hyperlink" Target="https://widgets.canstar.com.au/widgets/lead?u=aHR0cHM6Ly9jYW5zdGFyY29udmVyc2lvbnMuY29tP2M9NzY0MTAmYT00JnMxPUNyZWRpdCtDYXJkcyZzMj1UYWJsZStFbWJlZCstK1JvdysxMCslN0MrLTErU3RhcislN0MrUHJvZCtMaW5rKyU3QysxMTc1NzQ3OTQ2LjE1OTMzNzcwNzgmczM9KGRpcmVjdCkrJTdDKyhub25lKSslN0MrbnVsbCslN0MrbnVsbCslN0MrMCZzND0mczU9JnVkaWQ9dW5kZWZpbmVkX3VuZGVmaW5lZF91bmRlZmluZWQ" TargetMode="External"/><Relationship Id="rId48" Type="http://schemas.openxmlformats.org/officeDocument/2006/relationships/hyperlink" Target="https://widgets.canstar.com.au/widgets/lead?u=aHR0cHM6Ly9jYW5zdGFyY29udmVyc2lvbnMuY29tP2M9ODgxNzkmYT0yNSZzMT1DcmVkaXQrQ2FyZHMmczI9VGFibGUrRW1iZWQrLStSb3crMTErJTdDKy0xK1N0YXIrJTdDK1Byb2QrTGluayslN0MrMTE3NTc0Nzk0Ni4xNTkzMzc3MDc4JnMzPShkaXJlY3QpKyU3Qysobm9uZSkrJTdDK251bGwrJTdDK251bGwrJTdDKzAmczQ9JnM1PSZ1ZGlkPXVuZGVmaW5lZF91bmRlZmluZWRfdW5kZWZpbmVk" TargetMode="External"/><Relationship Id="rId56" Type="http://schemas.openxmlformats.org/officeDocument/2006/relationships/hyperlink" Target="https://www.canstar.com.au/credit-cards/credit-card-late-payment-fees-cost/" TargetMode="External"/><Relationship Id="rId64" Type="http://schemas.openxmlformats.org/officeDocument/2006/relationships/image" Target="media/image21.png"/><Relationship Id="rId69" Type="http://schemas.openxmlformats.org/officeDocument/2006/relationships/image" Target="media/image25.jpeg"/><Relationship Id="rId77" Type="http://schemas.openxmlformats.org/officeDocument/2006/relationships/hyperlink" Target="https://www.canstar.com.au/canstar-fscg/" TargetMode="External"/><Relationship Id="rId8" Type="http://schemas.openxmlformats.org/officeDocument/2006/relationships/hyperlink" Target="https://www.canstar.com.au/credit-cards/" TargetMode="External"/><Relationship Id="rId51" Type="http://schemas.openxmlformats.org/officeDocument/2006/relationships/hyperlink" Target="https://www.canstar.com.au/compare/low-interest-rate-credit-cards/?profile=Low+Interest&amp;amount=%242%2C000&amp;provider_link=Yes%2C+only+show+results+with+links" TargetMode="External"/><Relationship Id="rId72" Type="http://schemas.openxmlformats.org/officeDocument/2006/relationships/hyperlink" Target="https://www.canstar.com.au/superannuation/consolidating-during-volatility/" TargetMode="External"/><Relationship Id="rId80" Type="http://schemas.openxmlformats.org/officeDocument/2006/relationships/hyperlink" Target="https://www.canstar.com.au/how-we-get-paid/" TargetMode="External"/><Relationship Id="rId3" Type="http://schemas.openxmlformats.org/officeDocument/2006/relationships/settings" Target="settings.xml"/><Relationship Id="rId12" Type="http://schemas.openxmlformats.org/officeDocument/2006/relationships/hyperlink" Target="https://www.canstar.com.au/car-loans/" TargetMode="External"/><Relationship Id="rId17" Type="http://schemas.openxmlformats.org/officeDocument/2006/relationships/image" Target="media/image6.png"/><Relationship Id="rId25" Type="http://schemas.openxmlformats.org/officeDocument/2006/relationships/hyperlink" Target="https://widgets.canstar.com.au/widgets/lead?u=aHR0cHM6Ly9jYW5zdGFyY29udmVyc2lvbnMuY29tP2M9MjM3ODQ4JmE9NCZzMT1DcmVkaXQrQ2FyZHMmczI9VGFibGUrRW1iZWQrLStSb3crNCslN0MrMytTdGFyKyU3QytQcm9kK0xpbmsrJTdDKzExNzU3NDc5NDYuMTU5MzM3NzA3OCZzMz0oZGlyZWN0KSslN0MrKG5vbmUpKyU3QytudWxsKyU3QytudWxsKyU3QyswJnM0PSZzNT0mdWRpZD11bmRlZmluZWRfdW5kZWZpbmVkX3VuZGVmaW5lZA=" TargetMode="External"/><Relationship Id="rId33" Type="http://schemas.openxmlformats.org/officeDocument/2006/relationships/hyperlink" Target="https://widgets.canstar.com.au/widgets/lead?u=aHR0cHM6Ly9jYW5zdGFyY29udmVyc2lvbnMuY29tP2M9ODgxODImYT0yNSZzMT1DcmVkaXQrQ2FyZHMmczI9VGFibGUrRW1iZWQrLStSb3crNislN0MrMytTdGFyKyU3QytQcm9kK0xpbmsrJTdDKzExNzU3NDc5NDYuMTU5MzM3NzA3OCZzMz0oZGlyZWN0KSslN0MrKG5vbmUpKyU3QytudWxsKyU3QytudWxsKyU3QyswJnM0PSZzNT0mdWRpZD11bmRlZmluZWRfdW5kZWZpbmVkX3VuZGVmaW5lZA=" TargetMode="External"/><Relationship Id="rId38" Type="http://schemas.openxmlformats.org/officeDocument/2006/relationships/image" Target="media/image14.png"/><Relationship Id="rId46" Type="http://schemas.openxmlformats.org/officeDocument/2006/relationships/hyperlink" Target="https://widgets.canstar.com.au/widgets/lead?u=aHR0cHM6Ly9jYW5zdGFyY29udmVyc2lvbnMuY29tP2M9ODgxNzkmYT0yNSZzMT1DcmVkaXQrQ2FyZHMmczI9VGFibGUrRW1iZWQrLStSb3crMTErJTdDKy0xK1N0YXIrJTdDK1Byb2QrTGluayslN0MrMTE3NTc0Nzk0Ni4xNTkzMzc3MDc4JnMzPShkaXJlY3QpKyU3Qysobm9uZSkrJTdDK251bGwrJTdDK251bGwrJTdDKzAmczQ9JnM1PSZ1ZGlkPXVuZGVmaW5lZF91bmRlZmluZWRfdW5kZWZpbmVk" TargetMode="External"/><Relationship Id="rId59" Type="http://schemas.openxmlformats.org/officeDocument/2006/relationships/hyperlink" Target="https://www.canstar.com.au/tag/cash-rate/" TargetMode="External"/><Relationship Id="rId67" Type="http://schemas.openxmlformats.org/officeDocument/2006/relationships/image" Target="media/image24.png"/><Relationship Id="rId20" Type="http://schemas.openxmlformats.org/officeDocument/2006/relationships/hyperlink" Target="https://widgets.canstar.com.au/widgets/lead?u=aHR0cHM6Ly9jYW5zdGFyY29udmVyc2lvbnMuY29tP2M9NzYyNjImYT00JnMxPUNyZWRpdCtDYXJkcyZzMj1UYWJsZStFbWJlZCstK1JvdysyKyU3QyszK1N0YXIrJTdDK1Byb2QrTGluayslN0MrMTE3NTc0Nzk0Ni4xNTkzMzc3MDc4JnMzPShkaXJlY3QpKyU3Qysobm9uZSkrJTdDK251bGwrJTdDK251bGwrJTdDKzAmczQ9JnM1PSZ1ZGlkPXVuZGVmaW5lZF91bmRlZmluZWRfdW5kZWZpbmVk" TargetMode="External"/><Relationship Id="rId41" Type="http://schemas.openxmlformats.org/officeDocument/2006/relationships/image" Target="media/image15.png"/><Relationship Id="rId54" Type="http://schemas.openxmlformats.org/officeDocument/2006/relationships/hyperlink" Target="https://www.canstar.com.au/credit-cards/credit-cards-and-minimum-repayments/" TargetMode="External"/><Relationship Id="rId62" Type="http://schemas.openxmlformats.org/officeDocument/2006/relationships/image" Target="media/image19.png"/><Relationship Id="rId70" Type="http://schemas.openxmlformats.org/officeDocument/2006/relationships/hyperlink" Target="https://www.canstar.com.au/investor-hub/investing-what-not-to-do/" TargetMode="External"/><Relationship Id="rId75" Type="http://schemas.openxmlformats.org/officeDocument/2006/relationships/hyperlink" Target="https://www.canstar.com.au/how-we-get-paid/"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hyperlink" Target="https://widgets.canstar.com.au/widgets/lead?u=aHR0cHM6Ly9jYW5zdGFyY29udmVyc2lvbnMuY29tP2M9MjM3ODQ3JmE9NCZzMT1DcmVkaXQrQ2FyZHMmczI9VGFibGUrRW1iZWQrLStSb3crNSslN0MrMytTdGFyKyU3QytQcm9kK0xpbmsrJTdDKzExNzU3NDc5NDYuMTU5MzM3NzA3OCZzMz0oZGlyZWN0KSslN0MrKG5vbmUpKyU3QytudWxsKyU3QytudWxsKyU3QyswJnM0PSZzNT0mdWRpZD11bmRlZmluZWRfdW5kZWZpbmVkX3VuZGVmaW5lZA=" TargetMode="External"/><Relationship Id="rId36" Type="http://schemas.openxmlformats.org/officeDocument/2006/relationships/hyperlink" Target="https://widgets.canstar.com.au/widgets/lead?u=aHR0cHM6Ly9jYW5zdGFyY29udmVyc2lvbnMuY29tP2M9ODgxODMmYT0yNSZzMT1DcmVkaXQrQ2FyZHMmczI9VGFibGUrRW1iZWQrLStSb3crNyslN0MrMytTdGFyKyU3QytQcm9kK0xpbmsrJTdDKzExNzU3NDc5NDYuMTU5MzM3NzA3OCZzMz0oZGlyZWN0KSslN0MrKG5vbmUpKyU3QytudWxsKyU3QytudWxsKyU3QyswJnM0PSZzNT0mdWRpZD11bmRlZmluZWRfdW5kZWZpbmVkX3VuZGVmaW5lZA=" TargetMode="External"/><Relationship Id="rId49" Type="http://schemas.openxmlformats.org/officeDocument/2006/relationships/hyperlink" Target="https://www.canstar.com.au/compare/low-interest-rate-credit-cards/?profile=Low+Interest&amp;amount=%242%2C000&amp;provider_link=Yes%2C+only+show+results+with+links" TargetMode="External"/><Relationship Id="rId57" Type="http://schemas.openxmlformats.org/officeDocument/2006/relationships/hyperlink" Target="https://www.canstar.com.au/credit-cards/how-do-interest-free-days-work-on-credit-c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3657</Words>
  <Characters>20850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JOHNSTON</dc:creator>
  <cp:keywords/>
  <dc:description/>
  <cp:lastModifiedBy>Philip JOHNSTON</cp:lastModifiedBy>
  <cp:revision>3</cp:revision>
  <dcterms:created xsi:type="dcterms:W3CDTF">2020-06-28T20:46:00Z</dcterms:created>
  <dcterms:modified xsi:type="dcterms:W3CDTF">2020-06-28T20:59:00Z</dcterms:modified>
</cp:coreProperties>
</file>